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73" w:rsidRPr="00035B01" w:rsidRDefault="00E51373" w:rsidP="00035B01">
      <w:pPr>
        <w:pStyle w:val="a6"/>
        <w:jc w:val="center"/>
        <w:rPr>
          <w:rFonts w:ascii="Times New Roman" w:hAnsi="Times New Roman" w:cs="Times New Roman"/>
          <w:b/>
          <w:sz w:val="28"/>
          <w:szCs w:val="28"/>
        </w:rPr>
      </w:pPr>
      <w:r w:rsidRPr="00035B01">
        <w:rPr>
          <w:rFonts w:ascii="Times New Roman" w:hAnsi="Times New Roman" w:cs="Times New Roman"/>
          <w:b/>
          <w:sz w:val="28"/>
          <w:szCs w:val="28"/>
        </w:rPr>
        <w:t>Отчет</w:t>
      </w:r>
    </w:p>
    <w:p w:rsidR="00765AB2" w:rsidRPr="00035B01" w:rsidRDefault="001A2919" w:rsidP="00035B01">
      <w:pPr>
        <w:pStyle w:val="a6"/>
        <w:jc w:val="center"/>
        <w:rPr>
          <w:rFonts w:ascii="Times New Roman" w:hAnsi="Times New Roman" w:cs="Times New Roman"/>
          <w:b/>
          <w:sz w:val="28"/>
          <w:szCs w:val="28"/>
        </w:rPr>
      </w:pPr>
      <w:r w:rsidRPr="00035B01">
        <w:rPr>
          <w:rFonts w:ascii="Times New Roman" w:hAnsi="Times New Roman" w:cs="Times New Roman"/>
          <w:b/>
          <w:sz w:val="28"/>
          <w:szCs w:val="28"/>
        </w:rPr>
        <w:t>о работе по профилактике безнадзорности и правонарушений</w:t>
      </w:r>
    </w:p>
    <w:p w:rsidR="00BA1827" w:rsidRPr="00035B01" w:rsidRDefault="001A2919" w:rsidP="00035B01">
      <w:pPr>
        <w:pStyle w:val="a6"/>
        <w:jc w:val="center"/>
        <w:rPr>
          <w:rFonts w:ascii="Times New Roman" w:hAnsi="Times New Roman" w:cs="Times New Roman"/>
          <w:b/>
          <w:sz w:val="28"/>
          <w:szCs w:val="28"/>
          <w:u w:val="single"/>
        </w:rPr>
      </w:pPr>
      <w:r w:rsidRPr="00035B01">
        <w:rPr>
          <w:rFonts w:ascii="Times New Roman" w:hAnsi="Times New Roman" w:cs="Times New Roman"/>
          <w:b/>
          <w:sz w:val="28"/>
          <w:szCs w:val="28"/>
        </w:rPr>
        <w:t xml:space="preserve">несовершеннолетних </w:t>
      </w:r>
      <w:r w:rsidR="00035B01">
        <w:rPr>
          <w:rFonts w:ascii="Times New Roman" w:hAnsi="Times New Roman" w:cs="Times New Roman"/>
          <w:b/>
          <w:sz w:val="28"/>
          <w:szCs w:val="28"/>
        </w:rPr>
        <w:t>за 2021 год</w:t>
      </w:r>
      <w:r w:rsidR="00035B01">
        <w:rPr>
          <w:rFonts w:ascii="Times New Roman" w:hAnsi="Times New Roman" w:cs="Times New Roman"/>
          <w:b/>
          <w:sz w:val="28"/>
          <w:szCs w:val="28"/>
          <w:u w:val="single"/>
        </w:rPr>
        <w:t xml:space="preserve"> </w:t>
      </w:r>
      <w:r w:rsidRPr="00035B01">
        <w:rPr>
          <w:rFonts w:ascii="Times New Roman" w:hAnsi="Times New Roman" w:cs="Times New Roman"/>
          <w:b/>
          <w:sz w:val="28"/>
          <w:szCs w:val="28"/>
        </w:rPr>
        <w:t>на</w:t>
      </w:r>
      <w:r w:rsidR="00765AB2" w:rsidRPr="00035B01">
        <w:rPr>
          <w:rFonts w:ascii="Times New Roman" w:hAnsi="Times New Roman" w:cs="Times New Roman"/>
          <w:b/>
          <w:sz w:val="28"/>
          <w:szCs w:val="28"/>
        </w:rPr>
        <w:t xml:space="preserve"> территории </w:t>
      </w:r>
    </w:p>
    <w:p w:rsidR="00035B01" w:rsidRPr="00035B01" w:rsidRDefault="00555BC5" w:rsidP="00035B01">
      <w:pPr>
        <w:pStyle w:val="a6"/>
        <w:jc w:val="center"/>
        <w:rPr>
          <w:rFonts w:ascii="Times New Roman" w:hAnsi="Times New Roman" w:cs="Times New Roman"/>
          <w:b/>
          <w:sz w:val="28"/>
          <w:szCs w:val="28"/>
          <w:u w:val="single"/>
        </w:rPr>
      </w:pPr>
      <w:r w:rsidRPr="00035B01">
        <w:rPr>
          <w:rFonts w:ascii="Times New Roman" w:hAnsi="Times New Roman" w:cs="Times New Roman"/>
          <w:b/>
          <w:sz w:val="28"/>
          <w:szCs w:val="28"/>
          <w:u w:val="single"/>
        </w:rPr>
        <w:t>Пугачевского муниципального района</w:t>
      </w:r>
      <w:r w:rsidR="00035B01" w:rsidRPr="00035B01">
        <w:rPr>
          <w:rFonts w:ascii="Times New Roman" w:hAnsi="Times New Roman" w:cs="Times New Roman"/>
          <w:b/>
          <w:sz w:val="28"/>
          <w:szCs w:val="28"/>
          <w:u w:val="single"/>
        </w:rPr>
        <w:t xml:space="preserve"> Саратовской области </w:t>
      </w:r>
    </w:p>
    <w:p w:rsidR="005243A5" w:rsidRPr="005243A5" w:rsidRDefault="00035B01" w:rsidP="007A0181">
      <w:pPr>
        <w:spacing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5243A5">
        <w:rPr>
          <w:rFonts w:ascii="Times New Roman" w:hAnsi="Times New Roman" w:cs="Times New Roman"/>
          <w:sz w:val="18"/>
          <w:szCs w:val="18"/>
        </w:rPr>
        <w:t>(наименование муниципального района (городского округа) области)</w:t>
      </w:r>
    </w:p>
    <w:p w:rsidR="001A2919" w:rsidRPr="00542A48" w:rsidRDefault="001A2919" w:rsidP="001A2919">
      <w:pPr>
        <w:jc w:val="both"/>
        <w:rPr>
          <w:rFonts w:ascii="Times New Roman" w:hAnsi="Times New Roman" w:cs="Times New Roman"/>
          <w:sz w:val="20"/>
          <w:szCs w:val="20"/>
        </w:rPr>
      </w:pPr>
      <w:r w:rsidRPr="007052E9">
        <w:rPr>
          <w:rFonts w:ascii="Times New Roman" w:hAnsi="Times New Roman" w:cs="Times New Roman"/>
          <w:sz w:val="24"/>
          <w:szCs w:val="24"/>
        </w:rPr>
        <w:tab/>
      </w:r>
      <w:r w:rsidRPr="00542A48">
        <w:rPr>
          <w:rFonts w:ascii="Times New Roman" w:hAnsi="Times New Roman" w:cs="Times New Roman"/>
          <w:sz w:val="20"/>
          <w:szCs w:val="20"/>
        </w:rPr>
        <w:t xml:space="preserve">Данная форма разработана </w:t>
      </w:r>
      <w:proofErr w:type="gramStart"/>
      <w:r w:rsidRPr="00542A48">
        <w:rPr>
          <w:rFonts w:ascii="Times New Roman" w:hAnsi="Times New Roman" w:cs="Times New Roman"/>
          <w:sz w:val="20"/>
          <w:szCs w:val="20"/>
        </w:rPr>
        <w:t>в соответствии с методическими рекомендациями по подготовке отчета о работе по профилактике</w:t>
      </w:r>
      <w:proofErr w:type="gramEnd"/>
      <w:r w:rsidRPr="00542A48">
        <w:rPr>
          <w:rFonts w:ascii="Times New Roman" w:hAnsi="Times New Roman" w:cs="Times New Roman"/>
          <w:sz w:val="20"/>
          <w:szCs w:val="20"/>
        </w:rPr>
        <w:t xml:space="preserve"> безнадзорности и правонарушений несовершеннолетних на территории субъекта Российской Федерации Министерства образован</w:t>
      </w:r>
      <w:r w:rsidR="00765AB2" w:rsidRPr="00542A48">
        <w:rPr>
          <w:rFonts w:ascii="Times New Roman" w:hAnsi="Times New Roman" w:cs="Times New Roman"/>
          <w:sz w:val="20"/>
          <w:szCs w:val="20"/>
        </w:rPr>
        <w:t xml:space="preserve">ия и науки Российской Федерации (письмо </w:t>
      </w:r>
      <w:proofErr w:type="spellStart"/>
      <w:r w:rsidR="00765AB2" w:rsidRPr="00542A48">
        <w:rPr>
          <w:rFonts w:ascii="Times New Roman" w:hAnsi="Times New Roman" w:cs="Times New Roman"/>
          <w:sz w:val="20"/>
          <w:szCs w:val="20"/>
        </w:rPr>
        <w:t>Минпросвещения</w:t>
      </w:r>
      <w:proofErr w:type="spellEnd"/>
      <w:r w:rsidR="00765AB2" w:rsidRPr="00542A48">
        <w:rPr>
          <w:rFonts w:ascii="Times New Roman" w:hAnsi="Times New Roman" w:cs="Times New Roman"/>
          <w:sz w:val="20"/>
          <w:szCs w:val="20"/>
        </w:rPr>
        <w:t xml:space="preserve"> России от 17.08.2021 года №07-4565)</w:t>
      </w:r>
    </w:p>
    <w:tbl>
      <w:tblPr>
        <w:tblStyle w:val="a3"/>
        <w:tblW w:w="0" w:type="auto"/>
        <w:tblLook w:val="04A0"/>
      </w:tblPr>
      <w:tblGrid>
        <w:gridCol w:w="1266"/>
        <w:gridCol w:w="4919"/>
        <w:gridCol w:w="8601"/>
      </w:tblGrid>
      <w:tr w:rsidR="001A2919" w:rsidRPr="007052E9" w:rsidTr="002520A3">
        <w:tc>
          <w:tcPr>
            <w:tcW w:w="14786" w:type="dxa"/>
            <w:gridSpan w:val="3"/>
          </w:tcPr>
          <w:p w:rsidR="00621FF4" w:rsidRDefault="00621FF4" w:rsidP="00DE3303">
            <w:pPr>
              <w:jc w:val="center"/>
              <w:rPr>
                <w:rFonts w:ascii="Times New Roman" w:hAnsi="Times New Roman" w:cs="Times New Roman"/>
                <w:b/>
                <w:sz w:val="24"/>
                <w:szCs w:val="24"/>
              </w:rPr>
            </w:pPr>
          </w:p>
          <w:p w:rsidR="001A2919" w:rsidRPr="007052E9" w:rsidRDefault="00DE3303" w:rsidP="00DE3303">
            <w:pPr>
              <w:jc w:val="center"/>
              <w:rPr>
                <w:rFonts w:ascii="Times New Roman" w:hAnsi="Times New Roman" w:cs="Times New Roman"/>
                <w:b/>
                <w:sz w:val="24"/>
                <w:szCs w:val="24"/>
              </w:rPr>
            </w:pPr>
            <w:r w:rsidRPr="007052E9">
              <w:rPr>
                <w:rFonts w:ascii="Times New Roman" w:hAnsi="Times New Roman" w:cs="Times New Roman"/>
                <w:b/>
                <w:sz w:val="24"/>
                <w:szCs w:val="24"/>
                <w:lang w:val="en-US"/>
              </w:rPr>
              <w:t>I</w:t>
            </w:r>
            <w:r w:rsidR="00D92EC7">
              <w:rPr>
                <w:rFonts w:ascii="Times New Roman" w:hAnsi="Times New Roman" w:cs="Times New Roman"/>
                <w:b/>
                <w:sz w:val="24"/>
                <w:szCs w:val="24"/>
              </w:rPr>
              <w:t xml:space="preserve"> раздел. Общие положения</w:t>
            </w:r>
          </w:p>
          <w:p w:rsidR="00F2075B" w:rsidRPr="007052E9" w:rsidRDefault="00F2075B" w:rsidP="00D92EC7">
            <w:pPr>
              <w:jc w:val="center"/>
              <w:rPr>
                <w:rFonts w:ascii="Times New Roman" w:hAnsi="Times New Roman" w:cs="Times New Roman"/>
                <w:b/>
                <w:sz w:val="24"/>
                <w:szCs w:val="24"/>
              </w:rPr>
            </w:pPr>
          </w:p>
        </w:tc>
      </w:tr>
      <w:tr w:rsidR="001A2919" w:rsidRPr="007052E9" w:rsidTr="002520A3">
        <w:tc>
          <w:tcPr>
            <w:tcW w:w="1266" w:type="dxa"/>
          </w:tcPr>
          <w:p w:rsidR="001A2919" w:rsidRPr="009D5AC1" w:rsidRDefault="00BB0E76" w:rsidP="001A2919">
            <w:pPr>
              <w:jc w:val="both"/>
              <w:rPr>
                <w:rFonts w:ascii="Times New Roman" w:hAnsi="Times New Roman" w:cs="Times New Roman"/>
                <w:sz w:val="24"/>
                <w:szCs w:val="24"/>
                <w:highlight w:val="yellow"/>
              </w:rPr>
            </w:pPr>
            <w:r>
              <w:rPr>
                <w:rFonts w:ascii="Times New Roman" w:hAnsi="Times New Roman" w:cs="Times New Roman"/>
                <w:sz w:val="24"/>
                <w:szCs w:val="24"/>
              </w:rPr>
              <w:t>1.</w:t>
            </w:r>
            <w:r w:rsidR="00D92EC7">
              <w:rPr>
                <w:rFonts w:ascii="Times New Roman" w:hAnsi="Times New Roman" w:cs="Times New Roman"/>
                <w:sz w:val="24"/>
                <w:szCs w:val="24"/>
              </w:rPr>
              <w:t>1</w:t>
            </w:r>
          </w:p>
        </w:tc>
        <w:tc>
          <w:tcPr>
            <w:tcW w:w="4919" w:type="dxa"/>
          </w:tcPr>
          <w:p w:rsidR="001A2919" w:rsidRPr="007052E9" w:rsidRDefault="009D5AC1" w:rsidP="00D92EC7">
            <w:pPr>
              <w:jc w:val="both"/>
              <w:rPr>
                <w:rFonts w:ascii="Times New Roman" w:hAnsi="Times New Roman" w:cs="Times New Roman"/>
                <w:sz w:val="24"/>
                <w:szCs w:val="24"/>
              </w:rPr>
            </w:pPr>
            <w:r>
              <w:rPr>
                <w:rFonts w:ascii="Times New Roman" w:hAnsi="Times New Roman" w:cs="Times New Roman"/>
                <w:sz w:val="24"/>
                <w:szCs w:val="24"/>
              </w:rPr>
              <w:t>О</w:t>
            </w:r>
            <w:r w:rsidRPr="009D5AC1">
              <w:rPr>
                <w:rFonts w:ascii="Times New Roman" w:hAnsi="Times New Roman" w:cs="Times New Roman"/>
                <w:sz w:val="24"/>
                <w:szCs w:val="24"/>
              </w:rPr>
              <w:t>сновные приоритетные направления деятельности в сфере профилактики в отчетный период</w:t>
            </w:r>
            <w:r w:rsidR="00D92EC7" w:rsidRPr="00D92EC7">
              <w:rPr>
                <w:rFonts w:ascii="Times New Roman" w:hAnsi="Times New Roman" w:cs="Times New Roman"/>
                <w:sz w:val="24"/>
                <w:szCs w:val="24"/>
              </w:rPr>
              <w:t>(</w:t>
            </w:r>
            <w:r w:rsidR="00D92EC7">
              <w:rPr>
                <w:rFonts w:ascii="Times New Roman" w:hAnsi="Times New Roman" w:cs="Times New Roman"/>
                <w:sz w:val="24"/>
                <w:szCs w:val="24"/>
              </w:rPr>
              <w:t>о</w:t>
            </w:r>
            <w:r w:rsidR="00D92EC7" w:rsidRPr="00D92EC7">
              <w:rPr>
                <w:rFonts w:ascii="Times New Roman" w:hAnsi="Times New Roman" w:cs="Times New Roman"/>
                <w:sz w:val="24"/>
                <w:szCs w:val="24"/>
              </w:rPr>
              <w:t>писание работы, которую необходимо заверши</w:t>
            </w:r>
            <w:r w:rsidR="00621FF4">
              <w:rPr>
                <w:rFonts w:ascii="Times New Roman" w:hAnsi="Times New Roman" w:cs="Times New Roman"/>
                <w:sz w:val="24"/>
                <w:szCs w:val="24"/>
              </w:rPr>
              <w:t>ть в будущем,</w:t>
            </w:r>
            <w:r w:rsidR="00D92EC7" w:rsidRPr="00D92EC7">
              <w:rPr>
                <w:rFonts w:ascii="Times New Roman" w:hAnsi="Times New Roman" w:cs="Times New Roman"/>
                <w:sz w:val="24"/>
                <w:szCs w:val="24"/>
              </w:rPr>
              <w:t xml:space="preserve"> выявленные проблемы, пути их решения)</w:t>
            </w:r>
          </w:p>
        </w:tc>
        <w:tc>
          <w:tcPr>
            <w:tcW w:w="8601" w:type="dxa"/>
          </w:tcPr>
          <w:p w:rsidR="001B761F" w:rsidRPr="00035B01" w:rsidRDefault="001B761F" w:rsidP="00970D90">
            <w:pPr>
              <w:pStyle w:val="a6"/>
              <w:jc w:val="both"/>
              <w:rPr>
                <w:rFonts w:ascii="Times New Roman" w:hAnsi="Times New Roman" w:cs="Times New Roman"/>
                <w:sz w:val="24"/>
                <w:szCs w:val="24"/>
              </w:rPr>
            </w:pPr>
            <w:r w:rsidRPr="00035B01">
              <w:rPr>
                <w:rFonts w:ascii="Times New Roman" w:hAnsi="Times New Roman" w:cs="Times New Roman"/>
                <w:sz w:val="24"/>
                <w:szCs w:val="24"/>
              </w:rPr>
              <w:t>В 2021 году КДН и ЗП были определены следующие основные задачи:</w:t>
            </w:r>
          </w:p>
          <w:p w:rsidR="00555BC5" w:rsidRPr="00035B01" w:rsidRDefault="00555BC5" w:rsidP="00970D90">
            <w:pPr>
              <w:pStyle w:val="a6"/>
              <w:jc w:val="both"/>
              <w:rPr>
                <w:rFonts w:ascii="Times New Roman" w:hAnsi="Times New Roman" w:cs="Times New Roman"/>
                <w:sz w:val="24"/>
                <w:szCs w:val="24"/>
              </w:rPr>
            </w:pPr>
            <w:r w:rsidRPr="00035B01">
              <w:rPr>
                <w:rFonts w:ascii="Times New Roman" w:hAnsi="Times New Roman" w:cs="Times New Roman"/>
                <w:sz w:val="24"/>
                <w:szCs w:val="24"/>
              </w:rPr>
              <w:t xml:space="preserve">1) повышение эффективности профилактики повторных преступлений и правонарушений, совершенных несовершеннолетними, состоящими на учете в органах и учреждениях системы профилактики, установление причин и условий, способствующих их совершению; </w:t>
            </w:r>
          </w:p>
          <w:p w:rsidR="00555BC5" w:rsidRPr="00035B01" w:rsidRDefault="00555BC5" w:rsidP="00970D90">
            <w:pPr>
              <w:pStyle w:val="a6"/>
              <w:jc w:val="both"/>
              <w:rPr>
                <w:rFonts w:ascii="Times New Roman" w:hAnsi="Times New Roman" w:cs="Times New Roman"/>
                <w:sz w:val="24"/>
                <w:szCs w:val="24"/>
              </w:rPr>
            </w:pPr>
            <w:r w:rsidRPr="00035B01">
              <w:rPr>
                <w:rFonts w:ascii="Times New Roman" w:hAnsi="Times New Roman" w:cs="Times New Roman"/>
                <w:sz w:val="24"/>
                <w:szCs w:val="24"/>
              </w:rPr>
              <w:t xml:space="preserve">2) профилактика алкоголизма, наркомании, токсикомании, </w:t>
            </w:r>
            <w:proofErr w:type="spellStart"/>
            <w:r w:rsidRPr="00035B01">
              <w:rPr>
                <w:rFonts w:ascii="Times New Roman" w:hAnsi="Times New Roman" w:cs="Times New Roman"/>
                <w:sz w:val="24"/>
                <w:szCs w:val="24"/>
              </w:rPr>
              <w:t>табакокурения</w:t>
            </w:r>
            <w:proofErr w:type="spellEnd"/>
            <w:r w:rsidRPr="00035B01">
              <w:rPr>
                <w:rFonts w:ascii="Times New Roman" w:hAnsi="Times New Roman" w:cs="Times New Roman"/>
                <w:sz w:val="24"/>
                <w:szCs w:val="24"/>
              </w:rPr>
              <w:t xml:space="preserve"> и употребления других одурманивающих веще</w:t>
            </w:r>
            <w:proofErr w:type="gramStart"/>
            <w:r w:rsidRPr="00035B01">
              <w:rPr>
                <w:rFonts w:ascii="Times New Roman" w:hAnsi="Times New Roman" w:cs="Times New Roman"/>
                <w:sz w:val="24"/>
                <w:szCs w:val="24"/>
              </w:rPr>
              <w:t>ств ср</w:t>
            </w:r>
            <w:proofErr w:type="gramEnd"/>
            <w:r w:rsidRPr="00035B01">
              <w:rPr>
                <w:rFonts w:ascii="Times New Roman" w:hAnsi="Times New Roman" w:cs="Times New Roman"/>
                <w:sz w:val="24"/>
                <w:szCs w:val="24"/>
              </w:rPr>
              <w:t xml:space="preserve">еди несовершеннолетних; </w:t>
            </w:r>
          </w:p>
          <w:p w:rsidR="00555BC5" w:rsidRPr="00035B01" w:rsidRDefault="00555BC5" w:rsidP="00970D90">
            <w:pPr>
              <w:pStyle w:val="a6"/>
              <w:jc w:val="both"/>
              <w:rPr>
                <w:rFonts w:ascii="Times New Roman" w:hAnsi="Times New Roman" w:cs="Times New Roman"/>
                <w:sz w:val="24"/>
                <w:szCs w:val="24"/>
              </w:rPr>
            </w:pPr>
            <w:r w:rsidRPr="00035B01">
              <w:rPr>
                <w:rFonts w:ascii="Times New Roman" w:hAnsi="Times New Roman" w:cs="Times New Roman"/>
                <w:sz w:val="24"/>
                <w:szCs w:val="24"/>
              </w:rPr>
              <w:t>3) повышение качества межведомственной индивидуальной профилактической работы с несовершеннолетними и семьями, признанными находящимися в социально опасном положении;</w:t>
            </w:r>
          </w:p>
          <w:p w:rsidR="00555BC5" w:rsidRPr="00035B01" w:rsidRDefault="00555BC5" w:rsidP="00970D90">
            <w:pPr>
              <w:pStyle w:val="a6"/>
              <w:jc w:val="both"/>
              <w:rPr>
                <w:rFonts w:ascii="Times New Roman" w:hAnsi="Times New Roman" w:cs="Times New Roman"/>
                <w:sz w:val="24"/>
                <w:szCs w:val="24"/>
              </w:rPr>
            </w:pPr>
            <w:r w:rsidRPr="00035B01">
              <w:rPr>
                <w:rFonts w:ascii="Times New Roman" w:hAnsi="Times New Roman" w:cs="Times New Roman"/>
                <w:sz w:val="24"/>
                <w:szCs w:val="24"/>
              </w:rPr>
              <w:t>4) профилактика жестокого обращения и насилия (в том числе сексуального) в отношении детей со стороны родителей, законных представителей, а также преступлений в отношении несовершеннолетних;</w:t>
            </w:r>
          </w:p>
          <w:p w:rsidR="001A2919" w:rsidRPr="00035B01" w:rsidRDefault="00555BC5" w:rsidP="00970D90">
            <w:pPr>
              <w:pStyle w:val="a6"/>
              <w:jc w:val="both"/>
              <w:rPr>
                <w:rFonts w:ascii="Times New Roman" w:hAnsi="Times New Roman" w:cs="Times New Roman"/>
                <w:sz w:val="24"/>
                <w:szCs w:val="24"/>
              </w:rPr>
            </w:pPr>
            <w:r w:rsidRPr="00035B01">
              <w:rPr>
                <w:rFonts w:ascii="Times New Roman" w:hAnsi="Times New Roman" w:cs="Times New Roman"/>
                <w:sz w:val="24"/>
                <w:szCs w:val="24"/>
              </w:rPr>
              <w:t>5) выявление и пресечение случаев вовлечения несовершеннолетних в совершение преступлений, других противоправных и (или) антиобщественных действий.</w:t>
            </w:r>
          </w:p>
          <w:p w:rsidR="00AB6B6E" w:rsidRPr="00035B01" w:rsidRDefault="001B761F" w:rsidP="00970D90">
            <w:pPr>
              <w:pStyle w:val="a6"/>
              <w:jc w:val="both"/>
              <w:rPr>
                <w:rFonts w:ascii="Times New Roman" w:hAnsi="Times New Roman" w:cs="Times New Roman"/>
                <w:sz w:val="24"/>
                <w:szCs w:val="24"/>
              </w:rPr>
            </w:pPr>
            <w:r w:rsidRPr="00035B01">
              <w:rPr>
                <w:rFonts w:ascii="Times New Roman" w:hAnsi="Times New Roman" w:cs="Times New Roman"/>
                <w:bCs/>
                <w:sz w:val="24"/>
                <w:szCs w:val="24"/>
              </w:rPr>
              <w:t xml:space="preserve"> </w:t>
            </w:r>
            <w:r w:rsidR="00AB6B6E" w:rsidRPr="00035B01">
              <w:rPr>
                <w:rFonts w:ascii="Times New Roman" w:hAnsi="Times New Roman" w:cs="Times New Roman"/>
                <w:bCs/>
                <w:sz w:val="24"/>
                <w:szCs w:val="24"/>
              </w:rPr>
              <w:t>В 2021году</w:t>
            </w:r>
            <w:r w:rsidR="00AB6B6E" w:rsidRPr="00035B01">
              <w:rPr>
                <w:rFonts w:ascii="Times New Roman" w:hAnsi="Times New Roman" w:cs="Times New Roman"/>
                <w:b/>
                <w:bCs/>
                <w:sz w:val="24"/>
                <w:szCs w:val="24"/>
              </w:rPr>
              <w:t xml:space="preserve"> </w:t>
            </w:r>
            <w:r w:rsidR="00AB6B6E" w:rsidRPr="00035B01">
              <w:rPr>
                <w:rFonts w:ascii="Times New Roman" w:hAnsi="Times New Roman" w:cs="Times New Roman"/>
                <w:sz w:val="24"/>
                <w:szCs w:val="24"/>
              </w:rPr>
              <w:t>проведено</w:t>
            </w:r>
            <w:r w:rsidR="00AB6B6E" w:rsidRPr="00035B01">
              <w:rPr>
                <w:rFonts w:ascii="Times New Roman" w:hAnsi="Times New Roman" w:cs="Times New Roman"/>
                <w:b/>
                <w:bCs/>
                <w:sz w:val="24"/>
                <w:szCs w:val="24"/>
              </w:rPr>
              <w:t xml:space="preserve"> </w:t>
            </w:r>
            <w:r w:rsidR="00AB6B6E" w:rsidRPr="00035B01">
              <w:rPr>
                <w:rFonts w:ascii="Times New Roman" w:hAnsi="Times New Roman" w:cs="Times New Roman"/>
                <w:bCs/>
                <w:sz w:val="24"/>
                <w:szCs w:val="24"/>
              </w:rPr>
              <w:t>47</w:t>
            </w:r>
            <w:r w:rsidR="00AB6B6E" w:rsidRPr="00035B01">
              <w:rPr>
                <w:rFonts w:ascii="Times New Roman" w:hAnsi="Times New Roman" w:cs="Times New Roman"/>
                <w:sz w:val="24"/>
                <w:szCs w:val="24"/>
              </w:rPr>
              <w:t xml:space="preserve"> заседаний комиссии по делам несовершеннолетних и защите их прав Саратовской области, по результатам проведенных заседаний принято 315 постановлений по вопросам защиты прав несовершеннолетних, направленных в органы и учреждения системы профилактики безнадзорности и </w:t>
            </w:r>
            <w:r w:rsidR="00AB6B6E" w:rsidRPr="00035B01">
              <w:rPr>
                <w:rFonts w:ascii="Times New Roman" w:hAnsi="Times New Roman" w:cs="Times New Roman"/>
                <w:sz w:val="24"/>
                <w:szCs w:val="24"/>
              </w:rPr>
              <w:lastRenderedPageBreak/>
              <w:t xml:space="preserve">правонарушений несовершеннолетних. За аналогичный период прошлого года (далее - АППГ) 46 заседаний, 221 постановление. На постоянной основе проводится работа по предупреждению преступлений экстремистской и террористической направленности, совершаемых с использованием сети Интернет, путем проведения разъяснительных бесед с гражданами, учащимися образовательных учреждений, а также </w:t>
            </w:r>
            <w:proofErr w:type="spellStart"/>
            <w:r w:rsidR="00AB6B6E" w:rsidRPr="00035B01">
              <w:rPr>
                <w:rFonts w:ascii="Times New Roman" w:hAnsi="Times New Roman" w:cs="Times New Roman"/>
                <w:sz w:val="24"/>
                <w:szCs w:val="24"/>
              </w:rPr>
              <w:t>подучетных</w:t>
            </w:r>
            <w:proofErr w:type="spellEnd"/>
            <w:r w:rsidR="00AB6B6E" w:rsidRPr="00035B01">
              <w:rPr>
                <w:rFonts w:ascii="Times New Roman" w:hAnsi="Times New Roman" w:cs="Times New Roman"/>
                <w:sz w:val="24"/>
                <w:szCs w:val="24"/>
              </w:rPr>
              <w:t xml:space="preserve"> лиц. </w:t>
            </w:r>
            <w:r w:rsidRPr="00035B01">
              <w:rPr>
                <w:rFonts w:ascii="Times New Roman" w:hAnsi="Times New Roman" w:cs="Times New Roman"/>
                <w:sz w:val="24"/>
                <w:szCs w:val="24"/>
              </w:rPr>
              <w:t xml:space="preserve">  </w:t>
            </w:r>
            <w:r w:rsidR="00AB6B6E" w:rsidRPr="00035B01">
              <w:rPr>
                <w:rFonts w:ascii="Times New Roman" w:hAnsi="Times New Roman" w:cs="Times New Roman"/>
                <w:sz w:val="24"/>
                <w:szCs w:val="24"/>
              </w:rPr>
              <w:t xml:space="preserve">Преступлений экстремистской и террористической направленности, совершаемых с использованием сети Интернет,  допущено не было. </w:t>
            </w:r>
          </w:p>
          <w:p w:rsidR="00AB6B6E" w:rsidRPr="00035B01" w:rsidRDefault="001B761F" w:rsidP="00970D90">
            <w:pPr>
              <w:pStyle w:val="a6"/>
              <w:jc w:val="both"/>
              <w:rPr>
                <w:rFonts w:ascii="Times New Roman" w:hAnsi="Times New Roman" w:cs="Times New Roman"/>
                <w:sz w:val="24"/>
                <w:szCs w:val="24"/>
              </w:rPr>
            </w:pPr>
            <w:r w:rsidRPr="00035B01">
              <w:rPr>
                <w:rFonts w:ascii="Times New Roman" w:hAnsi="Times New Roman" w:cs="Times New Roman"/>
                <w:sz w:val="24"/>
                <w:szCs w:val="24"/>
              </w:rPr>
              <w:t xml:space="preserve"> </w:t>
            </w:r>
            <w:r w:rsidR="00AB6B6E" w:rsidRPr="00035B01">
              <w:rPr>
                <w:rFonts w:ascii="Times New Roman" w:hAnsi="Times New Roman" w:cs="Times New Roman"/>
                <w:sz w:val="24"/>
                <w:szCs w:val="24"/>
              </w:rPr>
              <w:t>Разработан план проведения мероприятий по предупреждению преступлений против жизни, здоровья и половой неприкосновенности несовершеннолетних, несчастных случаев и суицидов, а также нарушения их прав и законных интересов.  Против половой неприкосновенности выявлено 3 факта  (АППГ 2).</w:t>
            </w:r>
          </w:p>
          <w:p w:rsidR="00AB6B6E" w:rsidRPr="00035B01" w:rsidRDefault="00AB6B6E" w:rsidP="00970D90">
            <w:pPr>
              <w:pStyle w:val="a6"/>
              <w:jc w:val="both"/>
              <w:rPr>
                <w:rFonts w:ascii="Times New Roman" w:hAnsi="Times New Roman" w:cs="Times New Roman"/>
                <w:sz w:val="24"/>
                <w:szCs w:val="24"/>
              </w:rPr>
            </w:pPr>
            <w:r w:rsidRPr="00035B01">
              <w:rPr>
                <w:rFonts w:ascii="Times New Roman" w:hAnsi="Times New Roman" w:cs="Times New Roman"/>
                <w:sz w:val="24"/>
                <w:szCs w:val="24"/>
              </w:rPr>
              <w:t>За текущий период 2021 года на территории района не зарегистрировано попыток суицида.</w:t>
            </w:r>
          </w:p>
          <w:p w:rsidR="00AB6B6E" w:rsidRPr="00035B01" w:rsidRDefault="001B761F" w:rsidP="00970D90">
            <w:pPr>
              <w:pStyle w:val="a6"/>
              <w:jc w:val="both"/>
              <w:rPr>
                <w:rFonts w:ascii="Times New Roman" w:hAnsi="Times New Roman" w:cs="Times New Roman"/>
                <w:sz w:val="24"/>
                <w:szCs w:val="24"/>
              </w:rPr>
            </w:pPr>
            <w:r w:rsidRPr="00035B01">
              <w:rPr>
                <w:rFonts w:ascii="Times New Roman" w:hAnsi="Times New Roman" w:cs="Times New Roman"/>
                <w:sz w:val="24"/>
                <w:szCs w:val="24"/>
              </w:rPr>
              <w:t xml:space="preserve"> </w:t>
            </w:r>
            <w:r w:rsidR="00AB6B6E" w:rsidRPr="00035B01">
              <w:rPr>
                <w:rFonts w:ascii="Times New Roman" w:hAnsi="Times New Roman" w:cs="Times New Roman"/>
                <w:sz w:val="24"/>
                <w:szCs w:val="24"/>
              </w:rPr>
              <w:t>По итогам работы за прошедший период на территории обслуживания МО МВД России «Пугачевский» Саратовской области рост преступлений совершенных несовершеннолетними допущен не был,  снижение составило с 7 до 6 (-16.7 %).  По лицам  также снижение с 7 до 6.  Личным составом ОДН выявлено и раскрыто 13 преступлений, из них по ст. 156 УК РФ -2  (АППГ 2), по ст. 151 - 1 УК РФ (АППГ 0).</w:t>
            </w:r>
          </w:p>
          <w:p w:rsidR="00AB6B6E" w:rsidRPr="00035B01" w:rsidRDefault="00AB6B6E" w:rsidP="00970D90">
            <w:pPr>
              <w:pStyle w:val="a6"/>
              <w:jc w:val="both"/>
              <w:rPr>
                <w:rFonts w:ascii="Times New Roman" w:hAnsi="Times New Roman" w:cs="Times New Roman"/>
                <w:sz w:val="24"/>
                <w:szCs w:val="24"/>
              </w:rPr>
            </w:pPr>
            <w:r w:rsidRPr="00035B01">
              <w:rPr>
                <w:rFonts w:ascii="Times New Roman" w:hAnsi="Times New Roman" w:cs="Times New Roman"/>
                <w:sz w:val="24"/>
                <w:szCs w:val="24"/>
              </w:rPr>
              <w:t xml:space="preserve">За текущий период личным составом ОДН  выявлено 276 административных правонарушений (АППГ- 223). Из них  по ст. 5.35 ч.1 </w:t>
            </w:r>
            <w:proofErr w:type="spellStart"/>
            <w:r w:rsidRPr="00035B01">
              <w:rPr>
                <w:rFonts w:ascii="Times New Roman" w:hAnsi="Times New Roman" w:cs="Times New Roman"/>
                <w:sz w:val="24"/>
                <w:szCs w:val="24"/>
              </w:rPr>
              <w:t>КоАП</w:t>
            </w:r>
            <w:proofErr w:type="spellEnd"/>
            <w:r w:rsidRPr="00035B01">
              <w:rPr>
                <w:rFonts w:ascii="Times New Roman" w:hAnsi="Times New Roman" w:cs="Times New Roman"/>
                <w:sz w:val="24"/>
                <w:szCs w:val="24"/>
              </w:rPr>
              <w:t xml:space="preserve"> РФ - 114 (АППГ 112),  по ст.  20.22 </w:t>
            </w:r>
            <w:proofErr w:type="spellStart"/>
            <w:r w:rsidRPr="00035B01">
              <w:rPr>
                <w:rFonts w:ascii="Times New Roman" w:hAnsi="Times New Roman" w:cs="Times New Roman"/>
                <w:sz w:val="24"/>
                <w:szCs w:val="24"/>
              </w:rPr>
              <w:t>КоАП</w:t>
            </w:r>
            <w:proofErr w:type="spellEnd"/>
            <w:r w:rsidRPr="00035B01">
              <w:rPr>
                <w:rFonts w:ascii="Times New Roman" w:hAnsi="Times New Roman" w:cs="Times New Roman"/>
                <w:sz w:val="24"/>
                <w:szCs w:val="24"/>
              </w:rPr>
              <w:t xml:space="preserve"> РФ - 22 (АППГ 17), ст. 14.16 ч. 2.1 </w:t>
            </w:r>
            <w:proofErr w:type="spellStart"/>
            <w:r w:rsidRPr="00035B01">
              <w:rPr>
                <w:rFonts w:ascii="Times New Roman" w:hAnsi="Times New Roman" w:cs="Times New Roman"/>
                <w:sz w:val="24"/>
                <w:szCs w:val="24"/>
              </w:rPr>
              <w:t>КоАП</w:t>
            </w:r>
            <w:proofErr w:type="spellEnd"/>
            <w:r w:rsidRPr="00035B01">
              <w:rPr>
                <w:rFonts w:ascii="Times New Roman" w:hAnsi="Times New Roman" w:cs="Times New Roman"/>
                <w:sz w:val="24"/>
                <w:szCs w:val="24"/>
              </w:rPr>
              <w:t xml:space="preserve"> РФ - 8 (АППГ 2).</w:t>
            </w:r>
          </w:p>
          <w:p w:rsidR="00AB6B6E" w:rsidRPr="00035B01" w:rsidRDefault="00AB6B6E" w:rsidP="00970D90">
            <w:pPr>
              <w:pStyle w:val="a6"/>
              <w:jc w:val="both"/>
              <w:rPr>
                <w:rFonts w:ascii="Times New Roman" w:hAnsi="Times New Roman" w:cs="Times New Roman"/>
                <w:sz w:val="24"/>
                <w:szCs w:val="24"/>
              </w:rPr>
            </w:pPr>
            <w:r w:rsidRPr="00035B01">
              <w:rPr>
                <w:rFonts w:ascii="Times New Roman" w:hAnsi="Times New Roman" w:cs="Times New Roman"/>
                <w:sz w:val="24"/>
                <w:szCs w:val="24"/>
              </w:rPr>
              <w:t xml:space="preserve">За прошедший период 2021 года в  центр временного содержания несовершеннолетних правонарушителей </w:t>
            </w:r>
            <w:proofErr w:type="gramStart"/>
            <w:r w:rsidRPr="00035B01">
              <w:rPr>
                <w:rFonts w:ascii="Times New Roman" w:hAnsi="Times New Roman" w:cs="Times New Roman"/>
                <w:sz w:val="24"/>
                <w:szCs w:val="24"/>
              </w:rPr>
              <w:t>г</w:t>
            </w:r>
            <w:proofErr w:type="gramEnd"/>
            <w:r w:rsidRPr="00035B01">
              <w:rPr>
                <w:rFonts w:ascii="Times New Roman" w:hAnsi="Times New Roman" w:cs="Times New Roman"/>
                <w:sz w:val="24"/>
                <w:szCs w:val="24"/>
              </w:rPr>
              <w:t xml:space="preserve">. Саратова,  в целях недопущения повторных правонарушений,  сотрудниками МО было помещено 9  несовершеннолетних правонарушителей (АППГ 5).     </w:t>
            </w:r>
          </w:p>
          <w:p w:rsidR="00AB6B6E" w:rsidRPr="00035B01" w:rsidRDefault="001B761F" w:rsidP="00970D90">
            <w:pPr>
              <w:pStyle w:val="a6"/>
              <w:jc w:val="both"/>
              <w:rPr>
                <w:rFonts w:ascii="Times New Roman" w:hAnsi="Times New Roman" w:cs="Times New Roman"/>
                <w:sz w:val="24"/>
                <w:szCs w:val="24"/>
              </w:rPr>
            </w:pPr>
            <w:r w:rsidRPr="00035B01">
              <w:rPr>
                <w:rFonts w:ascii="Times New Roman" w:hAnsi="Times New Roman" w:cs="Times New Roman"/>
                <w:sz w:val="24"/>
                <w:szCs w:val="24"/>
              </w:rPr>
              <w:t xml:space="preserve"> </w:t>
            </w:r>
            <w:r w:rsidR="00AB6B6E" w:rsidRPr="00035B01">
              <w:rPr>
                <w:rFonts w:ascii="Times New Roman" w:hAnsi="Times New Roman" w:cs="Times New Roman"/>
                <w:sz w:val="24"/>
                <w:szCs w:val="24"/>
              </w:rPr>
              <w:t xml:space="preserve">Ведется  анализ зарегистрированных преступлений за сутки, по каждому факту, где потерпевшим стал подросток, проводится тщательная проверка, осуществляется контроль над сбором первоначального материала по происшествиям, в которых принимали участие взрослые лица в группе с несовершеннолетними.  Кроме того, отслеживается каждый факт повторного </w:t>
            </w:r>
            <w:r w:rsidR="00AB6B6E" w:rsidRPr="00035B01">
              <w:rPr>
                <w:rFonts w:ascii="Times New Roman" w:hAnsi="Times New Roman" w:cs="Times New Roman"/>
                <w:sz w:val="24"/>
                <w:szCs w:val="24"/>
              </w:rPr>
              <w:lastRenderedPageBreak/>
              <w:t xml:space="preserve">привлечения взрослых лиц к административной ответственности по ст. 6.10 </w:t>
            </w:r>
            <w:proofErr w:type="spellStart"/>
            <w:r w:rsidR="00AB6B6E" w:rsidRPr="00035B01">
              <w:rPr>
                <w:rFonts w:ascii="Times New Roman" w:hAnsi="Times New Roman" w:cs="Times New Roman"/>
                <w:sz w:val="24"/>
                <w:szCs w:val="24"/>
              </w:rPr>
              <w:t>КоАП</w:t>
            </w:r>
            <w:proofErr w:type="spellEnd"/>
            <w:r w:rsidR="00AB6B6E" w:rsidRPr="00035B01">
              <w:rPr>
                <w:rFonts w:ascii="Times New Roman" w:hAnsi="Times New Roman" w:cs="Times New Roman"/>
                <w:sz w:val="24"/>
                <w:szCs w:val="24"/>
              </w:rPr>
              <w:t xml:space="preserve"> РФ. Так выявлено 4 правонарушений данной категории (АППГ-6). Повторных фактов допущено не было. </w:t>
            </w:r>
          </w:p>
          <w:p w:rsidR="00AB6B6E" w:rsidRPr="00035B01" w:rsidRDefault="00AB6B6E" w:rsidP="00970D90">
            <w:pPr>
              <w:pStyle w:val="a6"/>
              <w:jc w:val="both"/>
              <w:rPr>
                <w:rFonts w:ascii="Times New Roman" w:hAnsi="Times New Roman" w:cs="Times New Roman"/>
                <w:sz w:val="24"/>
                <w:szCs w:val="24"/>
              </w:rPr>
            </w:pPr>
            <w:r w:rsidRPr="00035B01">
              <w:rPr>
                <w:rFonts w:ascii="Times New Roman" w:hAnsi="Times New Roman" w:cs="Times New Roman"/>
                <w:sz w:val="24"/>
                <w:szCs w:val="24"/>
              </w:rPr>
              <w:t xml:space="preserve">Органы и учреждения системы профилактики безнадзорности и правонарушений несовершеннолетних и защите их прав обеспечивают защиту прав и законных интересов детей, проживающих в семьях, находящихся в социально опасном положении, по состоянию на 22 декабря 2021 года в социально опасном положении находится 64 семьи, в которых проживает 124 ребенка (АППГ – 44/103). С каждым ребенком и его семьей организовано проведение комплексной индивидуальной профилактической работы по обеспечению защиты прав детей, оказанию помощи родителям (законным представителям), нормализации внутри семейных отношений. </w:t>
            </w:r>
          </w:p>
          <w:p w:rsidR="00AB6B6E" w:rsidRPr="00035B01" w:rsidRDefault="001B761F" w:rsidP="00970D90">
            <w:pPr>
              <w:pStyle w:val="a6"/>
              <w:jc w:val="both"/>
              <w:rPr>
                <w:rFonts w:ascii="Times New Roman" w:hAnsi="Times New Roman" w:cs="Times New Roman"/>
                <w:sz w:val="24"/>
                <w:szCs w:val="24"/>
              </w:rPr>
            </w:pPr>
            <w:r w:rsidRPr="00035B01">
              <w:rPr>
                <w:rFonts w:ascii="Times New Roman" w:hAnsi="Times New Roman" w:cs="Times New Roman"/>
                <w:sz w:val="24"/>
                <w:szCs w:val="24"/>
              </w:rPr>
              <w:t xml:space="preserve"> Исходя из изложенного в 2022 году определены </w:t>
            </w:r>
            <w:proofErr w:type="gramStart"/>
            <w:r w:rsidRPr="00035B01">
              <w:rPr>
                <w:rFonts w:ascii="Times New Roman" w:hAnsi="Times New Roman" w:cs="Times New Roman"/>
                <w:sz w:val="24"/>
                <w:szCs w:val="24"/>
              </w:rPr>
              <w:t>приоритетными</w:t>
            </w:r>
            <w:proofErr w:type="gramEnd"/>
            <w:r w:rsidRPr="00035B01">
              <w:rPr>
                <w:rFonts w:ascii="Times New Roman" w:hAnsi="Times New Roman" w:cs="Times New Roman"/>
                <w:sz w:val="24"/>
                <w:szCs w:val="24"/>
              </w:rPr>
              <w:t xml:space="preserve"> следующие направления:</w:t>
            </w:r>
          </w:p>
          <w:p w:rsidR="001B761F" w:rsidRPr="00035B01" w:rsidRDefault="001B761F" w:rsidP="00970D90">
            <w:pPr>
              <w:pStyle w:val="a6"/>
              <w:jc w:val="both"/>
              <w:rPr>
                <w:rFonts w:ascii="Times New Roman" w:hAnsi="Times New Roman" w:cs="Times New Roman"/>
                <w:sz w:val="24"/>
                <w:szCs w:val="24"/>
              </w:rPr>
            </w:pPr>
            <w:r w:rsidRPr="00035B01">
              <w:rPr>
                <w:rFonts w:ascii="Times New Roman" w:hAnsi="Times New Roman" w:cs="Times New Roman"/>
                <w:sz w:val="24"/>
                <w:szCs w:val="24"/>
              </w:rPr>
              <w:t xml:space="preserve">1) обеспечение межведомственного взаимодействия в работе по предупреждению безнадзорности и правонарушений, антиобщественных действий несовершеннолетних, по выявлению и устранению причин и условий, способствующих этому; </w:t>
            </w:r>
          </w:p>
          <w:p w:rsidR="001B761F" w:rsidRPr="00035B01" w:rsidRDefault="001B761F" w:rsidP="00970D90">
            <w:pPr>
              <w:pStyle w:val="a6"/>
              <w:jc w:val="both"/>
              <w:rPr>
                <w:rFonts w:ascii="Times New Roman" w:hAnsi="Times New Roman" w:cs="Times New Roman"/>
                <w:sz w:val="24"/>
                <w:szCs w:val="24"/>
              </w:rPr>
            </w:pPr>
            <w:r w:rsidRPr="00035B01">
              <w:rPr>
                <w:rFonts w:ascii="Times New Roman" w:hAnsi="Times New Roman" w:cs="Times New Roman"/>
                <w:sz w:val="24"/>
                <w:szCs w:val="24"/>
              </w:rPr>
              <w:t xml:space="preserve">2) повышение эффективности работы по предупреждению повторных правонарушений и преступлений, по социальной реабилитации несовершеннолетних, осужденных условно, осужденных к иным мерам наказания, не связанным с лишением свободы; </w:t>
            </w:r>
          </w:p>
          <w:p w:rsidR="001B761F" w:rsidRPr="00035B01" w:rsidRDefault="001B761F" w:rsidP="00970D90">
            <w:pPr>
              <w:pStyle w:val="a6"/>
              <w:jc w:val="both"/>
              <w:rPr>
                <w:rFonts w:ascii="Times New Roman" w:hAnsi="Times New Roman" w:cs="Times New Roman"/>
                <w:sz w:val="24"/>
                <w:szCs w:val="24"/>
              </w:rPr>
            </w:pPr>
            <w:r w:rsidRPr="00035B01">
              <w:rPr>
                <w:rFonts w:ascii="Times New Roman" w:hAnsi="Times New Roman" w:cs="Times New Roman"/>
                <w:sz w:val="24"/>
                <w:szCs w:val="24"/>
              </w:rPr>
              <w:t xml:space="preserve">3) профилактика алкоголизма, наркомании, токсикомании, </w:t>
            </w:r>
            <w:proofErr w:type="spellStart"/>
            <w:r w:rsidRPr="00035B01">
              <w:rPr>
                <w:rFonts w:ascii="Times New Roman" w:hAnsi="Times New Roman" w:cs="Times New Roman"/>
                <w:sz w:val="24"/>
                <w:szCs w:val="24"/>
              </w:rPr>
              <w:t>табакокурения</w:t>
            </w:r>
            <w:proofErr w:type="spellEnd"/>
            <w:r w:rsidRPr="00035B01">
              <w:rPr>
                <w:rFonts w:ascii="Times New Roman" w:hAnsi="Times New Roman" w:cs="Times New Roman"/>
                <w:sz w:val="24"/>
                <w:szCs w:val="24"/>
              </w:rPr>
              <w:t xml:space="preserve"> и употребления других одурманивающих веще</w:t>
            </w:r>
            <w:proofErr w:type="gramStart"/>
            <w:r w:rsidRPr="00035B01">
              <w:rPr>
                <w:rFonts w:ascii="Times New Roman" w:hAnsi="Times New Roman" w:cs="Times New Roman"/>
                <w:sz w:val="24"/>
                <w:szCs w:val="24"/>
              </w:rPr>
              <w:t>ств ср</w:t>
            </w:r>
            <w:proofErr w:type="gramEnd"/>
            <w:r w:rsidRPr="00035B01">
              <w:rPr>
                <w:rFonts w:ascii="Times New Roman" w:hAnsi="Times New Roman" w:cs="Times New Roman"/>
                <w:sz w:val="24"/>
                <w:szCs w:val="24"/>
              </w:rPr>
              <w:t xml:space="preserve">еди несовершеннолетних; </w:t>
            </w:r>
          </w:p>
          <w:p w:rsidR="001B761F" w:rsidRPr="00035B01" w:rsidRDefault="001B761F" w:rsidP="00970D90">
            <w:pPr>
              <w:pStyle w:val="a6"/>
              <w:jc w:val="both"/>
              <w:rPr>
                <w:rFonts w:ascii="Times New Roman" w:hAnsi="Times New Roman" w:cs="Times New Roman"/>
                <w:sz w:val="24"/>
                <w:szCs w:val="24"/>
              </w:rPr>
            </w:pPr>
            <w:r w:rsidRPr="00035B01">
              <w:rPr>
                <w:rFonts w:ascii="Times New Roman" w:hAnsi="Times New Roman" w:cs="Times New Roman"/>
                <w:sz w:val="24"/>
                <w:szCs w:val="24"/>
              </w:rPr>
              <w:t>4) повышение качества межведомственной индивидуальной профилактической, реабилитационной работы с семьями и детьми, оказавшимися в социально опасном положении;</w:t>
            </w:r>
          </w:p>
          <w:p w:rsidR="001B761F" w:rsidRPr="001B761F" w:rsidRDefault="001B761F" w:rsidP="00970D90">
            <w:pPr>
              <w:pStyle w:val="a6"/>
              <w:jc w:val="both"/>
              <w:rPr>
                <w:rFonts w:ascii="Times New Roman" w:hAnsi="Times New Roman" w:cs="Times New Roman"/>
              </w:rPr>
            </w:pPr>
            <w:r w:rsidRPr="00035B01">
              <w:rPr>
                <w:rFonts w:ascii="Times New Roman" w:hAnsi="Times New Roman" w:cs="Times New Roman"/>
                <w:sz w:val="24"/>
                <w:szCs w:val="24"/>
              </w:rPr>
              <w:t>5) профилактика жестокого обращения и насилия (в том числе сексуального) в отношении детей со стороны родителей, законных представителей, а также преступлений в отношении несовершеннолетних.</w:t>
            </w:r>
          </w:p>
        </w:tc>
      </w:tr>
      <w:tr w:rsidR="001A2919" w:rsidRPr="007052E9" w:rsidTr="002520A3">
        <w:tc>
          <w:tcPr>
            <w:tcW w:w="1266" w:type="dxa"/>
          </w:tcPr>
          <w:p w:rsidR="001A2919" w:rsidRPr="009D5AC1" w:rsidRDefault="00D92EC7" w:rsidP="001A2919">
            <w:pPr>
              <w:jc w:val="both"/>
              <w:rPr>
                <w:rFonts w:ascii="Times New Roman" w:hAnsi="Times New Roman" w:cs="Times New Roman"/>
                <w:sz w:val="24"/>
                <w:szCs w:val="24"/>
                <w:highlight w:val="yellow"/>
              </w:rPr>
            </w:pPr>
            <w:r>
              <w:rPr>
                <w:rFonts w:ascii="Times New Roman" w:hAnsi="Times New Roman" w:cs="Times New Roman"/>
                <w:sz w:val="24"/>
                <w:szCs w:val="24"/>
              </w:rPr>
              <w:lastRenderedPageBreak/>
              <w:t>1.2</w:t>
            </w:r>
          </w:p>
        </w:tc>
        <w:tc>
          <w:tcPr>
            <w:tcW w:w="4919" w:type="dxa"/>
          </w:tcPr>
          <w:p w:rsidR="001A2919" w:rsidRPr="007052E9" w:rsidRDefault="009D5AC1" w:rsidP="001A2919">
            <w:pPr>
              <w:jc w:val="both"/>
              <w:rPr>
                <w:rFonts w:ascii="Times New Roman" w:hAnsi="Times New Roman" w:cs="Times New Roman"/>
                <w:sz w:val="24"/>
                <w:szCs w:val="24"/>
              </w:rPr>
            </w:pPr>
            <w:r>
              <w:rPr>
                <w:rFonts w:ascii="Times New Roman" w:hAnsi="Times New Roman" w:cs="Times New Roman"/>
                <w:sz w:val="24"/>
                <w:szCs w:val="24"/>
              </w:rPr>
              <w:t>Р</w:t>
            </w:r>
            <w:r w:rsidRPr="009D5AC1">
              <w:rPr>
                <w:rFonts w:ascii="Times New Roman" w:hAnsi="Times New Roman" w:cs="Times New Roman"/>
                <w:sz w:val="24"/>
                <w:szCs w:val="24"/>
              </w:rPr>
              <w:t xml:space="preserve">азработка и реализация целевых программ, проектов нормативных правовых актов, межведомственных планов (комплексов мер, </w:t>
            </w:r>
            <w:r w:rsidRPr="009D5AC1">
              <w:rPr>
                <w:rFonts w:ascii="Times New Roman" w:hAnsi="Times New Roman" w:cs="Times New Roman"/>
                <w:sz w:val="24"/>
                <w:szCs w:val="24"/>
              </w:rPr>
              <w:lastRenderedPageBreak/>
              <w:t>иных документах планирования) в сфере профилактики, защиты детства</w:t>
            </w:r>
            <w:r w:rsidR="00D92EC7">
              <w:rPr>
                <w:rFonts w:ascii="Times New Roman" w:hAnsi="Times New Roman" w:cs="Times New Roman"/>
                <w:sz w:val="24"/>
                <w:szCs w:val="24"/>
              </w:rPr>
              <w:t xml:space="preserve"> (</w:t>
            </w:r>
            <w:r w:rsidR="00D92EC7" w:rsidRPr="00D92EC7">
              <w:rPr>
                <w:rFonts w:ascii="Times New Roman" w:hAnsi="Times New Roman" w:cs="Times New Roman"/>
                <w:sz w:val="24"/>
                <w:szCs w:val="24"/>
              </w:rPr>
              <w:t>основные факты, события, мероприятия, достижения в сфере профилактики</w:t>
            </w:r>
            <w:r w:rsidR="00D92EC7">
              <w:rPr>
                <w:rFonts w:ascii="Times New Roman" w:hAnsi="Times New Roman" w:cs="Times New Roman"/>
                <w:sz w:val="24"/>
                <w:szCs w:val="24"/>
              </w:rPr>
              <w:t>)</w:t>
            </w:r>
          </w:p>
        </w:tc>
        <w:tc>
          <w:tcPr>
            <w:tcW w:w="8601" w:type="dxa"/>
          </w:tcPr>
          <w:p w:rsidR="00932383" w:rsidRPr="00035B01" w:rsidRDefault="00932383" w:rsidP="00932383">
            <w:pPr>
              <w:ind w:firstLine="708"/>
              <w:jc w:val="both"/>
              <w:rPr>
                <w:rFonts w:ascii="Times New Roman" w:hAnsi="Times New Roman" w:cs="Times New Roman"/>
                <w:sz w:val="24"/>
                <w:szCs w:val="24"/>
              </w:rPr>
            </w:pPr>
            <w:r w:rsidRPr="00035B01">
              <w:rPr>
                <w:rFonts w:ascii="Times New Roman" w:hAnsi="Times New Roman" w:cs="Times New Roman"/>
                <w:sz w:val="24"/>
                <w:szCs w:val="24"/>
              </w:rPr>
              <w:lastRenderedPageBreak/>
              <w:t>На территории района действует муниципальная программа</w:t>
            </w:r>
            <w:r w:rsidRPr="00035B01">
              <w:rPr>
                <w:rFonts w:ascii="Times New Roman" w:eastAsia="Courier New" w:hAnsi="Times New Roman" w:cs="Times New Roman"/>
                <w:bCs/>
                <w:color w:val="000000"/>
                <w:sz w:val="24"/>
                <w:szCs w:val="24"/>
              </w:rPr>
              <w:t xml:space="preserve"> </w:t>
            </w:r>
            <w:r w:rsidRPr="00035B01">
              <w:rPr>
                <w:rFonts w:ascii="Times New Roman" w:eastAsia="Courier New" w:hAnsi="Times New Roman" w:cs="Times New Roman"/>
                <w:color w:val="000000"/>
                <w:sz w:val="24"/>
                <w:szCs w:val="24"/>
              </w:rPr>
              <w:t>«</w:t>
            </w:r>
            <w:r w:rsidRPr="00035B01">
              <w:rPr>
                <w:rFonts w:ascii="Times New Roman" w:eastAsia="Courier New" w:hAnsi="Times New Roman" w:cs="Times New Roman"/>
                <w:bCs/>
                <w:color w:val="000000"/>
                <w:sz w:val="24"/>
                <w:szCs w:val="24"/>
              </w:rPr>
              <w:t>Профилактика правонарушений и незаконного оборота наркотических средств на территории муниципального образования города Пугачева на 2021 год»</w:t>
            </w:r>
            <w:r w:rsidRPr="00035B01">
              <w:rPr>
                <w:rFonts w:ascii="Times New Roman" w:eastAsia="Courier New" w:hAnsi="Times New Roman" w:cs="Times New Roman"/>
                <w:b/>
                <w:bCs/>
                <w:color w:val="000000"/>
                <w:sz w:val="24"/>
                <w:szCs w:val="24"/>
              </w:rPr>
              <w:t xml:space="preserve"> </w:t>
            </w:r>
            <w:r w:rsidRPr="00035B01">
              <w:rPr>
                <w:rFonts w:ascii="Times New Roman" w:eastAsia="Courier New" w:hAnsi="Times New Roman" w:cs="Times New Roman"/>
                <w:bCs/>
                <w:color w:val="000000"/>
                <w:sz w:val="24"/>
                <w:szCs w:val="24"/>
              </w:rPr>
              <w:lastRenderedPageBreak/>
              <w:t>утвержденная постановлением</w:t>
            </w:r>
            <w:r w:rsidRPr="00035B01">
              <w:rPr>
                <w:rFonts w:ascii="Times New Roman" w:eastAsia="Courier New" w:hAnsi="Times New Roman" w:cs="Times New Roman"/>
                <w:b/>
                <w:bCs/>
                <w:color w:val="000000"/>
                <w:sz w:val="24"/>
                <w:szCs w:val="24"/>
              </w:rPr>
              <w:t xml:space="preserve"> </w:t>
            </w:r>
            <w:r w:rsidRPr="00035B01">
              <w:rPr>
                <w:rFonts w:ascii="Times New Roman" w:eastAsia="Courier New" w:hAnsi="Times New Roman" w:cs="Times New Roman"/>
                <w:bCs/>
                <w:color w:val="000000"/>
                <w:sz w:val="24"/>
                <w:szCs w:val="24"/>
              </w:rPr>
              <w:t xml:space="preserve">администрации Пугачевского муниципального района от 17 декабря 2020 года № 1148. Данная программа состоит из подпрограмм: </w:t>
            </w:r>
            <w:r w:rsidRPr="00035B01">
              <w:rPr>
                <w:rFonts w:ascii="Times New Roman" w:hAnsi="Times New Roman" w:cs="Times New Roman"/>
                <w:sz w:val="24"/>
                <w:szCs w:val="24"/>
              </w:rPr>
              <w:t xml:space="preserve">«Профилактика правонарушений и усиление борьбы с преступностью на территории муниципального образования города Пугачева» и «Противодействие злоупотреблению наркотиками и их незаконному обороту на территории муниципального образования города </w:t>
            </w:r>
            <w:proofErr w:type="gramStart"/>
            <w:r w:rsidRPr="00035B01">
              <w:rPr>
                <w:rFonts w:ascii="Times New Roman" w:hAnsi="Times New Roman" w:cs="Times New Roman"/>
                <w:sz w:val="24"/>
                <w:szCs w:val="24"/>
              </w:rPr>
              <w:t>Пугачева</w:t>
            </w:r>
            <w:proofErr w:type="gramEnd"/>
            <w:r w:rsidRPr="00035B01">
              <w:rPr>
                <w:rFonts w:ascii="Times New Roman" w:hAnsi="Times New Roman" w:cs="Times New Roman"/>
                <w:sz w:val="24"/>
                <w:szCs w:val="24"/>
              </w:rPr>
              <w:t xml:space="preserve">» в которую включены мероприятия всех ведомств системы профилактики безнадзорности и правонарушений несовершеннолетних. </w:t>
            </w:r>
          </w:p>
          <w:p w:rsidR="00932383" w:rsidRPr="00035B01" w:rsidRDefault="00932383" w:rsidP="00932383">
            <w:pPr>
              <w:ind w:firstLine="708"/>
              <w:jc w:val="both"/>
              <w:rPr>
                <w:rFonts w:ascii="Times New Roman" w:hAnsi="Times New Roman" w:cs="Times New Roman"/>
                <w:sz w:val="24"/>
                <w:szCs w:val="24"/>
              </w:rPr>
            </w:pPr>
            <w:r w:rsidRPr="00035B01">
              <w:rPr>
                <w:rFonts w:ascii="Times New Roman" w:hAnsi="Times New Roman" w:cs="Times New Roman"/>
                <w:sz w:val="24"/>
                <w:szCs w:val="24"/>
              </w:rPr>
              <w:t xml:space="preserve">Аналогичная программа разрабатывается ежегодно на территории муниципального района. В конце календарного года результаты по реализации мероприятий программы заслушиваются на заседании комиссии по профилактики правонарушений на территории Пугачевского муниципального района, под председательством главы Пугачевского муниципального района. </w:t>
            </w:r>
          </w:p>
          <w:p w:rsidR="00932383" w:rsidRPr="00035B01" w:rsidRDefault="00932383" w:rsidP="00932383">
            <w:pPr>
              <w:ind w:firstLine="708"/>
              <w:jc w:val="both"/>
              <w:rPr>
                <w:rFonts w:ascii="Times New Roman" w:hAnsi="Times New Roman" w:cs="Times New Roman"/>
                <w:sz w:val="24"/>
                <w:szCs w:val="24"/>
              </w:rPr>
            </w:pPr>
            <w:r w:rsidRPr="00035B01">
              <w:rPr>
                <w:rFonts w:ascii="Times New Roman" w:hAnsi="Times New Roman" w:cs="Times New Roman"/>
                <w:sz w:val="24"/>
                <w:szCs w:val="24"/>
              </w:rPr>
              <w:t xml:space="preserve">Каждое полугодие комиссией по делам несовершеннолетних и защите их прав анализируется межведомственная работа по профилактики преступлений и правонарушений несовершеннолетних на территории муниципального района. По результатам рассмотрения ведомствам направляются рекомендации по проводимым мероприятиям, по принятию дополнительных мер, по улучшению качества профилактической работы с несовершеннолетними. </w:t>
            </w:r>
          </w:p>
          <w:p w:rsidR="00932383" w:rsidRPr="00035B01" w:rsidRDefault="00932383" w:rsidP="00932383">
            <w:pPr>
              <w:ind w:firstLine="708"/>
              <w:jc w:val="both"/>
              <w:rPr>
                <w:rFonts w:ascii="Times New Roman" w:eastAsia="Courier New" w:hAnsi="Times New Roman" w:cs="Times New Roman"/>
                <w:bCs/>
                <w:color w:val="000000"/>
                <w:sz w:val="24"/>
                <w:szCs w:val="24"/>
              </w:rPr>
            </w:pPr>
            <w:r w:rsidRPr="00035B01">
              <w:rPr>
                <w:rFonts w:ascii="Times New Roman" w:hAnsi="Times New Roman" w:cs="Times New Roman"/>
                <w:sz w:val="24"/>
                <w:szCs w:val="24"/>
              </w:rPr>
              <w:t>В 2022 году на территории района будет действовать муниципальная программа</w:t>
            </w:r>
            <w:r w:rsidRPr="00035B01">
              <w:rPr>
                <w:rFonts w:ascii="Times New Roman" w:eastAsia="Courier New" w:hAnsi="Times New Roman" w:cs="Times New Roman"/>
                <w:bCs/>
                <w:color w:val="000000"/>
                <w:sz w:val="24"/>
                <w:szCs w:val="24"/>
              </w:rPr>
              <w:t xml:space="preserve"> </w:t>
            </w:r>
            <w:r w:rsidRPr="00035B01">
              <w:rPr>
                <w:rFonts w:ascii="Times New Roman" w:eastAsia="Courier New" w:hAnsi="Times New Roman" w:cs="Times New Roman"/>
                <w:color w:val="000000"/>
                <w:sz w:val="24"/>
                <w:szCs w:val="24"/>
              </w:rPr>
              <w:t>«</w:t>
            </w:r>
            <w:r w:rsidRPr="00035B01">
              <w:rPr>
                <w:rFonts w:ascii="Times New Roman" w:eastAsia="Courier New" w:hAnsi="Times New Roman" w:cs="Times New Roman"/>
                <w:bCs/>
                <w:color w:val="000000"/>
                <w:sz w:val="24"/>
                <w:szCs w:val="24"/>
              </w:rPr>
              <w:t xml:space="preserve">Профилактика правонарушений и незаконного оборота наркотических средств на территории муниципального образования города Пугачева на 2022 год», в которую будут включены мероприятия ведомств системы профилактики, с учетом их предложений по финансированию. </w:t>
            </w:r>
          </w:p>
          <w:p w:rsidR="001A2919" w:rsidRPr="00AB68A3" w:rsidRDefault="00AB68A3" w:rsidP="001A2919">
            <w:pPr>
              <w:jc w:val="both"/>
              <w:rPr>
                <w:rFonts w:ascii="Times New Roman" w:hAnsi="Times New Roman" w:cs="Times New Roman"/>
              </w:rPr>
            </w:pPr>
            <w:proofErr w:type="gramStart"/>
            <w:r w:rsidRPr="00035B01">
              <w:rPr>
                <w:rFonts w:ascii="Times New Roman" w:hAnsi="Times New Roman" w:cs="Times New Roman"/>
                <w:sz w:val="24"/>
                <w:szCs w:val="24"/>
              </w:rPr>
              <w:t xml:space="preserve">С целью повышения эффективности работы специалистов по вопросам своевременного выявления фактов семейного неблагополучия, жестокого обращения с детьми, суицидального поведения несовершеннолетних, оказания им помощи на территории района разработан </w:t>
            </w:r>
            <w:r w:rsidRPr="00035B01">
              <w:rPr>
                <w:rFonts w:ascii="Times New Roman" w:hAnsi="Times New Roman" w:cs="Times New Roman"/>
                <w:sz w:val="24"/>
                <w:szCs w:val="24"/>
                <w:shd w:val="clear" w:color="auto" w:fill="FFFFFF"/>
              </w:rPr>
              <w:t>План мероприятий по противодействию жестокому обращению с детьми, защите их прав, профилактике суицида среди несовершеннолетних, оказанию помощи в трудной жизненной ситуации на </w:t>
            </w:r>
            <w:r w:rsidRPr="00035B01">
              <w:rPr>
                <w:rStyle w:val="wmi-callto"/>
                <w:rFonts w:ascii="Times New Roman" w:hAnsi="Times New Roman" w:cs="Times New Roman"/>
                <w:color w:val="000000"/>
                <w:sz w:val="24"/>
                <w:szCs w:val="24"/>
                <w:shd w:val="clear" w:color="auto" w:fill="FFFFFF"/>
              </w:rPr>
              <w:t>2020 - 2022</w:t>
            </w:r>
            <w:r w:rsidRPr="00035B01">
              <w:rPr>
                <w:rFonts w:ascii="Times New Roman" w:hAnsi="Times New Roman" w:cs="Times New Roman"/>
                <w:sz w:val="24"/>
                <w:szCs w:val="24"/>
                <w:shd w:val="clear" w:color="auto" w:fill="FFFFFF"/>
              </w:rPr>
              <w:t> годы.</w:t>
            </w:r>
            <w:proofErr w:type="gramEnd"/>
          </w:p>
        </w:tc>
      </w:tr>
      <w:tr w:rsidR="001A2919" w:rsidRPr="007052E9" w:rsidTr="002520A3">
        <w:tc>
          <w:tcPr>
            <w:tcW w:w="1266" w:type="dxa"/>
          </w:tcPr>
          <w:p w:rsidR="001A2919" w:rsidRPr="009D5AC1" w:rsidRDefault="00D92EC7" w:rsidP="001A2919">
            <w:pPr>
              <w:jc w:val="both"/>
              <w:rPr>
                <w:rFonts w:ascii="Times New Roman" w:hAnsi="Times New Roman" w:cs="Times New Roman"/>
                <w:sz w:val="24"/>
                <w:szCs w:val="24"/>
                <w:highlight w:val="yellow"/>
              </w:rPr>
            </w:pPr>
            <w:r>
              <w:rPr>
                <w:rFonts w:ascii="Times New Roman" w:hAnsi="Times New Roman" w:cs="Times New Roman"/>
                <w:sz w:val="24"/>
                <w:szCs w:val="24"/>
              </w:rPr>
              <w:lastRenderedPageBreak/>
              <w:t>1.3</w:t>
            </w:r>
          </w:p>
        </w:tc>
        <w:tc>
          <w:tcPr>
            <w:tcW w:w="4919" w:type="dxa"/>
          </w:tcPr>
          <w:p w:rsidR="001A2919" w:rsidRPr="007052E9" w:rsidRDefault="00BB0E76" w:rsidP="001A2919">
            <w:pPr>
              <w:jc w:val="both"/>
              <w:rPr>
                <w:rFonts w:ascii="Times New Roman" w:hAnsi="Times New Roman" w:cs="Times New Roman"/>
                <w:sz w:val="24"/>
                <w:szCs w:val="24"/>
              </w:rPr>
            </w:pPr>
            <w:r>
              <w:rPr>
                <w:rFonts w:ascii="Times New Roman" w:hAnsi="Times New Roman" w:cs="Times New Roman"/>
                <w:sz w:val="24"/>
                <w:szCs w:val="24"/>
              </w:rPr>
              <w:t>И</w:t>
            </w:r>
            <w:r w:rsidR="009D5AC1" w:rsidRPr="009D5AC1">
              <w:rPr>
                <w:rFonts w:ascii="Times New Roman" w:hAnsi="Times New Roman" w:cs="Times New Roman"/>
                <w:sz w:val="24"/>
                <w:szCs w:val="24"/>
              </w:rPr>
              <w:t>ные сведения</w:t>
            </w:r>
          </w:p>
        </w:tc>
        <w:tc>
          <w:tcPr>
            <w:tcW w:w="8601" w:type="dxa"/>
          </w:tcPr>
          <w:p w:rsidR="001A2919" w:rsidRPr="007052E9" w:rsidRDefault="001A2919" w:rsidP="001A2919">
            <w:pPr>
              <w:jc w:val="both"/>
              <w:rPr>
                <w:rFonts w:ascii="Times New Roman" w:hAnsi="Times New Roman" w:cs="Times New Roman"/>
                <w:sz w:val="24"/>
                <w:szCs w:val="24"/>
              </w:rPr>
            </w:pPr>
          </w:p>
        </w:tc>
      </w:tr>
      <w:tr w:rsidR="00B54026" w:rsidRPr="007052E9" w:rsidTr="002520A3">
        <w:tc>
          <w:tcPr>
            <w:tcW w:w="14786" w:type="dxa"/>
            <w:gridSpan w:val="3"/>
          </w:tcPr>
          <w:p w:rsidR="007A0181" w:rsidRDefault="007A0181" w:rsidP="00B54026">
            <w:pPr>
              <w:jc w:val="center"/>
              <w:rPr>
                <w:rFonts w:ascii="Times New Roman" w:hAnsi="Times New Roman" w:cs="Times New Roman"/>
                <w:b/>
                <w:sz w:val="24"/>
                <w:szCs w:val="24"/>
              </w:rPr>
            </w:pPr>
          </w:p>
          <w:p w:rsidR="00B54026" w:rsidRPr="007052E9" w:rsidRDefault="00B54026" w:rsidP="00B54026">
            <w:pPr>
              <w:jc w:val="center"/>
              <w:rPr>
                <w:rFonts w:ascii="Times New Roman" w:hAnsi="Times New Roman" w:cs="Times New Roman"/>
                <w:b/>
                <w:sz w:val="24"/>
                <w:szCs w:val="24"/>
              </w:rPr>
            </w:pPr>
            <w:r w:rsidRPr="007052E9">
              <w:rPr>
                <w:rFonts w:ascii="Times New Roman" w:hAnsi="Times New Roman" w:cs="Times New Roman"/>
                <w:b/>
                <w:sz w:val="24"/>
                <w:szCs w:val="24"/>
                <w:lang w:val="en-US"/>
              </w:rPr>
              <w:lastRenderedPageBreak/>
              <w:t>II</w:t>
            </w:r>
            <w:r w:rsidRPr="007052E9">
              <w:rPr>
                <w:rFonts w:ascii="Times New Roman" w:hAnsi="Times New Roman" w:cs="Times New Roman"/>
                <w:b/>
                <w:sz w:val="24"/>
                <w:szCs w:val="24"/>
              </w:rPr>
              <w:t xml:space="preserve"> Раздел. Основная часть отчета</w:t>
            </w:r>
          </w:p>
          <w:p w:rsidR="00F2075B" w:rsidRPr="007052E9" w:rsidRDefault="00F2075B" w:rsidP="00B54026">
            <w:pPr>
              <w:jc w:val="center"/>
              <w:rPr>
                <w:rFonts w:ascii="Times New Roman" w:hAnsi="Times New Roman" w:cs="Times New Roman"/>
                <w:b/>
                <w:sz w:val="24"/>
                <w:szCs w:val="24"/>
              </w:rPr>
            </w:pPr>
          </w:p>
        </w:tc>
      </w:tr>
      <w:tr w:rsidR="0069188F" w:rsidRPr="007052E9" w:rsidTr="0069188F">
        <w:tc>
          <w:tcPr>
            <w:tcW w:w="1266" w:type="dxa"/>
          </w:tcPr>
          <w:p w:rsidR="0069188F" w:rsidRPr="009D5AC1" w:rsidRDefault="009D5AC1" w:rsidP="001A2919">
            <w:pPr>
              <w:jc w:val="both"/>
              <w:rPr>
                <w:rFonts w:ascii="Times New Roman" w:hAnsi="Times New Roman" w:cs="Times New Roman"/>
                <w:b/>
                <w:sz w:val="24"/>
                <w:szCs w:val="24"/>
              </w:rPr>
            </w:pPr>
            <w:r>
              <w:rPr>
                <w:rFonts w:ascii="Times New Roman" w:hAnsi="Times New Roman" w:cs="Times New Roman"/>
                <w:b/>
                <w:sz w:val="24"/>
                <w:szCs w:val="24"/>
              </w:rPr>
              <w:lastRenderedPageBreak/>
              <w:t>2.1</w:t>
            </w:r>
          </w:p>
        </w:tc>
        <w:tc>
          <w:tcPr>
            <w:tcW w:w="13520" w:type="dxa"/>
            <w:gridSpan w:val="2"/>
          </w:tcPr>
          <w:p w:rsidR="0069188F" w:rsidRPr="0069188F" w:rsidRDefault="009D5AC1" w:rsidP="00D92EC7">
            <w:pPr>
              <w:jc w:val="center"/>
              <w:rPr>
                <w:rFonts w:ascii="Times New Roman" w:hAnsi="Times New Roman" w:cs="Times New Roman"/>
                <w:b/>
                <w:sz w:val="24"/>
                <w:szCs w:val="24"/>
              </w:rPr>
            </w:pPr>
            <w:r w:rsidRPr="009D5AC1">
              <w:rPr>
                <w:rFonts w:ascii="Times New Roman" w:hAnsi="Times New Roman" w:cs="Times New Roman"/>
                <w:b/>
                <w:sz w:val="24"/>
                <w:szCs w:val="24"/>
              </w:rPr>
              <w:t>Информация о координации деятельности органов и учреждений системы профилактики в указанной сфере</w:t>
            </w:r>
          </w:p>
        </w:tc>
      </w:tr>
      <w:tr w:rsidR="002A0653" w:rsidRPr="007052E9" w:rsidTr="002520A3">
        <w:tc>
          <w:tcPr>
            <w:tcW w:w="1266" w:type="dxa"/>
          </w:tcPr>
          <w:p w:rsidR="002A0653" w:rsidRPr="00621FF4" w:rsidRDefault="00BB0E76" w:rsidP="001A2919">
            <w:pPr>
              <w:jc w:val="both"/>
              <w:rPr>
                <w:rFonts w:ascii="Times New Roman" w:hAnsi="Times New Roman" w:cs="Times New Roman"/>
                <w:sz w:val="24"/>
                <w:szCs w:val="24"/>
              </w:rPr>
            </w:pPr>
            <w:r w:rsidRPr="00621FF4">
              <w:rPr>
                <w:rFonts w:ascii="Times New Roman" w:hAnsi="Times New Roman" w:cs="Times New Roman"/>
                <w:sz w:val="24"/>
                <w:szCs w:val="24"/>
              </w:rPr>
              <w:t>2.</w:t>
            </w:r>
            <w:r w:rsidR="009D5AC1" w:rsidRPr="00621FF4">
              <w:rPr>
                <w:rFonts w:ascii="Times New Roman" w:hAnsi="Times New Roman" w:cs="Times New Roman"/>
                <w:sz w:val="24"/>
                <w:szCs w:val="24"/>
              </w:rPr>
              <w:t>1</w:t>
            </w:r>
            <w:r w:rsidRPr="00621FF4">
              <w:rPr>
                <w:rFonts w:ascii="Times New Roman" w:hAnsi="Times New Roman" w:cs="Times New Roman"/>
                <w:sz w:val="24"/>
                <w:szCs w:val="24"/>
              </w:rPr>
              <w:t>.1</w:t>
            </w:r>
          </w:p>
        </w:tc>
        <w:tc>
          <w:tcPr>
            <w:tcW w:w="4919" w:type="dxa"/>
          </w:tcPr>
          <w:p w:rsidR="002A0653" w:rsidRPr="002A0653" w:rsidRDefault="009D5AC1" w:rsidP="002A0653">
            <w:pPr>
              <w:jc w:val="both"/>
              <w:rPr>
                <w:rFonts w:ascii="Times New Roman" w:hAnsi="Times New Roman" w:cs="Times New Roman"/>
                <w:sz w:val="24"/>
                <w:szCs w:val="24"/>
              </w:rPr>
            </w:pPr>
            <w:r w:rsidRPr="009D5AC1">
              <w:rPr>
                <w:rFonts w:ascii="Times New Roman" w:hAnsi="Times New Roman" w:cs="Times New Roman"/>
                <w:sz w:val="24"/>
                <w:szCs w:val="24"/>
              </w:rPr>
              <w:t>общая информация</w:t>
            </w:r>
          </w:p>
        </w:tc>
        <w:tc>
          <w:tcPr>
            <w:tcW w:w="8601" w:type="dxa"/>
          </w:tcPr>
          <w:p w:rsidR="009A58D0" w:rsidRPr="00035B01" w:rsidRDefault="009A58D0" w:rsidP="009A58D0">
            <w:pPr>
              <w:pStyle w:val="a6"/>
              <w:ind w:firstLine="709"/>
              <w:jc w:val="both"/>
              <w:rPr>
                <w:rFonts w:ascii="Times New Roman" w:hAnsi="Times New Roman"/>
                <w:sz w:val="24"/>
                <w:szCs w:val="24"/>
              </w:rPr>
            </w:pPr>
            <w:r w:rsidRPr="00035B01">
              <w:rPr>
                <w:rFonts w:ascii="Times New Roman" w:hAnsi="Times New Roman"/>
                <w:sz w:val="24"/>
                <w:szCs w:val="24"/>
              </w:rPr>
              <w:t>На территории района проживает 11</w:t>
            </w:r>
            <w:r w:rsidR="00035B01" w:rsidRPr="00035B01">
              <w:rPr>
                <w:rFonts w:ascii="Times New Roman" w:hAnsi="Times New Roman"/>
                <w:sz w:val="24"/>
                <w:szCs w:val="24"/>
              </w:rPr>
              <w:t>800</w:t>
            </w:r>
            <w:r w:rsidRPr="00035B01">
              <w:rPr>
                <w:rFonts w:ascii="Times New Roman" w:hAnsi="Times New Roman"/>
                <w:sz w:val="24"/>
                <w:szCs w:val="24"/>
              </w:rPr>
              <w:t xml:space="preserve"> несовершеннолетних.</w:t>
            </w:r>
          </w:p>
          <w:p w:rsidR="009A58D0" w:rsidRPr="00035B01" w:rsidRDefault="009A58D0" w:rsidP="009A58D0">
            <w:pPr>
              <w:pStyle w:val="a6"/>
              <w:ind w:firstLine="709"/>
              <w:jc w:val="both"/>
              <w:rPr>
                <w:rFonts w:ascii="Times New Roman" w:hAnsi="Times New Roman" w:cs="Times New Roman"/>
                <w:sz w:val="24"/>
                <w:szCs w:val="24"/>
              </w:rPr>
            </w:pPr>
            <w:r w:rsidRPr="00035B01">
              <w:rPr>
                <w:rFonts w:ascii="Times New Roman" w:hAnsi="Times New Roman" w:cs="Times New Roman"/>
                <w:sz w:val="24"/>
                <w:szCs w:val="24"/>
              </w:rPr>
              <w:t xml:space="preserve">Анализ </w:t>
            </w:r>
            <w:proofErr w:type="gramStart"/>
            <w:r w:rsidRPr="00035B01">
              <w:rPr>
                <w:rFonts w:ascii="Times New Roman" w:hAnsi="Times New Roman" w:cs="Times New Roman"/>
                <w:sz w:val="24"/>
                <w:szCs w:val="24"/>
              </w:rPr>
              <w:t>работы, проведенной в 2021 году показывает</w:t>
            </w:r>
            <w:proofErr w:type="gramEnd"/>
            <w:r w:rsidRPr="00035B01">
              <w:rPr>
                <w:rFonts w:ascii="Times New Roman" w:hAnsi="Times New Roman" w:cs="Times New Roman"/>
                <w:sz w:val="24"/>
                <w:szCs w:val="24"/>
              </w:rPr>
              <w:t xml:space="preserve">, что муниципальная система профилактики, руководствуясь в своей деятельности соответствующими порядками взаимодействиями, реализуя запланированные мероприятия, обеспечила стабильность в сфере общественных отношений и проявлений, связанных с несовершеннолетними детьми. </w:t>
            </w:r>
            <w:proofErr w:type="gramStart"/>
            <w:r w:rsidRPr="00035B01">
              <w:rPr>
                <w:rFonts w:ascii="Times New Roman" w:hAnsi="Times New Roman" w:cs="Times New Roman"/>
                <w:sz w:val="24"/>
                <w:szCs w:val="24"/>
              </w:rPr>
              <w:t xml:space="preserve">В целях реализации Федерального закона от 24 июня 1999 года № 120-ФЗ «Об основах системы </w:t>
            </w:r>
            <w:r w:rsidR="00035B01">
              <w:rPr>
                <w:rFonts w:ascii="Times New Roman" w:hAnsi="Times New Roman" w:cs="Times New Roman"/>
                <w:sz w:val="24"/>
                <w:szCs w:val="24"/>
              </w:rPr>
              <w:t xml:space="preserve">профилактики безнадзорности и </w:t>
            </w:r>
            <w:r w:rsidRPr="00035B01">
              <w:rPr>
                <w:rFonts w:ascii="Times New Roman" w:hAnsi="Times New Roman" w:cs="Times New Roman"/>
                <w:sz w:val="24"/>
                <w:szCs w:val="24"/>
              </w:rPr>
              <w:t>правонарушений несовершеннолетних», Закона Саратовской области от 5 августа 20014 года № 89-ЗСО «Об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w:t>
            </w:r>
            <w:proofErr w:type="gramEnd"/>
            <w:r w:rsidRPr="00035B01">
              <w:rPr>
                <w:rFonts w:ascii="Times New Roman" w:hAnsi="Times New Roman" w:cs="Times New Roman"/>
                <w:sz w:val="24"/>
                <w:szCs w:val="24"/>
              </w:rPr>
              <w:t xml:space="preserve"> их прав»</w:t>
            </w:r>
            <w:r w:rsidRPr="00035B01">
              <w:rPr>
                <w:rFonts w:ascii="Times New Roman" w:hAnsi="Times New Roman" w:cs="Times New Roman"/>
                <w:b/>
                <w:bCs/>
                <w:sz w:val="24"/>
                <w:szCs w:val="24"/>
              </w:rPr>
              <w:t xml:space="preserve"> </w:t>
            </w:r>
            <w:r w:rsidRPr="00035B01">
              <w:rPr>
                <w:rFonts w:ascii="Times New Roman" w:hAnsi="Times New Roman" w:cs="Times New Roman"/>
                <w:bCs/>
                <w:sz w:val="24"/>
                <w:szCs w:val="24"/>
              </w:rPr>
              <w:t>в текущем году</w:t>
            </w:r>
            <w:r w:rsidRPr="00035B01">
              <w:rPr>
                <w:rFonts w:ascii="Times New Roman" w:hAnsi="Times New Roman" w:cs="Times New Roman"/>
                <w:b/>
                <w:bCs/>
                <w:sz w:val="24"/>
                <w:szCs w:val="24"/>
              </w:rPr>
              <w:t xml:space="preserve"> </w:t>
            </w:r>
            <w:r w:rsidRPr="00035B01">
              <w:rPr>
                <w:rFonts w:ascii="Times New Roman" w:hAnsi="Times New Roman" w:cs="Times New Roman"/>
                <w:sz w:val="24"/>
                <w:szCs w:val="24"/>
              </w:rPr>
              <w:t>проведено</w:t>
            </w:r>
            <w:r w:rsidRPr="00035B01">
              <w:rPr>
                <w:rFonts w:ascii="Times New Roman" w:hAnsi="Times New Roman" w:cs="Times New Roman"/>
                <w:b/>
                <w:bCs/>
                <w:sz w:val="24"/>
                <w:szCs w:val="24"/>
              </w:rPr>
              <w:t xml:space="preserve"> </w:t>
            </w:r>
            <w:r w:rsidRPr="00035B01">
              <w:rPr>
                <w:rFonts w:ascii="Times New Roman" w:hAnsi="Times New Roman" w:cs="Times New Roman"/>
                <w:bCs/>
                <w:sz w:val="24"/>
                <w:szCs w:val="24"/>
              </w:rPr>
              <w:t>47</w:t>
            </w:r>
            <w:r w:rsidRPr="00035B01">
              <w:rPr>
                <w:rFonts w:ascii="Times New Roman" w:hAnsi="Times New Roman" w:cs="Times New Roman"/>
                <w:sz w:val="24"/>
                <w:szCs w:val="24"/>
              </w:rPr>
              <w:t xml:space="preserve"> заседаний комиссии по делам несовершеннолетних и защите их прав Саратовской области, по результатам проведенных заседаний принято 315 постановлений по вопросам защиты прав несовершеннолетних, направленных в органы и учреждения системы профилактики безнадзорности и правонарушений несовершеннолетних. </w:t>
            </w:r>
            <w:r w:rsidR="00035B01">
              <w:rPr>
                <w:rFonts w:ascii="Times New Roman" w:hAnsi="Times New Roman" w:cs="Times New Roman"/>
                <w:sz w:val="24"/>
                <w:szCs w:val="24"/>
              </w:rPr>
              <w:t xml:space="preserve">    </w:t>
            </w:r>
            <w:r w:rsidRPr="00035B01">
              <w:rPr>
                <w:rFonts w:ascii="Times New Roman" w:hAnsi="Times New Roman" w:cs="Times New Roman"/>
                <w:sz w:val="24"/>
                <w:szCs w:val="24"/>
              </w:rPr>
              <w:t>За аналогичный период прошлого года (далее - АППГ) 46 заседаний, 221 постановление.</w:t>
            </w:r>
          </w:p>
          <w:p w:rsidR="002A0653" w:rsidRPr="009A58D0" w:rsidRDefault="009A58D0" w:rsidP="00035B01">
            <w:pPr>
              <w:ind w:firstLine="720"/>
              <w:jc w:val="both"/>
              <w:rPr>
                <w:rFonts w:ascii="Times New Roman" w:hAnsi="Times New Roman" w:cs="Times New Roman"/>
                <w:szCs w:val="28"/>
              </w:rPr>
            </w:pPr>
            <w:proofErr w:type="gramStart"/>
            <w:r w:rsidRPr="00035B01">
              <w:rPr>
                <w:rFonts w:ascii="Times New Roman" w:hAnsi="Times New Roman" w:cs="Times New Roman"/>
                <w:sz w:val="24"/>
                <w:szCs w:val="24"/>
              </w:rPr>
              <w:t>В целях обеспечения информационного и статистического обмена между ведомствами системы профилактики безнадзорности и правонарушений несовершеннолетних по несовершеннолетним и семьям, находящимся в социально опасном положении, координации деятельности субъектов системы профилактики по выявлению безнадзорных детей, контроля за ситуацией с их жизнеустройством, систематического анализа показателей в динамике, оперативного принятия  решений по возникающим проблемам, по состоянию на 22 декабря 2021 года проведено 12 заседаний</w:t>
            </w:r>
            <w:proofErr w:type="gramEnd"/>
            <w:r w:rsidRPr="00035B01">
              <w:rPr>
                <w:rFonts w:ascii="Times New Roman" w:hAnsi="Times New Roman" w:cs="Times New Roman"/>
                <w:sz w:val="24"/>
                <w:szCs w:val="24"/>
              </w:rPr>
              <w:t xml:space="preserve"> постоянно действующего штаба по профилактике безнадзорности и правонарушений несовершеннолетних при комиссии по делам несовершеннолетних и защите их прав (АППГ – 12 заседаний).</w:t>
            </w:r>
          </w:p>
        </w:tc>
      </w:tr>
      <w:tr w:rsidR="00B54026" w:rsidRPr="007052E9" w:rsidTr="002520A3">
        <w:tc>
          <w:tcPr>
            <w:tcW w:w="1266" w:type="dxa"/>
          </w:tcPr>
          <w:p w:rsidR="00B54026" w:rsidRPr="009D5AC1" w:rsidRDefault="00F75C2B" w:rsidP="00BB0E76">
            <w:pPr>
              <w:jc w:val="both"/>
              <w:rPr>
                <w:rFonts w:ascii="Times New Roman" w:hAnsi="Times New Roman" w:cs="Times New Roman"/>
                <w:b/>
                <w:sz w:val="24"/>
                <w:szCs w:val="24"/>
                <w:highlight w:val="yellow"/>
              </w:rPr>
            </w:pPr>
            <w:r w:rsidRPr="009D5AC1">
              <w:rPr>
                <w:rFonts w:ascii="Times New Roman" w:hAnsi="Times New Roman" w:cs="Times New Roman"/>
                <w:b/>
                <w:sz w:val="24"/>
                <w:szCs w:val="24"/>
              </w:rPr>
              <w:lastRenderedPageBreak/>
              <w:t>2.</w:t>
            </w:r>
            <w:r w:rsidR="00BB0E76">
              <w:rPr>
                <w:rFonts w:ascii="Times New Roman" w:hAnsi="Times New Roman" w:cs="Times New Roman"/>
                <w:b/>
                <w:sz w:val="24"/>
                <w:szCs w:val="24"/>
              </w:rPr>
              <w:t>1.2</w:t>
            </w:r>
          </w:p>
        </w:tc>
        <w:tc>
          <w:tcPr>
            <w:tcW w:w="13520" w:type="dxa"/>
            <w:gridSpan w:val="2"/>
          </w:tcPr>
          <w:p w:rsidR="00B54026" w:rsidRPr="007052E9" w:rsidRDefault="00621FF4" w:rsidP="00621FF4">
            <w:pPr>
              <w:jc w:val="center"/>
              <w:rPr>
                <w:rFonts w:ascii="Times New Roman" w:hAnsi="Times New Roman" w:cs="Times New Roman"/>
                <w:b/>
                <w:sz w:val="24"/>
                <w:szCs w:val="24"/>
              </w:rPr>
            </w:pPr>
            <w:r>
              <w:rPr>
                <w:rFonts w:ascii="Times New Roman" w:hAnsi="Times New Roman" w:cs="Times New Roman"/>
                <w:b/>
                <w:sz w:val="24"/>
                <w:szCs w:val="24"/>
              </w:rPr>
              <w:t>П</w:t>
            </w:r>
            <w:r w:rsidR="009D5AC1" w:rsidRPr="009D5AC1">
              <w:rPr>
                <w:rFonts w:ascii="Times New Roman" w:hAnsi="Times New Roman" w:cs="Times New Roman"/>
                <w:b/>
                <w:sz w:val="24"/>
                <w:szCs w:val="24"/>
              </w:rPr>
              <w:t>рофилактика безнадзорности и беспризорности несовершеннолетних</w:t>
            </w:r>
          </w:p>
        </w:tc>
      </w:tr>
      <w:tr w:rsidR="00B54026" w:rsidRPr="007052E9" w:rsidTr="002520A3">
        <w:tc>
          <w:tcPr>
            <w:tcW w:w="1266" w:type="dxa"/>
          </w:tcPr>
          <w:p w:rsidR="00F2075B" w:rsidRPr="00BC6D59" w:rsidRDefault="00D92EC7" w:rsidP="0099487D">
            <w:pPr>
              <w:jc w:val="both"/>
              <w:rPr>
                <w:rFonts w:ascii="Times New Roman" w:hAnsi="Times New Roman" w:cs="Times New Roman"/>
                <w:sz w:val="24"/>
                <w:szCs w:val="24"/>
              </w:rPr>
            </w:pPr>
            <w:r w:rsidRPr="00BC6D59">
              <w:rPr>
                <w:rFonts w:ascii="Times New Roman" w:hAnsi="Times New Roman" w:cs="Times New Roman"/>
                <w:sz w:val="24"/>
                <w:szCs w:val="24"/>
              </w:rPr>
              <w:t>2.1.2.1</w:t>
            </w:r>
          </w:p>
        </w:tc>
        <w:tc>
          <w:tcPr>
            <w:tcW w:w="4919" w:type="dxa"/>
          </w:tcPr>
          <w:p w:rsidR="00B54026" w:rsidRPr="007052E9" w:rsidRDefault="00E0791D" w:rsidP="001A2919">
            <w:pPr>
              <w:jc w:val="both"/>
              <w:rPr>
                <w:rFonts w:ascii="Times New Roman" w:hAnsi="Times New Roman" w:cs="Times New Roman"/>
                <w:sz w:val="24"/>
                <w:szCs w:val="24"/>
              </w:rPr>
            </w:pPr>
            <w:r>
              <w:rPr>
                <w:rFonts w:ascii="Times New Roman" w:hAnsi="Times New Roman" w:cs="Times New Roman"/>
                <w:sz w:val="24"/>
                <w:szCs w:val="24"/>
              </w:rPr>
              <w:t>р</w:t>
            </w:r>
            <w:r w:rsidR="009D5AC1" w:rsidRPr="009D5AC1">
              <w:rPr>
                <w:rFonts w:ascii="Times New Roman" w:hAnsi="Times New Roman" w:cs="Times New Roman"/>
                <w:sz w:val="24"/>
                <w:szCs w:val="24"/>
              </w:rPr>
              <w:t xml:space="preserve">абота с детьми, занимающимися бродяжничеством, </w:t>
            </w:r>
            <w:proofErr w:type="gramStart"/>
            <w:r w:rsidR="009D5AC1" w:rsidRPr="009D5AC1">
              <w:rPr>
                <w:rFonts w:ascii="Times New Roman" w:hAnsi="Times New Roman" w:cs="Times New Roman"/>
                <w:sz w:val="24"/>
                <w:szCs w:val="24"/>
              </w:rPr>
              <w:t>попрошайничеством</w:t>
            </w:r>
            <w:proofErr w:type="gramEnd"/>
            <w:r w:rsidR="009D5AC1" w:rsidRPr="009D5AC1">
              <w:rPr>
                <w:rFonts w:ascii="Times New Roman" w:hAnsi="Times New Roman" w:cs="Times New Roman"/>
                <w:sz w:val="24"/>
                <w:szCs w:val="24"/>
              </w:rPr>
              <w:t>, объявленными в розыск, содержащимися в учреждениях системы профилактики</w:t>
            </w:r>
          </w:p>
        </w:tc>
        <w:tc>
          <w:tcPr>
            <w:tcW w:w="8601" w:type="dxa"/>
          </w:tcPr>
          <w:p w:rsidR="00537A14" w:rsidRPr="00035B01" w:rsidRDefault="00537A14" w:rsidP="00537A14">
            <w:pPr>
              <w:pStyle w:val="a6"/>
              <w:ind w:firstLine="708"/>
              <w:jc w:val="both"/>
              <w:rPr>
                <w:rFonts w:ascii="Times New Roman" w:hAnsi="Times New Roman"/>
                <w:sz w:val="24"/>
                <w:szCs w:val="24"/>
              </w:rPr>
            </w:pPr>
            <w:r w:rsidRPr="00035B01">
              <w:rPr>
                <w:rFonts w:ascii="Times New Roman" w:hAnsi="Times New Roman"/>
                <w:color w:val="000000"/>
                <w:sz w:val="24"/>
                <w:szCs w:val="24"/>
              </w:rPr>
              <w:t xml:space="preserve">В целях предупреждения </w:t>
            </w:r>
            <w:r w:rsidRPr="00035B01">
              <w:rPr>
                <w:rFonts w:ascii="Times New Roman" w:hAnsi="Times New Roman"/>
                <w:sz w:val="24"/>
                <w:szCs w:val="24"/>
              </w:rPr>
              <w:t xml:space="preserve">безнадзорности, беспризорности несовершеннолетних,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по предупреждению правонарушений и антиобщественных действий несовершеннолетних, </w:t>
            </w:r>
            <w:r w:rsidRPr="00035B01">
              <w:rPr>
                <w:rFonts w:ascii="Times New Roman" w:hAnsi="Times New Roman"/>
                <w:color w:val="000000"/>
                <w:sz w:val="24"/>
                <w:szCs w:val="24"/>
              </w:rPr>
              <w:t xml:space="preserve">ежегодно в школах утверждается план работы по межведомственному взаимодействию с сотрудниками полиции, и здравоохранения, другими </w:t>
            </w:r>
            <w:proofErr w:type="spellStart"/>
            <w:r w:rsidRPr="00035B01">
              <w:rPr>
                <w:rFonts w:ascii="Times New Roman" w:hAnsi="Times New Roman"/>
                <w:color w:val="000000"/>
                <w:sz w:val="24"/>
                <w:szCs w:val="24"/>
              </w:rPr>
              <w:t>социокультурными</w:t>
            </w:r>
            <w:proofErr w:type="spellEnd"/>
            <w:r w:rsidRPr="00035B01">
              <w:rPr>
                <w:rFonts w:ascii="Times New Roman" w:hAnsi="Times New Roman"/>
                <w:color w:val="000000"/>
                <w:sz w:val="24"/>
                <w:szCs w:val="24"/>
              </w:rPr>
              <w:t xml:space="preserve"> организациями.   </w:t>
            </w:r>
          </w:p>
          <w:p w:rsidR="00537A14" w:rsidRPr="00035B01" w:rsidRDefault="00537A14" w:rsidP="00537A14">
            <w:pPr>
              <w:ind w:firstLine="708"/>
              <w:jc w:val="both"/>
              <w:rPr>
                <w:rFonts w:ascii="Times New Roman" w:hAnsi="Times New Roman"/>
                <w:sz w:val="24"/>
                <w:szCs w:val="24"/>
              </w:rPr>
            </w:pPr>
            <w:r w:rsidRPr="00035B01">
              <w:rPr>
                <w:rFonts w:ascii="Times New Roman" w:hAnsi="Times New Roman"/>
                <w:sz w:val="24"/>
                <w:szCs w:val="24"/>
              </w:rPr>
              <w:t xml:space="preserve">В 2021 году при координации комиссии продолжалась работа по выявлению несовершеннолетних, занимающихся </w:t>
            </w:r>
            <w:proofErr w:type="gramStart"/>
            <w:r w:rsidRPr="00035B01">
              <w:rPr>
                <w:rFonts w:ascii="Times New Roman" w:hAnsi="Times New Roman"/>
                <w:sz w:val="24"/>
                <w:szCs w:val="24"/>
              </w:rPr>
              <w:t>попрошайничеством</w:t>
            </w:r>
            <w:proofErr w:type="gramEnd"/>
            <w:r w:rsidRPr="00035B01">
              <w:rPr>
                <w:rFonts w:ascii="Times New Roman" w:hAnsi="Times New Roman"/>
                <w:sz w:val="24"/>
                <w:szCs w:val="24"/>
              </w:rPr>
              <w:t xml:space="preserve"> и бродяжничеством, находящихся в общественных местах в ночное время без сопровождения родителей (законных представителей).</w:t>
            </w:r>
          </w:p>
          <w:p w:rsidR="00537A14" w:rsidRPr="00035B01" w:rsidRDefault="00537A14" w:rsidP="00537A14">
            <w:pPr>
              <w:pStyle w:val="a6"/>
              <w:ind w:firstLine="708"/>
              <w:jc w:val="both"/>
              <w:rPr>
                <w:rFonts w:ascii="Times New Roman" w:hAnsi="Times New Roman"/>
                <w:sz w:val="24"/>
                <w:szCs w:val="24"/>
              </w:rPr>
            </w:pPr>
            <w:r w:rsidRPr="00035B01">
              <w:rPr>
                <w:rFonts w:ascii="Times New Roman" w:hAnsi="Times New Roman"/>
                <w:sz w:val="24"/>
                <w:szCs w:val="24"/>
              </w:rPr>
              <w:t>За отчетный период было осуществлено 48 межведомственных рейдов</w:t>
            </w:r>
            <w:r w:rsidR="003A43D4" w:rsidRPr="00035B01">
              <w:rPr>
                <w:rFonts w:ascii="Times New Roman" w:hAnsi="Times New Roman"/>
                <w:sz w:val="24"/>
                <w:szCs w:val="24"/>
              </w:rPr>
              <w:t>, выявлено 31</w:t>
            </w:r>
            <w:r w:rsidRPr="00035B01">
              <w:rPr>
                <w:rFonts w:ascii="Times New Roman" w:hAnsi="Times New Roman"/>
                <w:sz w:val="24"/>
                <w:szCs w:val="24"/>
              </w:rPr>
              <w:t xml:space="preserve"> несовершеннолетних, находящихся в общественных местах, в ночное время без сопровождения родителей (законных представителей). На родителей данных несовершеннолетних составлены протоколы об административном правонарушении и направлены в Пугачевский районный суд. </w:t>
            </w:r>
          </w:p>
          <w:p w:rsidR="00537A14" w:rsidRPr="00035B01" w:rsidRDefault="00537A14" w:rsidP="00537A14">
            <w:pPr>
              <w:pStyle w:val="a6"/>
              <w:jc w:val="both"/>
              <w:rPr>
                <w:rFonts w:ascii="Times New Roman" w:hAnsi="Times New Roman"/>
                <w:sz w:val="24"/>
                <w:szCs w:val="24"/>
              </w:rPr>
            </w:pPr>
            <w:r w:rsidRPr="00035B01">
              <w:rPr>
                <w:rFonts w:ascii="Times New Roman" w:hAnsi="Times New Roman"/>
                <w:sz w:val="24"/>
                <w:szCs w:val="24"/>
              </w:rPr>
              <w:tab/>
              <w:t>В розыск МО МВД России «Пугачевский» Сарат</w:t>
            </w:r>
            <w:r w:rsidR="006764E3" w:rsidRPr="00035B01">
              <w:rPr>
                <w:rFonts w:ascii="Times New Roman" w:hAnsi="Times New Roman"/>
                <w:sz w:val="24"/>
                <w:szCs w:val="24"/>
              </w:rPr>
              <w:t>овской области было объявлено 9</w:t>
            </w:r>
            <w:r w:rsidRPr="00035B01">
              <w:rPr>
                <w:rFonts w:ascii="Times New Roman" w:hAnsi="Times New Roman"/>
                <w:sz w:val="24"/>
                <w:szCs w:val="24"/>
              </w:rPr>
              <w:t xml:space="preserve"> несовершеннолетних</w:t>
            </w:r>
            <w:r w:rsidR="006764E3" w:rsidRPr="00035B01">
              <w:rPr>
                <w:rFonts w:ascii="Times New Roman" w:hAnsi="Times New Roman"/>
                <w:sz w:val="24"/>
                <w:szCs w:val="24"/>
              </w:rPr>
              <w:t xml:space="preserve"> (АППГ 6</w:t>
            </w:r>
            <w:r w:rsidRPr="00035B01">
              <w:rPr>
                <w:rFonts w:ascii="Times New Roman" w:hAnsi="Times New Roman"/>
                <w:sz w:val="24"/>
                <w:szCs w:val="24"/>
              </w:rPr>
              <w:t>), их местонахождение было установлено.</w:t>
            </w:r>
            <w:r w:rsidR="00886592" w:rsidRPr="00035B01">
              <w:rPr>
                <w:rFonts w:ascii="Times New Roman" w:hAnsi="Times New Roman"/>
                <w:sz w:val="24"/>
                <w:szCs w:val="24"/>
              </w:rPr>
              <w:t xml:space="preserve"> 8</w:t>
            </w:r>
            <w:r w:rsidRPr="00035B01">
              <w:rPr>
                <w:rFonts w:ascii="Times New Roman" w:hAnsi="Times New Roman"/>
                <w:sz w:val="24"/>
                <w:szCs w:val="24"/>
              </w:rPr>
              <w:t xml:space="preserve"> детей ушли из семьи, 1 из </w:t>
            </w:r>
            <w:proofErr w:type="spellStart"/>
            <w:r w:rsidRPr="00035B01">
              <w:rPr>
                <w:rFonts w:ascii="Times New Roman" w:hAnsi="Times New Roman"/>
                <w:sz w:val="24"/>
                <w:szCs w:val="24"/>
              </w:rPr>
              <w:t>профобразовательного</w:t>
            </w:r>
            <w:proofErr w:type="spellEnd"/>
            <w:r w:rsidRPr="00035B01">
              <w:rPr>
                <w:rFonts w:ascii="Times New Roman" w:hAnsi="Times New Roman"/>
                <w:sz w:val="24"/>
                <w:szCs w:val="24"/>
              </w:rPr>
              <w:t xml:space="preserve"> учреждения (имеет статус сирота). </w:t>
            </w:r>
          </w:p>
          <w:p w:rsidR="00B54026" w:rsidRPr="00035B01" w:rsidRDefault="00231C2B" w:rsidP="00231C2B">
            <w:pPr>
              <w:ind w:firstLine="708"/>
              <w:jc w:val="both"/>
              <w:rPr>
                <w:rFonts w:ascii="Times New Roman" w:hAnsi="Times New Roman" w:cs="Times New Roman"/>
                <w:sz w:val="24"/>
                <w:szCs w:val="24"/>
              </w:rPr>
            </w:pPr>
            <w:r w:rsidRPr="00035B01">
              <w:rPr>
                <w:rFonts w:ascii="Times New Roman" w:hAnsi="Times New Roman" w:cs="Times New Roman"/>
                <w:sz w:val="24"/>
                <w:szCs w:val="24"/>
              </w:rPr>
              <w:t xml:space="preserve">Во всех образовательных учреждениях составлены и реализуются совместные межведомственные планы работы с ОДН МО МВД России «Пугачевский» Саратовской области по профилактике безнадзорности, беспризорности, правонарушений. По данным вопросам в системе проводятся совещания отдельно с заместителями директоров по воспитательной работе, социальными педагогами, педагогами-психологами. Регулярно проводятся межведомственные семинары и совещания по плану работы комиссии по делам несовершеннолетних и защите их прав. Благодаря межведомственному взаимодействию, специалисты управления образования получают информацию о совершенных подростками правонарушениях, самовольных уходах. Выработана система обмена информации, и реагирования на негативные процессы в </w:t>
            </w:r>
            <w:r w:rsidRPr="00035B01">
              <w:rPr>
                <w:rFonts w:ascii="Times New Roman" w:hAnsi="Times New Roman" w:cs="Times New Roman"/>
                <w:sz w:val="24"/>
                <w:szCs w:val="24"/>
              </w:rPr>
              <w:lastRenderedPageBreak/>
              <w:t xml:space="preserve">подростковой среде. По выявленному факту незамедлительно создается рабочая группа, отрабатывается каждый факт происшествия, принимаются определенные меры по выяснению причин и обстоятельств, оказанию необходимой помощи, индивидуальной профилактической работы с семьями. В качестве мер по предотвращению самовольных уходов среди несовершеннолетних применяются: организация досуга обучающихся во </w:t>
            </w:r>
            <w:proofErr w:type="spellStart"/>
            <w:r w:rsidRPr="00035B01">
              <w:rPr>
                <w:rFonts w:ascii="Times New Roman" w:hAnsi="Times New Roman" w:cs="Times New Roman"/>
                <w:sz w:val="24"/>
                <w:szCs w:val="24"/>
              </w:rPr>
              <w:t>внеучебное</w:t>
            </w:r>
            <w:proofErr w:type="spellEnd"/>
            <w:r w:rsidRPr="00035B01">
              <w:rPr>
                <w:rFonts w:ascii="Times New Roman" w:hAnsi="Times New Roman" w:cs="Times New Roman"/>
                <w:sz w:val="24"/>
                <w:szCs w:val="24"/>
              </w:rPr>
              <w:t xml:space="preserve"> время (посещение кружков и секций); контроль социальных сетей; работа специалистов – педагогов-психологов, социальных педагогов; тесное взаимодействие с участниками образовательного процесса - профилактическая работа с родителями (законными представителями) несовершеннолетних.</w:t>
            </w:r>
          </w:p>
        </w:tc>
      </w:tr>
      <w:tr w:rsidR="00D92EC7" w:rsidRPr="007052E9" w:rsidTr="002520A3">
        <w:tc>
          <w:tcPr>
            <w:tcW w:w="1266" w:type="dxa"/>
          </w:tcPr>
          <w:p w:rsidR="00D92EC7" w:rsidRPr="00BC6D59" w:rsidRDefault="00D92EC7">
            <w:pPr>
              <w:rPr>
                <w:rFonts w:ascii="Times New Roman" w:hAnsi="Times New Roman" w:cs="Times New Roman"/>
                <w:sz w:val="24"/>
                <w:szCs w:val="24"/>
              </w:rPr>
            </w:pPr>
            <w:r w:rsidRPr="00BC6D59">
              <w:rPr>
                <w:rFonts w:ascii="Times New Roman" w:hAnsi="Times New Roman" w:cs="Times New Roman"/>
                <w:sz w:val="24"/>
                <w:szCs w:val="24"/>
              </w:rPr>
              <w:lastRenderedPageBreak/>
              <w:t>2.1.2.2</w:t>
            </w:r>
          </w:p>
        </w:tc>
        <w:tc>
          <w:tcPr>
            <w:tcW w:w="4919" w:type="dxa"/>
          </w:tcPr>
          <w:p w:rsidR="00D92EC7" w:rsidRDefault="00D92EC7" w:rsidP="001A2919">
            <w:pPr>
              <w:jc w:val="both"/>
              <w:rPr>
                <w:rFonts w:ascii="Times New Roman" w:hAnsi="Times New Roman" w:cs="Times New Roman"/>
                <w:sz w:val="24"/>
                <w:szCs w:val="24"/>
              </w:rPr>
            </w:pPr>
            <w:r>
              <w:rPr>
                <w:rFonts w:ascii="Times New Roman" w:hAnsi="Times New Roman" w:cs="Times New Roman"/>
                <w:sz w:val="24"/>
                <w:szCs w:val="24"/>
              </w:rPr>
              <w:t>в</w:t>
            </w:r>
            <w:r w:rsidRPr="00BB0E76">
              <w:rPr>
                <w:rFonts w:ascii="Times New Roman" w:hAnsi="Times New Roman" w:cs="Times New Roman"/>
                <w:sz w:val="24"/>
                <w:szCs w:val="24"/>
              </w:rPr>
              <w:t>заимодействие органов и учреждений системы профилактики, проведение</w:t>
            </w:r>
            <w:r>
              <w:rPr>
                <w:rFonts w:ascii="Times New Roman" w:hAnsi="Times New Roman" w:cs="Times New Roman"/>
                <w:sz w:val="24"/>
                <w:szCs w:val="24"/>
              </w:rPr>
              <w:t>;</w:t>
            </w:r>
            <w:r w:rsidRPr="00BB0E76">
              <w:rPr>
                <w:rFonts w:ascii="Times New Roman" w:hAnsi="Times New Roman" w:cs="Times New Roman"/>
                <w:sz w:val="24"/>
                <w:szCs w:val="24"/>
              </w:rPr>
              <w:t xml:space="preserve"> значимых мероприятий в данном направлении</w:t>
            </w:r>
          </w:p>
        </w:tc>
        <w:tc>
          <w:tcPr>
            <w:tcW w:w="8601" w:type="dxa"/>
          </w:tcPr>
          <w:p w:rsidR="004D3ACE" w:rsidRPr="00035B01" w:rsidRDefault="004D3ACE" w:rsidP="00886592">
            <w:pPr>
              <w:pStyle w:val="a6"/>
              <w:jc w:val="both"/>
              <w:rPr>
                <w:rFonts w:ascii="Times New Roman" w:hAnsi="Times New Roman"/>
                <w:sz w:val="24"/>
                <w:szCs w:val="24"/>
              </w:rPr>
            </w:pPr>
            <w:r w:rsidRPr="00035B01">
              <w:rPr>
                <w:rFonts w:ascii="Times New Roman" w:hAnsi="Times New Roman"/>
                <w:sz w:val="24"/>
                <w:szCs w:val="24"/>
                <w:lang w:eastAsia="ar-SA"/>
              </w:rPr>
              <w:t xml:space="preserve">            </w:t>
            </w:r>
            <w:r w:rsidR="00886592" w:rsidRPr="00035B01">
              <w:rPr>
                <w:rFonts w:ascii="Times New Roman" w:hAnsi="Times New Roman"/>
                <w:sz w:val="24"/>
                <w:szCs w:val="24"/>
                <w:lang w:eastAsia="ar-SA"/>
              </w:rPr>
              <w:t xml:space="preserve">За всеми несовершеннолетним, требующими особого внимания приказом начальника МО МВД России «Пугачевский» Саратовской  области закреплены  шефы- наставники, </w:t>
            </w:r>
            <w:r w:rsidR="00886592" w:rsidRPr="00035B01">
              <w:rPr>
                <w:rFonts w:ascii="Times New Roman" w:hAnsi="Times New Roman"/>
                <w:sz w:val="24"/>
                <w:szCs w:val="24"/>
              </w:rPr>
              <w:t xml:space="preserve">из числа офицерского состава полиции. Сотрудники проверяют несовершеннолетних по месту жительства, учебы, проводят беседы разъяснительного характера, устанавливают доверительные отношения. </w:t>
            </w:r>
          </w:p>
          <w:p w:rsidR="00D92EC7" w:rsidRPr="00035B01" w:rsidRDefault="004D3ACE" w:rsidP="004D3ACE">
            <w:pPr>
              <w:pStyle w:val="a6"/>
              <w:jc w:val="both"/>
              <w:rPr>
                <w:rFonts w:ascii="Times New Roman" w:hAnsi="Times New Roman" w:cs="Times New Roman"/>
                <w:sz w:val="24"/>
                <w:szCs w:val="24"/>
              </w:rPr>
            </w:pPr>
            <w:r w:rsidRPr="00035B01">
              <w:rPr>
                <w:rFonts w:ascii="Times New Roman" w:hAnsi="Times New Roman" w:cs="Times New Roman"/>
                <w:sz w:val="24"/>
                <w:szCs w:val="24"/>
              </w:rPr>
              <w:t xml:space="preserve">            С целью социализации детей, созданию доверительных отношений между ребенком и взрослым, выявлению проблем детей специалистами ведомств системы профилактики проведено мероприятие в рамках реализации программы «Будущее в настоящем» по профилактике негативных социальных тенденций в молодежной среде с использованием интерактивных форм взаимодействия на базе образовательных учреждений. А также организована интерактивная беседа  «Я выбираю жизнь» в Интернет – платформе «ZOOM» для 10 подростков, состоящие на учете ОДН ОВД г</w:t>
            </w:r>
            <w:proofErr w:type="gramStart"/>
            <w:r w:rsidRPr="00035B01">
              <w:rPr>
                <w:rFonts w:ascii="Times New Roman" w:hAnsi="Times New Roman" w:cs="Times New Roman"/>
                <w:sz w:val="24"/>
                <w:szCs w:val="24"/>
              </w:rPr>
              <w:t>.П</w:t>
            </w:r>
            <w:proofErr w:type="gramEnd"/>
            <w:r w:rsidRPr="00035B01">
              <w:rPr>
                <w:rFonts w:ascii="Times New Roman" w:hAnsi="Times New Roman" w:cs="Times New Roman"/>
                <w:sz w:val="24"/>
                <w:szCs w:val="24"/>
              </w:rPr>
              <w:t>угачева.</w:t>
            </w:r>
          </w:p>
          <w:p w:rsidR="004D3ACE" w:rsidRPr="00035B01" w:rsidRDefault="004D3ACE" w:rsidP="004D3ACE">
            <w:pPr>
              <w:pStyle w:val="a6"/>
              <w:jc w:val="both"/>
              <w:rPr>
                <w:rFonts w:ascii="Times New Roman" w:hAnsi="Times New Roman" w:cs="Times New Roman"/>
                <w:sz w:val="24"/>
                <w:szCs w:val="24"/>
              </w:rPr>
            </w:pPr>
            <w:r w:rsidRPr="00035B01">
              <w:rPr>
                <w:rFonts w:ascii="Times New Roman" w:hAnsi="Times New Roman" w:cs="Times New Roman"/>
                <w:sz w:val="24"/>
                <w:szCs w:val="24"/>
              </w:rPr>
              <w:t xml:space="preserve">            Результаты проведенной работы с подростками, ушедшими из семей</w:t>
            </w:r>
            <w:r w:rsidR="004A754A" w:rsidRPr="00035B01">
              <w:rPr>
                <w:rFonts w:ascii="Times New Roman" w:hAnsi="Times New Roman" w:cs="Times New Roman"/>
                <w:sz w:val="24"/>
                <w:szCs w:val="24"/>
              </w:rPr>
              <w:t xml:space="preserve"> или госучреждений, рассматриваются на заседаниях КДН и ЗП.</w:t>
            </w:r>
          </w:p>
        </w:tc>
      </w:tr>
      <w:tr w:rsidR="00D92EC7" w:rsidRPr="007052E9" w:rsidTr="002520A3">
        <w:tc>
          <w:tcPr>
            <w:tcW w:w="1266" w:type="dxa"/>
          </w:tcPr>
          <w:p w:rsidR="00D92EC7" w:rsidRPr="00BC6D59" w:rsidRDefault="00D92EC7">
            <w:pPr>
              <w:rPr>
                <w:rFonts w:ascii="Times New Roman" w:hAnsi="Times New Roman" w:cs="Times New Roman"/>
                <w:sz w:val="24"/>
                <w:szCs w:val="24"/>
              </w:rPr>
            </w:pPr>
            <w:r w:rsidRPr="00BC6D59">
              <w:rPr>
                <w:rFonts w:ascii="Times New Roman" w:hAnsi="Times New Roman" w:cs="Times New Roman"/>
                <w:sz w:val="24"/>
                <w:szCs w:val="24"/>
              </w:rPr>
              <w:t>2.1.2.3</w:t>
            </w:r>
          </w:p>
        </w:tc>
        <w:tc>
          <w:tcPr>
            <w:tcW w:w="4919" w:type="dxa"/>
          </w:tcPr>
          <w:p w:rsidR="00D92EC7" w:rsidRPr="00BB0E76" w:rsidRDefault="00D92EC7" w:rsidP="001A2919">
            <w:pPr>
              <w:jc w:val="both"/>
              <w:rPr>
                <w:rFonts w:ascii="Times New Roman" w:hAnsi="Times New Roman" w:cs="Times New Roman"/>
                <w:sz w:val="24"/>
                <w:szCs w:val="24"/>
              </w:rPr>
            </w:pPr>
            <w:r>
              <w:rPr>
                <w:rFonts w:ascii="Times New Roman" w:hAnsi="Times New Roman" w:cs="Times New Roman"/>
                <w:sz w:val="24"/>
                <w:szCs w:val="24"/>
              </w:rPr>
              <w:t>иные сведения</w:t>
            </w:r>
          </w:p>
        </w:tc>
        <w:tc>
          <w:tcPr>
            <w:tcW w:w="8601" w:type="dxa"/>
          </w:tcPr>
          <w:p w:rsidR="00D92EC7" w:rsidRDefault="00D92EC7" w:rsidP="00293378">
            <w:pPr>
              <w:jc w:val="both"/>
              <w:rPr>
                <w:rFonts w:ascii="Times New Roman" w:hAnsi="Times New Roman" w:cs="Times New Roman"/>
                <w:sz w:val="24"/>
                <w:szCs w:val="24"/>
              </w:rPr>
            </w:pPr>
          </w:p>
        </w:tc>
      </w:tr>
      <w:tr w:rsidR="00F75C2B" w:rsidRPr="007052E9" w:rsidTr="00F75C2B">
        <w:trPr>
          <w:trHeight w:val="420"/>
        </w:trPr>
        <w:tc>
          <w:tcPr>
            <w:tcW w:w="1266" w:type="dxa"/>
          </w:tcPr>
          <w:p w:rsidR="00F75C2B" w:rsidRPr="00BC6D59" w:rsidRDefault="00F75C2B" w:rsidP="00BB0E76">
            <w:pPr>
              <w:jc w:val="both"/>
              <w:rPr>
                <w:rFonts w:ascii="Times New Roman" w:hAnsi="Times New Roman" w:cs="Times New Roman"/>
                <w:b/>
                <w:sz w:val="24"/>
                <w:szCs w:val="24"/>
                <w:highlight w:val="yellow"/>
              </w:rPr>
            </w:pPr>
            <w:r w:rsidRPr="00BC6D59">
              <w:rPr>
                <w:rFonts w:ascii="Times New Roman" w:hAnsi="Times New Roman" w:cs="Times New Roman"/>
                <w:b/>
                <w:sz w:val="24"/>
                <w:szCs w:val="24"/>
              </w:rPr>
              <w:t>2.</w:t>
            </w:r>
            <w:r w:rsidR="0099487D" w:rsidRPr="00BC6D59">
              <w:rPr>
                <w:rFonts w:ascii="Times New Roman" w:hAnsi="Times New Roman" w:cs="Times New Roman"/>
                <w:b/>
                <w:sz w:val="24"/>
                <w:szCs w:val="24"/>
              </w:rPr>
              <w:t>1.3</w:t>
            </w:r>
          </w:p>
        </w:tc>
        <w:tc>
          <w:tcPr>
            <w:tcW w:w="13520" w:type="dxa"/>
            <w:gridSpan w:val="2"/>
          </w:tcPr>
          <w:p w:rsidR="00F75C2B" w:rsidRDefault="00BB0E76" w:rsidP="00D92EC7">
            <w:pPr>
              <w:jc w:val="center"/>
              <w:rPr>
                <w:rFonts w:ascii="Times New Roman" w:hAnsi="Times New Roman" w:cs="Times New Roman"/>
                <w:sz w:val="24"/>
                <w:szCs w:val="24"/>
              </w:rPr>
            </w:pPr>
            <w:r>
              <w:rPr>
                <w:rFonts w:ascii="Times New Roman" w:hAnsi="Times New Roman" w:cs="Times New Roman"/>
                <w:b/>
                <w:sz w:val="24"/>
                <w:szCs w:val="24"/>
              </w:rPr>
              <w:t>П</w:t>
            </w:r>
            <w:r w:rsidRPr="00BB0E76">
              <w:rPr>
                <w:rFonts w:ascii="Times New Roman" w:hAnsi="Times New Roman" w:cs="Times New Roman"/>
                <w:b/>
                <w:sz w:val="24"/>
                <w:szCs w:val="24"/>
              </w:rPr>
              <w:t>ринятые меры по защите и восстановлению прав и законн</w:t>
            </w:r>
            <w:r>
              <w:rPr>
                <w:rFonts w:ascii="Times New Roman" w:hAnsi="Times New Roman" w:cs="Times New Roman"/>
                <w:b/>
                <w:sz w:val="24"/>
                <w:szCs w:val="24"/>
              </w:rPr>
              <w:t>ых интересов несовершеннолетних</w:t>
            </w:r>
          </w:p>
          <w:p w:rsidR="00F75C2B" w:rsidRPr="007052E9" w:rsidRDefault="00F75C2B" w:rsidP="001A2919">
            <w:pPr>
              <w:jc w:val="both"/>
              <w:rPr>
                <w:rFonts w:ascii="Times New Roman" w:hAnsi="Times New Roman" w:cs="Times New Roman"/>
                <w:sz w:val="24"/>
                <w:szCs w:val="24"/>
              </w:rPr>
            </w:pPr>
          </w:p>
        </w:tc>
      </w:tr>
      <w:tr w:rsidR="00D92EC7" w:rsidRPr="007052E9" w:rsidTr="00F75C2B">
        <w:trPr>
          <w:trHeight w:val="420"/>
        </w:trPr>
        <w:tc>
          <w:tcPr>
            <w:tcW w:w="1266" w:type="dxa"/>
          </w:tcPr>
          <w:p w:rsidR="00D92EC7" w:rsidRPr="00BC6D59" w:rsidRDefault="00D92EC7" w:rsidP="00D92EC7">
            <w:pPr>
              <w:rPr>
                <w:sz w:val="24"/>
                <w:szCs w:val="24"/>
              </w:rPr>
            </w:pPr>
            <w:r w:rsidRPr="00BC6D59">
              <w:rPr>
                <w:rFonts w:ascii="Times New Roman" w:hAnsi="Times New Roman" w:cs="Times New Roman"/>
                <w:sz w:val="24"/>
                <w:szCs w:val="24"/>
              </w:rPr>
              <w:t>2.1.3.1</w:t>
            </w:r>
          </w:p>
        </w:tc>
        <w:tc>
          <w:tcPr>
            <w:tcW w:w="4919" w:type="dxa"/>
          </w:tcPr>
          <w:p w:rsidR="00D92EC7" w:rsidRPr="00EC0C05" w:rsidRDefault="00D92EC7" w:rsidP="00C12AA7">
            <w:pPr>
              <w:jc w:val="both"/>
              <w:rPr>
                <w:rFonts w:ascii="Times New Roman" w:hAnsi="Times New Roman" w:cs="Times New Roman"/>
                <w:b/>
                <w:sz w:val="24"/>
                <w:szCs w:val="24"/>
              </w:rPr>
            </w:pPr>
            <w:r w:rsidRPr="0099487D">
              <w:rPr>
                <w:rFonts w:ascii="Times New Roman" w:hAnsi="Times New Roman" w:cs="Times New Roman"/>
                <w:sz w:val="24"/>
                <w:szCs w:val="24"/>
              </w:rPr>
              <w:t>общая информация</w:t>
            </w:r>
          </w:p>
        </w:tc>
        <w:tc>
          <w:tcPr>
            <w:tcW w:w="8601" w:type="dxa"/>
          </w:tcPr>
          <w:p w:rsidR="00B866AD" w:rsidRPr="00035B01" w:rsidRDefault="00B866AD" w:rsidP="00F60BE1">
            <w:pPr>
              <w:pStyle w:val="a6"/>
              <w:ind w:firstLine="360"/>
              <w:jc w:val="both"/>
              <w:rPr>
                <w:rFonts w:ascii="Times New Roman" w:hAnsi="Times New Roman" w:cs="Times New Roman"/>
                <w:sz w:val="24"/>
                <w:szCs w:val="24"/>
              </w:rPr>
            </w:pPr>
            <w:r w:rsidRPr="00035B01">
              <w:rPr>
                <w:rFonts w:ascii="Times New Roman" w:hAnsi="Times New Roman" w:cs="Times New Roman"/>
                <w:sz w:val="24"/>
                <w:szCs w:val="24"/>
              </w:rPr>
              <w:t xml:space="preserve">Вопросы обеспечения безопасности несовершеннолетних на территории Пугачевского муниципального района являются приоритетом деятельности органов и учреждений системы профилактики. Так, начиная с 2015 года, КДН и ЗП ведется учет всех чрезвычайных происшествий с несовершеннолетними. Определен и апробирован алгоритм оперативного информирования органами и </w:t>
            </w:r>
            <w:r w:rsidRPr="00035B01">
              <w:rPr>
                <w:rFonts w:ascii="Times New Roman" w:hAnsi="Times New Roman" w:cs="Times New Roman"/>
                <w:sz w:val="24"/>
                <w:szCs w:val="24"/>
              </w:rPr>
              <w:lastRenderedPageBreak/>
              <w:t>учреждениями системы профилактики безнадзорности и правонарушений несовершеннолетних комиссии о фактах чрезвычайных происшествий с участием несовершеннолетних, порядок устранения выявленных нарушений в системе предупреждения чрезвычайных происшествий.</w:t>
            </w:r>
          </w:p>
          <w:p w:rsidR="00B866AD" w:rsidRPr="00035B01" w:rsidRDefault="00B866AD" w:rsidP="00F60BE1">
            <w:pPr>
              <w:pStyle w:val="a6"/>
              <w:ind w:firstLine="360"/>
              <w:jc w:val="both"/>
              <w:rPr>
                <w:rFonts w:ascii="Times New Roman" w:hAnsi="Times New Roman" w:cs="Times New Roman"/>
                <w:sz w:val="24"/>
                <w:szCs w:val="24"/>
              </w:rPr>
            </w:pPr>
            <w:r w:rsidRPr="00035B01">
              <w:rPr>
                <w:rFonts w:ascii="Times New Roman" w:hAnsi="Times New Roman" w:cs="Times New Roman"/>
                <w:sz w:val="24"/>
                <w:szCs w:val="24"/>
              </w:rPr>
              <w:t>В 2021 году намечена тенденция снижения числа детей пострадавших от жестокого обращения на 23,5 % от общего числа пострадавших. Однако в 2021 году зафиксирован случай гибели 1 ребенка в результате ДТП. Погибших или пострадавших детей на пожарах или водных объектах не зарегистрировано.</w:t>
            </w:r>
          </w:p>
          <w:p w:rsidR="00B866AD" w:rsidRPr="00035B01" w:rsidRDefault="00B866AD" w:rsidP="00F60BE1">
            <w:pPr>
              <w:pStyle w:val="a6"/>
              <w:ind w:firstLine="360"/>
              <w:jc w:val="both"/>
              <w:rPr>
                <w:rFonts w:ascii="Times New Roman" w:hAnsi="Times New Roman" w:cs="Times New Roman"/>
                <w:sz w:val="24"/>
                <w:szCs w:val="24"/>
              </w:rPr>
            </w:pPr>
            <w:r w:rsidRPr="00035B01">
              <w:rPr>
                <w:rFonts w:ascii="Times New Roman" w:hAnsi="Times New Roman" w:cs="Times New Roman"/>
                <w:sz w:val="24"/>
                <w:szCs w:val="24"/>
              </w:rPr>
              <w:t>На заседаниях комиссии</w:t>
            </w:r>
            <w:r w:rsidR="00F550A6" w:rsidRPr="00035B01">
              <w:rPr>
                <w:rFonts w:ascii="Times New Roman" w:hAnsi="Times New Roman" w:cs="Times New Roman"/>
                <w:sz w:val="24"/>
                <w:szCs w:val="24"/>
              </w:rPr>
              <w:t xml:space="preserve"> </w:t>
            </w:r>
            <w:r w:rsidRPr="00035B01">
              <w:rPr>
                <w:rFonts w:ascii="Times New Roman" w:hAnsi="Times New Roman" w:cs="Times New Roman"/>
                <w:sz w:val="24"/>
                <w:szCs w:val="24"/>
              </w:rPr>
              <w:t xml:space="preserve">не менее 2-х раз в год рассматриваются вопросы предупреждения травматизма и гибели несовершеннолетних на пожарах. В целях совершенствования межведомственного взаимодействия и активизации работы в сфере предотвращения гибели несовершеннолетних на пожарах обеспечено участие надзорных органов </w:t>
            </w:r>
            <w:r w:rsidR="00F550A6" w:rsidRPr="00035B01">
              <w:rPr>
                <w:rFonts w:ascii="Times New Roman" w:hAnsi="Times New Roman" w:cs="Times New Roman"/>
                <w:sz w:val="24"/>
                <w:szCs w:val="24"/>
              </w:rPr>
              <w:t xml:space="preserve">ГО и ЧС </w:t>
            </w:r>
            <w:r w:rsidRPr="00035B01">
              <w:rPr>
                <w:rFonts w:ascii="Times New Roman" w:hAnsi="Times New Roman" w:cs="Times New Roman"/>
                <w:sz w:val="24"/>
                <w:szCs w:val="24"/>
              </w:rPr>
              <w:t>в работе</w:t>
            </w:r>
            <w:r w:rsidR="00F550A6" w:rsidRPr="00035B01">
              <w:rPr>
                <w:rFonts w:ascii="Times New Roman" w:hAnsi="Times New Roman" w:cs="Times New Roman"/>
                <w:sz w:val="24"/>
                <w:szCs w:val="24"/>
              </w:rPr>
              <w:t xml:space="preserve"> КДН и ЗП. На территории района </w:t>
            </w:r>
            <w:r w:rsidRPr="00035B01">
              <w:rPr>
                <w:rFonts w:ascii="Times New Roman" w:hAnsi="Times New Roman" w:cs="Times New Roman"/>
                <w:sz w:val="24"/>
                <w:szCs w:val="24"/>
              </w:rPr>
              <w:t xml:space="preserve">малоимущим семьям, оказавшимся в трудной жизненной ситуации, предусмотрено оказание социальной помощи на основании социального контракта, в том числе на ремонт жилья. Одной из форм использования средств социальных контрактов является установка </w:t>
            </w:r>
            <w:proofErr w:type="spellStart"/>
            <w:r w:rsidRPr="00035B01">
              <w:rPr>
                <w:rFonts w:ascii="Times New Roman" w:hAnsi="Times New Roman" w:cs="Times New Roman"/>
                <w:sz w:val="24"/>
                <w:szCs w:val="24"/>
              </w:rPr>
              <w:t>пожароизвещателей</w:t>
            </w:r>
            <w:proofErr w:type="spellEnd"/>
            <w:r w:rsidRPr="00035B01">
              <w:rPr>
                <w:rFonts w:ascii="Times New Roman" w:hAnsi="Times New Roman" w:cs="Times New Roman"/>
                <w:sz w:val="24"/>
                <w:szCs w:val="24"/>
              </w:rPr>
              <w:t xml:space="preserve">, что существенным образом влияет на </w:t>
            </w:r>
            <w:proofErr w:type="spellStart"/>
            <w:r w:rsidRPr="00035B01">
              <w:rPr>
                <w:rFonts w:ascii="Times New Roman" w:hAnsi="Times New Roman" w:cs="Times New Roman"/>
                <w:sz w:val="24"/>
                <w:szCs w:val="24"/>
              </w:rPr>
              <w:t>пожаробезопасность</w:t>
            </w:r>
            <w:proofErr w:type="spellEnd"/>
            <w:r w:rsidRPr="00035B01">
              <w:rPr>
                <w:rFonts w:ascii="Times New Roman" w:hAnsi="Times New Roman" w:cs="Times New Roman"/>
                <w:sz w:val="24"/>
                <w:szCs w:val="24"/>
              </w:rPr>
              <w:t xml:space="preserve"> жилых помещений, в которых проживают малоимущие семьи с детьми.</w:t>
            </w:r>
            <w:r w:rsidR="00F550A6" w:rsidRPr="00035B01">
              <w:rPr>
                <w:rFonts w:ascii="Times New Roman" w:hAnsi="Times New Roman" w:cs="Times New Roman"/>
                <w:sz w:val="24"/>
                <w:szCs w:val="24"/>
              </w:rPr>
              <w:t xml:space="preserve"> В 2021 году закуплено и установлено 20 </w:t>
            </w:r>
            <w:proofErr w:type="spellStart"/>
            <w:r w:rsidR="00F550A6" w:rsidRPr="00035B01">
              <w:rPr>
                <w:rFonts w:ascii="Times New Roman" w:hAnsi="Times New Roman" w:cs="Times New Roman"/>
                <w:sz w:val="24"/>
                <w:szCs w:val="24"/>
              </w:rPr>
              <w:t>извещателей</w:t>
            </w:r>
            <w:proofErr w:type="spellEnd"/>
            <w:r w:rsidR="00F550A6" w:rsidRPr="00035B01">
              <w:rPr>
                <w:rFonts w:ascii="Times New Roman" w:hAnsi="Times New Roman" w:cs="Times New Roman"/>
                <w:sz w:val="24"/>
                <w:szCs w:val="24"/>
              </w:rPr>
              <w:t>, на 2022 год уже запланировано 40.</w:t>
            </w:r>
          </w:p>
          <w:p w:rsidR="00F550A6" w:rsidRPr="00035B01" w:rsidRDefault="00B40E7C" w:rsidP="00F60BE1">
            <w:pPr>
              <w:pStyle w:val="a6"/>
              <w:ind w:firstLine="360"/>
              <w:jc w:val="both"/>
              <w:rPr>
                <w:rFonts w:ascii="Times New Roman" w:hAnsi="Times New Roman" w:cs="Times New Roman"/>
                <w:sz w:val="24"/>
                <w:szCs w:val="24"/>
              </w:rPr>
            </w:pPr>
            <w:r w:rsidRPr="00035B01">
              <w:rPr>
                <w:rFonts w:ascii="Times New Roman" w:hAnsi="Times New Roman" w:cs="Times New Roman"/>
                <w:sz w:val="24"/>
                <w:szCs w:val="24"/>
              </w:rPr>
              <w:t xml:space="preserve">В 2021 году специалистами КДН и ЗП организованы межведомственные рейды по выявлению общественно опасных объектов, а также выезды в семьи, состоящие на профилактическом учете, с целью выявления фактов жестокого обращения с детьми. </w:t>
            </w:r>
          </w:p>
          <w:p w:rsidR="00F60BE1" w:rsidRPr="00035B01" w:rsidRDefault="00F60BE1" w:rsidP="00F60BE1">
            <w:pPr>
              <w:pStyle w:val="a6"/>
              <w:ind w:firstLine="360"/>
              <w:jc w:val="both"/>
              <w:rPr>
                <w:rFonts w:ascii="Times New Roman" w:hAnsi="Times New Roman" w:cs="Times New Roman"/>
                <w:sz w:val="24"/>
                <w:szCs w:val="24"/>
              </w:rPr>
            </w:pPr>
            <w:r w:rsidRPr="00035B01">
              <w:rPr>
                <w:rFonts w:ascii="Times New Roman" w:hAnsi="Times New Roman" w:cs="Times New Roman"/>
                <w:sz w:val="24"/>
                <w:szCs w:val="24"/>
              </w:rPr>
              <w:t xml:space="preserve">Работа по защите детей от жестокого обращения  в Пугачевском муниципальном районе строится в соответствии с Порядком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Саратовской области. В районе создан банк данных на детей, пострадавших от жестокого обращения, который корректировался ежемесячно. </w:t>
            </w:r>
          </w:p>
          <w:p w:rsidR="00C65EB2" w:rsidRPr="00035B01" w:rsidRDefault="00C65EB2" w:rsidP="00F60BE1">
            <w:pPr>
              <w:pStyle w:val="a6"/>
              <w:ind w:firstLine="360"/>
              <w:jc w:val="both"/>
              <w:rPr>
                <w:rFonts w:ascii="Times New Roman" w:hAnsi="Times New Roman" w:cs="Times New Roman"/>
                <w:sz w:val="24"/>
                <w:szCs w:val="24"/>
              </w:rPr>
            </w:pPr>
            <w:r w:rsidRPr="00035B01">
              <w:rPr>
                <w:rFonts w:ascii="Times New Roman" w:hAnsi="Times New Roman" w:cs="Times New Roman"/>
                <w:sz w:val="24"/>
                <w:szCs w:val="24"/>
              </w:rPr>
              <w:t>В</w:t>
            </w:r>
            <w:r w:rsidRPr="00035B01">
              <w:rPr>
                <w:rFonts w:ascii="Times New Roman" w:eastAsia="Calibri" w:hAnsi="Times New Roman" w:cs="Times New Roman"/>
                <w:sz w:val="24"/>
                <w:szCs w:val="24"/>
              </w:rPr>
              <w:t xml:space="preserve">опросы организации работы органов и учреждений системы профилактики </w:t>
            </w:r>
            <w:r w:rsidRPr="00035B01">
              <w:rPr>
                <w:rFonts w:ascii="Times New Roman" w:eastAsia="Calibri" w:hAnsi="Times New Roman" w:cs="Times New Roman"/>
                <w:sz w:val="24"/>
                <w:szCs w:val="24"/>
              </w:rPr>
              <w:lastRenderedPageBreak/>
              <w:t xml:space="preserve">безнадзорности и правонарушений несовершеннолетних, направленной на раннее выявление жестокого обращения с детьми, проблемы формирования ответственного </w:t>
            </w:r>
            <w:proofErr w:type="spellStart"/>
            <w:r w:rsidRPr="00035B01">
              <w:rPr>
                <w:rFonts w:ascii="Times New Roman" w:eastAsia="Calibri" w:hAnsi="Times New Roman" w:cs="Times New Roman"/>
                <w:sz w:val="24"/>
                <w:szCs w:val="24"/>
              </w:rPr>
              <w:t>родительства</w:t>
            </w:r>
            <w:proofErr w:type="spellEnd"/>
            <w:r w:rsidRPr="00035B01">
              <w:rPr>
                <w:rFonts w:ascii="Times New Roman" w:eastAsia="Calibri" w:hAnsi="Times New Roman" w:cs="Times New Roman"/>
                <w:sz w:val="24"/>
                <w:szCs w:val="24"/>
              </w:rPr>
              <w:t>, находятся на постоянном контроле органов и учреждений системы профилактики безнадзорности и правонарушений несовершеннолетних Саратовской области.</w:t>
            </w:r>
          </w:p>
          <w:p w:rsidR="00F60BE1" w:rsidRPr="00035B01" w:rsidRDefault="00F60BE1" w:rsidP="00F60BE1">
            <w:pPr>
              <w:pStyle w:val="a6"/>
              <w:ind w:firstLine="708"/>
              <w:jc w:val="both"/>
              <w:rPr>
                <w:rFonts w:ascii="Times New Roman" w:hAnsi="Times New Roman" w:cs="Times New Roman"/>
                <w:sz w:val="24"/>
                <w:szCs w:val="24"/>
              </w:rPr>
            </w:pPr>
            <w:r w:rsidRPr="00035B01">
              <w:rPr>
                <w:rFonts w:ascii="Times New Roman" w:hAnsi="Times New Roman" w:cs="Times New Roman"/>
                <w:sz w:val="24"/>
                <w:szCs w:val="24"/>
              </w:rPr>
              <w:t xml:space="preserve">Специалисты комиссии и ведомств системы профилактики проводили межведомственные рейды по общественным местам, в семьи, находящиеся в социально опасном положении с целью выявления фактов безнадзорности несовершеннолетних и жестокого обращения с ними. </w:t>
            </w:r>
          </w:p>
          <w:p w:rsidR="00F60BE1" w:rsidRPr="00035B01" w:rsidRDefault="00F60BE1" w:rsidP="00F60BE1">
            <w:pPr>
              <w:jc w:val="both"/>
              <w:rPr>
                <w:rFonts w:ascii="Times New Roman" w:hAnsi="Times New Roman" w:cs="Times New Roman"/>
                <w:sz w:val="24"/>
                <w:szCs w:val="24"/>
              </w:rPr>
            </w:pPr>
            <w:r w:rsidRPr="00035B01">
              <w:rPr>
                <w:rFonts w:ascii="Times New Roman" w:hAnsi="Times New Roman" w:cs="Times New Roman"/>
                <w:sz w:val="24"/>
                <w:szCs w:val="24"/>
              </w:rPr>
              <w:t xml:space="preserve">       </w:t>
            </w:r>
            <w:r w:rsidRPr="00035B01">
              <w:rPr>
                <w:rFonts w:ascii="Times New Roman" w:hAnsi="Times New Roman" w:cs="Times New Roman"/>
                <w:sz w:val="24"/>
                <w:szCs w:val="24"/>
              </w:rPr>
              <w:tab/>
              <w:t>В течение года зарегистрировано</w:t>
            </w:r>
            <w:r w:rsidR="00C65EB2" w:rsidRPr="00035B01">
              <w:rPr>
                <w:rFonts w:ascii="Times New Roman" w:hAnsi="Times New Roman" w:cs="Times New Roman"/>
                <w:sz w:val="24"/>
                <w:szCs w:val="24"/>
              </w:rPr>
              <w:t xml:space="preserve"> 13</w:t>
            </w:r>
            <w:r w:rsidRPr="00035B01">
              <w:rPr>
                <w:rFonts w:ascii="Times New Roman" w:hAnsi="Times New Roman" w:cs="Times New Roman"/>
                <w:sz w:val="24"/>
                <w:szCs w:val="24"/>
              </w:rPr>
              <w:t xml:space="preserve"> сообщений о фактах жестокого обращения с детьми</w:t>
            </w:r>
            <w:r w:rsidR="00C65EB2" w:rsidRPr="00035B01">
              <w:rPr>
                <w:rFonts w:ascii="Times New Roman" w:hAnsi="Times New Roman" w:cs="Times New Roman"/>
                <w:sz w:val="24"/>
                <w:szCs w:val="24"/>
              </w:rPr>
              <w:t xml:space="preserve"> (АППГ 17</w:t>
            </w:r>
            <w:r w:rsidRPr="00035B01">
              <w:rPr>
                <w:rFonts w:ascii="Times New Roman" w:hAnsi="Times New Roman" w:cs="Times New Roman"/>
                <w:sz w:val="24"/>
                <w:szCs w:val="24"/>
              </w:rPr>
              <w:t>), привлечено к административно</w:t>
            </w:r>
            <w:r w:rsidR="00C65EB2" w:rsidRPr="00035B01">
              <w:rPr>
                <w:rFonts w:ascii="Times New Roman" w:hAnsi="Times New Roman" w:cs="Times New Roman"/>
                <w:sz w:val="24"/>
                <w:szCs w:val="24"/>
              </w:rPr>
              <w:t>й и уголовной ответственности 9</w:t>
            </w:r>
            <w:r w:rsidRPr="00035B01">
              <w:rPr>
                <w:rFonts w:ascii="Times New Roman" w:hAnsi="Times New Roman" w:cs="Times New Roman"/>
                <w:sz w:val="24"/>
                <w:szCs w:val="24"/>
              </w:rPr>
              <w:t xml:space="preserve"> граждан</w:t>
            </w:r>
            <w:r w:rsidR="00C65EB2" w:rsidRPr="00035B01">
              <w:rPr>
                <w:rFonts w:ascii="Times New Roman" w:hAnsi="Times New Roman" w:cs="Times New Roman"/>
                <w:sz w:val="24"/>
                <w:szCs w:val="24"/>
              </w:rPr>
              <w:t xml:space="preserve"> (АППГ 11)</w:t>
            </w:r>
            <w:r w:rsidRPr="00035B01">
              <w:rPr>
                <w:rFonts w:ascii="Times New Roman" w:hAnsi="Times New Roman" w:cs="Times New Roman"/>
                <w:sz w:val="24"/>
                <w:szCs w:val="24"/>
              </w:rPr>
              <w:t>.</w:t>
            </w:r>
          </w:p>
          <w:p w:rsidR="00F60BE1" w:rsidRPr="00035B01" w:rsidRDefault="00F60BE1" w:rsidP="00F60BE1">
            <w:pPr>
              <w:pStyle w:val="a6"/>
              <w:ind w:firstLine="708"/>
              <w:jc w:val="both"/>
              <w:rPr>
                <w:rFonts w:ascii="Times New Roman" w:hAnsi="Times New Roman" w:cs="Times New Roman"/>
                <w:sz w:val="24"/>
                <w:szCs w:val="24"/>
              </w:rPr>
            </w:pPr>
            <w:r w:rsidRPr="00035B01">
              <w:rPr>
                <w:rFonts w:ascii="Times New Roman" w:hAnsi="Times New Roman" w:cs="Times New Roman"/>
                <w:sz w:val="24"/>
                <w:szCs w:val="24"/>
              </w:rPr>
              <w:t xml:space="preserve">Комиссия незамедлительно информирует субъекты системы профилактики о выявленных фактах жестокого обращения с несовершеннолетними. </w:t>
            </w:r>
          </w:p>
          <w:p w:rsidR="00F60BE1" w:rsidRPr="00035B01" w:rsidRDefault="00F60BE1" w:rsidP="00F60BE1">
            <w:pPr>
              <w:pStyle w:val="a6"/>
              <w:ind w:firstLine="708"/>
              <w:jc w:val="both"/>
              <w:rPr>
                <w:rFonts w:ascii="Times New Roman" w:hAnsi="Times New Roman" w:cs="Times New Roman"/>
                <w:sz w:val="24"/>
                <w:szCs w:val="24"/>
              </w:rPr>
            </w:pPr>
            <w:r w:rsidRPr="00035B01">
              <w:rPr>
                <w:rFonts w:ascii="Times New Roman" w:hAnsi="Times New Roman" w:cs="Times New Roman"/>
                <w:sz w:val="24"/>
                <w:szCs w:val="24"/>
              </w:rPr>
              <w:t xml:space="preserve">Ситуация в вышеуказанных семьях рассматривается на заседании межведомственного консилиума при ГАУ </w:t>
            </w:r>
            <w:proofErr w:type="gramStart"/>
            <w:r w:rsidRPr="00035B01">
              <w:rPr>
                <w:rFonts w:ascii="Times New Roman" w:hAnsi="Times New Roman" w:cs="Times New Roman"/>
                <w:sz w:val="24"/>
                <w:szCs w:val="24"/>
              </w:rPr>
              <w:t>СО</w:t>
            </w:r>
            <w:proofErr w:type="gramEnd"/>
            <w:r w:rsidRPr="00035B01">
              <w:rPr>
                <w:rFonts w:ascii="Times New Roman" w:hAnsi="Times New Roman" w:cs="Times New Roman"/>
                <w:sz w:val="24"/>
                <w:szCs w:val="24"/>
              </w:rPr>
              <w:t xml:space="preserve"> «Комплексный центр социального обслуживания населения Пугачевского района», при наличии оснований семья признавалась находящейся в социально опасном положении. Работа с членами данных семей строилась </w:t>
            </w:r>
            <w:proofErr w:type="gramStart"/>
            <w:r w:rsidRPr="00035B01">
              <w:rPr>
                <w:rFonts w:ascii="Times New Roman" w:hAnsi="Times New Roman" w:cs="Times New Roman"/>
                <w:sz w:val="24"/>
                <w:szCs w:val="24"/>
              </w:rPr>
              <w:t>согласно</w:t>
            </w:r>
            <w:proofErr w:type="gramEnd"/>
            <w:r w:rsidRPr="00035B01">
              <w:rPr>
                <w:rFonts w:ascii="Times New Roman" w:hAnsi="Times New Roman" w:cs="Times New Roman"/>
                <w:sz w:val="24"/>
                <w:szCs w:val="24"/>
              </w:rPr>
              <w:t xml:space="preserve"> индивидуальных межведомственных комплексных программ социальной реабилитации всеми ведомствами системы профилактики. </w:t>
            </w:r>
          </w:p>
          <w:p w:rsidR="00F60BE1" w:rsidRPr="00035B01" w:rsidRDefault="00F60BE1" w:rsidP="00F60BE1">
            <w:pPr>
              <w:pStyle w:val="a6"/>
              <w:ind w:firstLine="708"/>
              <w:jc w:val="both"/>
              <w:rPr>
                <w:rFonts w:ascii="Times New Roman" w:hAnsi="Times New Roman" w:cs="Times New Roman"/>
                <w:sz w:val="24"/>
                <w:szCs w:val="24"/>
              </w:rPr>
            </w:pPr>
            <w:r w:rsidRPr="00035B01">
              <w:rPr>
                <w:rFonts w:ascii="Times New Roman" w:hAnsi="Times New Roman" w:cs="Times New Roman"/>
                <w:sz w:val="24"/>
                <w:szCs w:val="24"/>
              </w:rPr>
              <w:t>В целях профилактики жестокого обращения специалистами комиссии по делам несовершеннолетних и защите их прав, управления образования и инспекторами службы опеки и попечительства проводились следующие мероприятия: семинары с общественными инспекторами, социальными педагогами, образовательных и дошкольных  учреждений,  совещания с заведующими ДОУ, с директорами СОШ, собрания с родителями (законными представителями).</w:t>
            </w:r>
          </w:p>
          <w:p w:rsidR="00F60BE1" w:rsidRPr="00035B01" w:rsidRDefault="00F60BE1" w:rsidP="00F60BE1">
            <w:pPr>
              <w:pStyle w:val="a6"/>
              <w:ind w:firstLine="708"/>
              <w:jc w:val="both"/>
              <w:rPr>
                <w:rFonts w:ascii="Times New Roman" w:hAnsi="Times New Roman" w:cs="Times New Roman"/>
                <w:sz w:val="24"/>
                <w:szCs w:val="24"/>
              </w:rPr>
            </w:pPr>
            <w:r w:rsidRPr="00035B01">
              <w:rPr>
                <w:rFonts w:ascii="Times New Roman" w:hAnsi="Times New Roman" w:cs="Times New Roman"/>
                <w:sz w:val="24"/>
                <w:szCs w:val="24"/>
              </w:rPr>
              <w:t>С целью раннего выявления и предупреждения семейного неблагополучия, жестокого обращения с детьми в Пугачевском районе организована и ведется работа по нескольким направлениям: информационное, профилактическое, межведомственное.</w:t>
            </w:r>
          </w:p>
          <w:p w:rsidR="00F60BE1" w:rsidRPr="00035B01" w:rsidRDefault="00F60BE1" w:rsidP="00F60BE1">
            <w:pPr>
              <w:pStyle w:val="a6"/>
              <w:jc w:val="both"/>
              <w:rPr>
                <w:rFonts w:ascii="Times New Roman" w:hAnsi="Times New Roman" w:cs="Times New Roman"/>
                <w:sz w:val="24"/>
                <w:szCs w:val="24"/>
              </w:rPr>
            </w:pPr>
            <w:r w:rsidRPr="00035B01">
              <w:rPr>
                <w:rFonts w:ascii="Times New Roman" w:hAnsi="Times New Roman" w:cs="Times New Roman"/>
                <w:sz w:val="24"/>
                <w:szCs w:val="24"/>
              </w:rPr>
              <w:lastRenderedPageBreak/>
              <w:tab/>
              <w:t>Информационное направление осуществляется через распространение информационных буклетов о работе ведомств системы профилактики.</w:t>
            </w:r>
          </w:p>
          <w:p w:rsidR="00F60BE1" w:rsidRPr="00035B01" w:rsidRDefault="00F60BE1" w:rsidP="00F60BE1">
            <w:pPr>
              <w:pStyle w:val="a6"/>
              <w:ind w:firstLine="708"/>
              <w:jc w:val="both"/>
              <w:rPr>
                <w:rFonts w:ascii="Times New Roman" w:hAnsi="Times New Roman" w:cs="Times New Roman"/>
                <w:sz w:val="24"/>
                <w:szCs w:val="24"/>
              </w:rPr>
            </w:pPr>
            <w:r w:rsidRPr="00035B01">
              <w:rPr>
                <w:rFonts w:ascii="Times New Roman" w:hAnsi="Times New Roman" w:cs="Times New Roman"/>
                <w:sz w:val="24"/>
                <w:szCs w:val="24"/>
              </w:rPr>
              <w:t>Специалистами проводится информационно-просветительская работа, направленная на привлечение внимания общества к проблеме насилия, информирование о возможностях получения помощи в кризисных ситуациях.</w:t>
            </w:r>
          </w:p>
          <w:p w:rsidR="00F60BE1" w:rsidRPr="00035B01" w:rsidRDefault="00C65EB2" w:rsidP="00F60BE1">
            <w:pPr>
              <w:pStyle w:val="a6"/>
              <w:ind w:firstLine="708"/>
              <w:jc w:val="both"/>
              <w:rPr>
                <w:rFonts w:ascii="Times New Roman" w:hAnsi="Times New Roman" w:cs="Times New Roman"/>
                <w:sz w:val="24"/>
                <w:szCs w:val="24"/>
              </w:rPr>
            </w:pPr>
            <w:r w:rsidRPr="00035B01">
              <w:rPr>
                <w:rFonts w:ascii="Times New Roman" w:eastAsia="Calibri" w:hAnsi="Times New Roman" w:cs="Times New Roman"/>
                <w:sz w:val="24"/>
                <w:szCs w:val="24"/>
              </w:rPr>
              <w:t xml:space="preserve">Результаты рассмотрения уголовных и административных дел МО МВД России «Пугачевский» Саратовской области </w:t>
            </w:r>
            <w:r w:rsidRPr="00035B01">
              <w:rPr>
                <w:rFonts w:ascii="Times New Roman" w:hAnsi="Times New Roman" w:cs="Times New Roman"/>
                <w:sz w:val="24"/>
                <w:szCs w:val="24"/>
              </w:rPr>
              <w:t xml:space="preserve">направляет в адрес КДН и ЗП, а также в службу опеки и попечительства </w:t>
            </w:r>
            <w:r w:rsidRPr="00035B01">
              <w:rPr>
                <w:rFonts w:ascii="Times New Roman" w:eastAsia="Calibri" w:hAnsi="Times New Roman" w:cs="Times New Roman"/>
                <w:sz w:val="24"/>
                <w:szCs w:val="24"/>
              </w:rPr>
              <w:t>администрации Пугачевского муниципального района</w:t>
            </w:r>
            <w:r w:rsidRPr="00035B01">
              <w:rPr>
                <w:rFonts w:ascii="Times New Roman" w:hAnsi="Times New Roman" w:cs="Times New Roman"/>
                <w:sz w:val="24"/>
                <w:szCs w:val="24"/>
              </w:rPr>
              <w:t>.</w:t>
            </w:r>
          </w:p>
          <w:p w:rsidR="00D92EC7" w:rsidRPr="00035B01" w:rsidRDefault="00D92EC7" w:rsidP="00514F28">
            <w:pPr>
              <w:jc w:val="both"/>
              <w:rPr>
                <w:rFonts w:ascii="Times New Roman" w:hAnsi="Times New Roman" w:cs="Times New Roman"/>
                <w:b/>
                <w:sz w:val="24"/>
                <w:szCs w:val="24"/>
              </w:rPr>
            </w:pPr>
          </w:p>
        </w:tc>
      </w:tr>
      <w:tr w:rsidR="00D92EC7" w:rsidRPr="007052E9" w:rsidTr="00F75C2B">
        <w:trPr>
          <w:trHeight w:val="420"/>
        </w:trPr>
        <w:tc>
          <w:tcPr>
            <w:tcW w:w="1266" w:type="dxa"/>
          </w:tcPr>
          <w:p w:rsidR="00D92EC7" w:rsidRPr="00BC6D59" w:rsidRDefault="00D92EC7" w:rsidP="00D92EC7">
            <w:pPr>
              <w:rPr>
                <w:sz w:val="24"/>
                <w:szCs w:val="24"/>
              </w:rPr>
            </w:pPr>
            <w:r w:rsidRPr="00BC6D59">
              <w:rPr>
                <w:rFonts w:ascii="Times New Roman" w:hAnsi="Times New Roman" w:cs="Times New Roman"/>
                <w:sz w:val="24"/>
                <w:szCs w:val="24"/>
              </w:rPr>
              <w:lastRenderedPageBreak/>
              <w:t>2.1.3.2</w:t>
            </w:r>
          </w:p>
        </w:tc>
        <w:tc>
          <w:tcPr>
            <w:tcW w:w="4919" w:type="dxa"/>
          </w:tcPr>
          <w:p w:rsidR="00D92EC7" w:rsidRPr="00C12AA7" w:rsidRDefault="00D92EC7" w:rsidP="00C12AA7">
            <w:pPr>
              <w:jc w:val="both"/>
              <w:rPr>
                <w:rFonts w:ascii="Times New Roman" w:hAnsi="Times New Roman" w:cs="Times New Roman"/>
                <w:sz w:val="24"/>
                <w:szCs w:val="24"/>
              </w:rPr>
            </w:pPr>
            <w:r w:rsidRPr="0099487D">
              <w:rPr>
                <w:rFonts w:ascii="Times New Roman" w:hAnsi="Times New Roman" w:cs="Times New Roman"/>
                <w:sz w:val="24"/>
                <w:szCs w:val="24"/>
              </w:rPr>
              <w:t>проведение значимых мероприятий по профилактике жестокого обращения при взаимодействии различных органов и учреждений системы профилактики</w:t>
            </w:r>
          </w:p>
        </w:tc>
        <w:tc>
          <w:tcPr>
            <w:tcW w:w="8601" w:type="dxa"/>
          </w:tcPr>
          <w:p w:rsidR="00F60BE1" w:rsidRPr="00035B01" w:rsidRDefault="00F60BE1" w:rsidP="00F60BE1">
            <w:pPr>
              <w:ind w:firstLine="708"/>
              <w:jc w:val="both"/>
              <w:rPr>
                <w:rFonts w:ascii="Times New Roman" w:eastAsia="Calibri" w:hAnsi="Times New Roman" w:cs="Times New Roman"/>
                <w:b/>
                <w:bCs/>
                <w:iCs/>
                <w:sz w:val="24"/>
                <w:szCs w:val="24"/>
              </w:rPr>
            </w:pPr>
            <w:proofErr w:type="gramStart"/>
            <w:r w:rsidRPr="00035B01">
              <w:rPr>
                <w:rFonts w:ascii="Times New Roman" w:eastAsia="Calibri" w:hAnsi="Times New Roman" w:cs="Times New Roman"/>
                <w:sz w:val="24"/>
                <w:szCs w:val="24"/>
              </w:rPr>
              <w:t xml:space="preserve">В связи с вышеуказанным КДН и ЗП приняли дополнительные меры – разработан и утвержден </w:t>
            </w:r>
            <w:r w:rsidRPr="00035B01">
              <w:rPr>
                <w:rFonts w:ascii="Times New Roman" w:eastAsia="Calibri" w:hAnsi="Times New Roman" w:cs="Times New Roman"/>
                <w:bCs/>
                <w:iCs/>
                <w:sz w:val="24"/>
                <w:szCs w:val="24"/>
              </w:rPr>
              <w:t>План мероприятий по противодействию жестокому обращению с детьми, защите их прав, профилактике суицида среди несовершеннолетних, оказанию помощи в трудной жизненной ситуации на 2020 - 2022 годы.</w:t>
            </w:r>
            <w:proofErr w:type="gramEnd"/>
            <w:r w:rsidRPr="00035B01">
              <w:rPr>
                <w:rFonts w:ascii="Times New Roman" w:eastAsia="Calibri" w:hAnsi="Times New Roman" w:cs="Times New Roman"/>
                <w:bCs/>
                <w:iCs/>
                <w:sz w:val="24"/>
                <w:szCs w:val="24"/>
              </w:rPr>
              <w:t xml:space="preserve"> Мероприятия Плана</w:t>
            </w:r>
            <w:r w:rsidRPr="00035B01">
              <w:rPr>
                <w:rFonts w:ascii="Times New Roman" w:eastAsia="Calibri" w:hAnsi="Times New Roman" w:cs="Times New Roman"/>
                <w:b/>
                <w:bCs/>
                <w:iCs/>
                <w:sz w:val="24"/>
                <w:szCs w:val="24"/>
              </w:rPr>
              <w:t xml:space="preserve"> </w:t>
            </w:r>
            <w:r w:rsidRPr="00035B01">
              <w:rPr>
                <w:rFonts w:ascii="Times New Roman" w:eastAsia="Calibri" w:hAnsi="Times New Roman" w:cs="Times New Roman"/>
                <w:sz w:val="24"/>
                <w:szCs w:val="24"/>
              </w:rPr>
              <w:t xml:space="preserve">адресованные, прежде всего родителям, органам управления образованием и социальной защиты населения, по профилактике </w:t>
            </w:r>
            <w:proofErr w:type="spellStart"/>
            <w:r w:rsidRPr="00035B01">
              <w:rPr>
                <w:rFonts w:ascii="Times New Roman" w:eastAsia="Calibri" w:hAnsi="Times New Roman" w:cs="Times New Roman"/>
                <w:sz w:val="24"/>
                <w:szCs w:val="24"/>
              </w:rPr>
              <w:t>виктимного</w:t>
            </w:r>
            <w:proofErr w:type="spellEnd"/>
            <w:r w:rsidRPr="00035B01">
              <w:rPr>
                <w:rFonts w:ascii="Times New Roman" w:eastAsia="Calibri" w:hAnsi="Times New Roman" w:cs="Times New Roman"/>
                <w:sz w:val="24"/>
                <w:szCs w:val="24"/>
              </w:rPr>
              <w:t xml:space="preserve"> поведения несовершеннолетних, организации их культурного досуга в период школьных каникул, недопущению употребления подростками алкоголя и напитков на его основе, провоцирующих поведенческую раскованность. </w:t>
            </w:r>
          </w:p>
          <w:p w:rsidR="00CB1196" w:rsidRPr="00035B01" w:rsidRDefault="00CB1196" w:rsidP="00CB1196">
            <w:pPr>
              <w:tabs>
                <w:tab w:val="left" w:pos="0"/>
              </w:tabs>
              <w:jc w:val="both"/>
              <w:rPr>
                <w:rFonts w:ascii="Times New Roman" w:hAnsi="Times New Roman"/>
                <w:sz w:val="24"/>
                <w:szCs w:val="24"/>
                <w:lang w:eastAsia="ru-RU"/>
              </w:rPr>
            </w:pPr>
            <w:r w:rsidRPr="00035B01">
              <w:rPr>
                <w:rFonts w:ascii="Times New Roman" w:hAnsi="Times New Roman"/>
                <w:sz w:val="24"/>
                <w:szCs w:val="24"/>
                <w:lang w:eastAsia="ru-RU"/>
              </w:rPr>
              <w:t xml:space="preserve">         В течение 2021 года в школах реализовывалась совместная с ГУЗ </w:t>
            </w:r>
            <w:proofErr w:type="gramStart"/>
            <w:r w:rsidRPr="00035B01">
              <w:rPr>
                <w:rFonts w:ascii="Times New Roman" w:hAnsi="Times New Roman"/>
                <w:sz w:val="24"/>
                <w:szCs w:val="24"/>
                <w:lang w:eastAsia="ru-RU"/>
              </w:rPr>
              <w:t>СО</w:t>
            </w:r>
            <w:proofErr w:type="gramEnd"/>
            <w:r w:rsidRPr="00035B01">
              <w:rPr>
                <w:rFonts w:ascii="Times New Roman" w:hAnsi="Times New Roman"/>
                <w:sz w:val="24"/>
                <w:szCs w:val="24"/>
                <w:lang w:eastAsia="ru-RU"/>
              </w:rPr>
              <w:t xml:space="preserve"> «Пугачевская РБ» программа «Ответственное материнство». Программа рассчитана на подростков 9-11 классов. В рамках программы проведены беседы со старшеклассниками о последствиях ранней половой жизни, об отрицательном воздействии употребления алкоголя, табака, наркотиков на здоровье человека. Всего в 2021 году было проведено 706 занятий, в программу вовлечено 889 обучающихся 9-11 классов.</w:t>
            </w:r>
          </w:p>
          <w:p w:rsidR="00D92EC7" w:rsidRPr="00035B01" w:rsidRDefault="00D92EC7" w:rsidP="00514F28">
            <w:pPr>
              <w:jc w:val="both"/>
              <w:rPr>
                <w:rFonts w:ascii="Times New Roman" w:hAnsi="Times New Roman" w:cs="Times New Roman"/>
                <w:b/>
                <w:sz w:val="24"/>
                <w:szCs w:val="24"/>
              </w:rPr>
            </w:pPr>
          </w:p>
        </w:tc>
      </w:tr>
      <w:tr w:rsidR="00D92EC7" w:rsidRPr="007052E9" w:rsidTr="00F75C2B">
        <w:trPr>
          <w:trHeight w:val="420"/>
        </w:trPr>
        <w:tc>
          <w:tcPr>
            <w:tcW w:w="1266" w:type="dxa"/>
          </w:tcPr>
          <w:p w:rsidR="00D92EC7" w:rsidRPr="00BC6D59" w:rsidRDefault="00D92EC7" w:rsidP="00D92EC7">
            <w:pPr>
              <w:rPr>
                <w:sz w:val="24"/>
                <w:szCs w:val="24"/>
              </w:rPr>
            </w:pPr>
            <w:r w:rsidRPr="00BC6D59">
              <w:rPr>
                <w:rFonts w:ascii="Times New Roman" w:hAnsi="Times New Roman" w:cs="Times New Roman"/>
                <w:sz w:val="24"/>
                <w:szCs w:val="24"/>
              </w:rPr>
              <w:t>2.1.3.3</w:t>
            </w:r>
          </w:p>
        </w:tc>
        <w:tc>
          <w:tcPr>
            <w:tcW w:w="4919" w:type="dxa"/>
          </w:tcPr>
          <w:p w:rsidR="00D92EC7" w:rsidRPr="0099487D" w:rsidRDefault="00D92EC7" w:rsidP="00C12AA7">
            <w:pPr>
              <w:jc w:val="both"/>
              <w:rPr>
                <w:rFonts w:ascii="Times New Roman" w:hAnsi="Times New Roman" w:cs="Times New Roman"/>
                <w:sz w:val="24"/>
                <w:szCs w:val="24"/>
              </w:rPr>
            </w:pPr>
            <w:r w:rsidRPr="0099487D">
              <w:rPr>
                <w:rFonts w:ascii="Times New Roman" w:hAnsi="Times New Roman" w:cs="Times New Roman"/>
                <w:sz w:val="24"/>
                <w:szCs w:val="24"/>
              </w:rPr>
              <w:t>профилактика суицидальных проявлений</w:t>
            </w:r>
          </w:p>
        </w:tc>
        <w:tc>
          <w:tcPr>
            <w:tcW w:w="8601" w:type="dxa"/>
          </w:tcPr>
          <w:p w:rsidR="00104976" w:rsidRPr="00035B01" w:rsidRDefault="00104976" w:rsidP="00CB1196">
            <w:pPr>
              <w:pStyle w:val="a6"/>
              <w:ind w:firstLine="708"/>
              <w:jc w:val="both"/>
              <w:rPr>
                <w:rFonts w:ascii="Times New Roman" w:hAnsi="Times New Roman" w:cs="Times New Roman"/>
                <w:color w:val="000000"/>
                <w:sz w:val="24"/>
                <w:szCs w:val="24"/>
                <w:shd w:val="clear" w:color="auto" w:fill="FFFFFF"/>
              </w:rPr>
            </w:pPr>
            <w:r w:rsidRPr="00035B01">
              <w:rPr>
                <w:rFonts w:ascii="Times New Roman" w:hAnsi="Times New Roman" w:cs="Times New Roman"/>
                <w:color w:val="000000"/>
                <w:sz w:val="24"/>
                <w:szCs w:val="24"/>
                <w:shd w:val="clear" w:color="auto" w:fill="FFFFFF"/>
              </w:rPr>
              <w:t>В 2021 году попыток суицида и законченных суицидов не зарегистрировано. В 2020 году МО МВД России «Пугачевский» Саратовской области зарегистрирована была 1 попытка суицида, но Пугачевский психоневрологический диспансер не подтвердил данный факт.</w:t>
            </w:r>
          </w:p>
          <w:p w:rsidR="00CB1196" w:rsidRPr="00035B01" w:rsidRDefault="00F948AE" w:rsidP="00CB1196">
            <w:pPr>
              <w:pStyle w:val="a6"/>
              <w:ind w:firstLine="708"/>
              <w:jc w:val="both"/>
              <w:rPr>
                <w:rFonts w:ascii="Times New Roman" w:hAnsi="Times New Roman" w:cs="Times New Roman"/>
                <w:color w:val="000000"/>
                <w:sz w:val="24"/>
                <w:szCs w:val="24"/>
                <w:shd w:val="clear" w:color="auto" w:fill="FFFFFF"/>
              </w:rPr>
            </w:pPr>
            <w:r w:rsidRPr="00035B01">
              <w:rPr>
                <w:rFonts w:ascii="Times New Roman" w:hAnsi="Times New Roman" w:cs="Times New Roman"/>
                <w:color w:val="000000"/>
                <w:sz w:val="24"/>
                <w:szCs w:val="24"/>
                <w:shd w:val="clear" w:color="auto" w:fill="FFFFFF"/>
              </w:rPr>
              <w:t>С целью профилактики суицидального поведения в</w:t>
            </w:r>
            <w:r w:rsidR="00CB1196" w:rsidRPr="00035B01">
              <w:rPr>
                <w:rFonts w:ascii="Times New Roman" w:hAnsi="Times New Roman" w:cs="Times New Roman"/>
                <w:color w:val="000000"/>
                <w:sz w:val="24"/>
                <w:szCs w:val="24"/>
                <w:shd w:val="clear" w:color="auto" w:fill="FFFFFF"/>
              </w:rPr>
              <w:t xml:space="preserve"> 28 </w:t>
            </w:r>
            <w:r w:rsidR="00CB1196" w:rsidRPr="00035B01">
              <w:rPr>
                <w:rFonts w:ascii="Times New Roman" w:hAnsi="Times New Roman" w:cs="Times New Roman"/>
                <w:color w:val="000000"/>
                <w:sz w:val="24"/>
                <w:szCs w:val="24"/>
                <w:shd w:val="clear" w:color="auto" w:fill="FFFFFF"/>
              </w:rPr>
              <w:lastRenderedPageBreak/>
              <w:t>общеобразовательных учреждениях Пугачевского муниципального района работают школьные службы медиации. Целью школьной службы медиации является формирование благополучного, гуманного и безопасного пространства для полноценного развития и социализации детей и подростков, в том числе при возникновении трудных жизненных ситуаций.</w:t>
            </w:r>
          </w:p>
          <w:p w:rsidR="00CB1196" w:rsidRPr="00035B01" w:rsidRDefault="00CB1196" w:rsidP="00CB1196">
            <w:pPr>
              <w:ind w:firstLine="708"/>
              <w:jc w:val="both"/>
              <w:rPr>
                <w:rFonts w:ascii="Times New Roman" w:hAnsi="Times New Roman" w:cs="Times New Roman"/>
                <w:sz w:val="24"/>
                <w:szCs w:val="24"/>
                <w:highlight w:val="yellow"/>
              </w:rPr>
            </w:pPr>
            <w:r w:rsidRPr="00035B01">
              <w:rPr>
                <w:rFonts w:ascii="Times New Roman" w:hAnsi="Times New Roman" w:cs="Times New Roman"/>
                <w:color w:val="181818"/>
                <w:sz w:val="24"/>
                <w:szCs w:val="24"/>
              </w:rPr>
              <w:t>В 2021 года 24 специалиста школьной службы медиации общеобразовательных учреждений Пугачевского муниципального района прошли к</w:t>
            </w:r>
            <w:r w:rsidRPr="00035B01">
              <w:rPr>
                <w:rFonts w:ascii="Times New Roman" w:hAnsi="Times New Roman" w:cs="Times New Roman"/>
                <w:sz w:val="24"/>
                <w:szCs w:val="24"/>
              </w:rPr>
              <w:t>урсы повышения квалификации</w:t>
            </w:r>
            <w:r w:rsidR="00F948AE" w:rsidRPr="00035B01">
              <w:rPr>
                <w:rFonts w:ascii="Times New Roman" w:hAnsi="Times New Roman" w:cs="Times New Roman"/>
                <w:sz w:val="24"/>
                <w:szCs w:val="24"/>
              </w:rPr>
              <w:t xml:space="preserve"> </w:t>
            </w:r>
            <w:r w:rsidRPr="00035B01">
              <w:rPr>
                <w:rFonts w:ascii="Times New Roman" w:hAnsi="Times New Roman" w:cs="Times New Roman"/>
                <w:sz w:val="24"/>
                <w:szCs w:val="24"/>
              </w:rPr>
              <w:t>по ДПП «Медиация в образовательной организации» в размере 120 часов.</w:t>
            </w:r>
          </w:p>
          <w:p w:rsidR="00104976" w:rsidRPr="00035B01" w:rsidRDefault="00104976" w:rsidP="00104976">
            <w:pPr>
              <w:pStyle w:val="a6"/>
              <w:ind w:firstLine="708"/>
              <w:jc w:val="both"/>
              <w:rPr>
                <w:rFonts w:ascii="Times New Roman" w:hAnsi="Times New Roman" w:cs="Times New Roman"/>
                <w:sz w:val="24"/>
                <w:szCs w:val="24"/>
              </w:rPr>
            </w:pPr>
            <w:r w:rsidRPr="00035B01">
              <w:rPr>
                <w:rFonts w:ascii="Times New Roman" w:hAnsi="Times New Roman" w:cs="Times New Roman"/>
                <w:sz w:val="24"/>
                <w:szCs w:val="24"/>
              </w:rPr>
              <w:t xml:space="preserve">В 2021 году в школах города и района проходило социально-психологическое тестирование. </w:t>
            </w:r>
            <w:proofErr w:type="gramStart"/>
            <w:r w:rsidRPr="00035B01">
              <w:rPr>
                <w:rFonts w:ascii="Times New Roman" w:hAnsi="Times New Roman" w:cs="Times New Roman"/>
                <w:sz w:val="24"/>
                <w:szCs w:val="24"/>
              </w:rPr>
              <w:t xml:space="preserve">Методика анкетирования обучающихся разработана специалистами ФГБНУ «Центр защиты прав и интересов детей» и предназначена для выявления латентной и явной </w:t>
            </w:r>
            <w:proofErr w:type="spellStart"/>
            <w:r w:rsidRPr="00035B01">
              <w:rPr>
                <w:rFonts w:ascii="Times New Roman" w:hAnsi="Times New Roman" w:cs="Times New Roman"/>
                <w:sz w:val="24"/>
                <w:szCs w:val="24"/>
              </w:rPr>
              <w:t>рискогенности</w:t>
            </w:r>
            <w:proofErr w:type="spellEnd"/>
            <w:r w:rsidRPr="00035B01">
              <w:rPr>
                <w:rFonts w:ascii="Times New Roman" w:hAnsi="Times New Roman" w:cs="Times New Roman"/>
                <w:sz w:val="24"/>
                <w:szCs w:val="24"/>
              </w:rPr>
              <w:t xml:space="preserve"> социально-психологических условий.</w:t>
            </w:r>
            <w:proofErr w:type="gramEnd"/>
          </w:p>
          <w:p w:rsidR="00104976" w:rsidRPr="00035B01" w:rsidRDefault="00104976" w:rsidP="00104976">
            <w:pPr>
              <w:pStyle w:val="a6"/>
              <w:ind w:firstLine="708"/>
              <w:jc w:val="both"/>
              <w:rPr>
                <w:rFonts w:ascii="Times New Roman" w:hAnsi="Times New Roman" w:cs="Times New Roman"/>
                <w:sz w:val="24"/>
                <w:szCs w:val="24"/>
              </w:rPr>
            </w:pPr>
            <w:r w:rsidRPr="00035B01">
              <w:rPr>
                <w:rFonts w:ascii="Times New Roman" w:hAnsi="Times New Roman" w:cs="Times New Roman"/>
                <w:sz w:val="24"/>
                <w:szCs w:val="24"/>
              </w:rPr>
              <w:t xml:space="preserve">Анкетирование обучающихся проводилось конфиденциально в </w:t>
            </w:r>
            <w:proofErr w:type="spellStart"/>
            <w:r w:rsidRPr="00035B01">
              <w:rPr>
                <w:rFonts w:ascii="Times New Roman" w:hAnsi="Times New Roman" w:cs="Times New Roman"/>
                <w:sz w:val="24"/>
                <w:szCs w:val="24"/>
              </w:rPr>
              <w:t>онлайн-формате</w:t>
            </w:r>
            <w:proofErr w:type="spellEnd"/>
            <w:r w:rsidRPr="00035B01">
              <w:rPr>
                <w:rFonts w:ascii="Times New Roman" w:hAnsi="Times New Roman" w:cs="Times New Roman"/>
                <w:sz w:val="24"/>
                <w:szCs w:val="24"/>
              </w:rPr>
              <w:t xml:space="preserve">, исключительно при соблюдении принципа добровольности и наличии информационного согласия обучающихся и их родителей / законных представителей. </w:t>
            </w:r>
          </w:p>
          <w:p w:rsidR="00104976" w:rsidRPr="00035B01" w:rsidRDefault="00104976" w:rsidP="00104976">
            <w:pPr>
              <w:pStyle w:val="a6"/>
              <w:ind w:firstLine="708"/>
              <w:jc w:val="both"/>
              <w:rPr>
                <w:rFonts w:ascii="Times New Roman" w:hAnsi="Times New Roman" w:cs="Times New Roman"/>
                <w:sz w:val="24"/>
                <w:szCs w:val="24"/>
              </w:rPr>
            </w:pPr>
            <w:r w:rsidRPr="00035B01">
              <w:rPr>
                <w:rFonts w:ascii="Times New Roman" w:hAnsi="Times New Roman" w:cs="Times New Roman"/>
                <w:sz w:val="24"/>
                <w:szCs w:val="24"/>
              </w:rPr>
              <w:t xml:space="preserve">Базовая цель социально-психологического тестирования: определить образовательные учреждения с высокой долей численности учащихся, демонстрирующих психологическую готовность к </w:t>
            </w:r>
            <w:proofErr w:type="spellStart"/>
            <w:r w:rsidRPr="00035B01">
              <w:rPr>
                <w:rFonts w:ascii="Times New Roman" w:hAnsi="Times New Roman" w:cs="Times New Roman"/>
                <w:sz w:val="24"/>
                <w:szCs w:val="24"/>
              </w:rPr>
              <w:t>аддиктивному</w:t>
            </w:r>
            <w:proofErr w:type="spellEnd"/>
            <w:r w:rsidRPr="00035B01">
              <w:rPr>
                <w:rFonts w:ascii="Times New Roman" w:hAnsi="Times New Roman" w:cs="Times New Roman"/>
                <w:sz w:val="24"/>
                <w:szCs w:val="24"/>
              </w:rPr>
              <w:t xml:space="preserve"> поведению. </w:t>
            </w:r>
          </w:p>
          <w:p w:rsidR="00104976" w:rsidRPr="00035B01" w:rsidRDefault="00104976" w:rsidP="00104976">
            <w:pPr>
              <w:pStyle w:val="a6"/>
              <w:ind w:firstLine="708"/>
              <w:jc w:val="both"/>
              <w:rPr>
                <w:rFonts w:ascii="Times New Roman" w:hAnsi="Times New Roman" w:cs="Times New Roman"/>
                <w:sz w:val="24"/>
                <w:szCs w:val="24"/>
              </w:rPr>
            </w:pPr>
            <w:r w:rsidRPr="00035B01">
              <w:rPr>
                <w:rFonts w:ascii="Times New Roman" w:hAnsi="Times New Roman" w:cs="Times New Roman"/>
                <w:sz w:val="24"/>
                <w:szCs w:val="24"/>
              </w:rPr>
              <w:t>В  2021 году в тестировании приняли участие 1562 обучающихся из 28 общеобразовательных учреждений Пугачевского муниципального района.</w:t>
            </w:r>
          </w:p>
          <w:p w:rsidR="00D92EC7" w:rsidRPr="00035B01" w:rsidRDefault="00104976" w:rsidP="00F948AE">
            <w:pPr>
              <w:pStyle w:val="a6"/>
              <w:ind w:firstLine="708"/>
              <w:jc w:val="both"/>
              <w:rPr>
                <w:rFonts w:ascii="Times New Roman" w:hAnsi="Times New Roman" w:cs="Times New Roman"/>
                <w:sz w:val="24"/>
                <w:szCs w:val="24"/>
              </w:rPr>
            </w:pPr>
            <w:r w:rsidRPr="00035B01">
              <w:rPr>
                <w:rFonts w:ascii="Times New Roman" w:hAnsi="Times New Roman" w:cs="Times New Roman"/>
                <w:sz w:val="24"/>
                <w:szCs w:val="24"/>
              </w:rPr>
              <w:t>Обучающиеся общеобразовательных учреждений Пугачевского муниципального района показали высокую выраженность защиты от негативного влияния социального окружения.</w:t>
            </w:r>
          </w:p>
          <w:p w:rsidR="00B40E7C" w:rsidRPr="00035B01" w:rsidRDefault="00B40E7C" w:rsidP="00F948AE">
            <w:pPr>
              <w:pStyle w:val="a6"/>
              <w:ind w:firstLine="708"/>
              <w:jc w:val="both"/>
              <w:rPr>
                <w:rFonts w:ascii="Times New Roman" w:hAnsi="Times New Roman" w:cs="Times New Roman"/>
                <w:sz w:val="24"/>
                <w:szCs w:val="24"/>
              </w:rPr>
            </w:pPr>
            <w:r w:rsidRPr="00035B01">
              <w:rPr>
                <w:rFonts w:ascii="Times New Roman" w:hAnsi="Times New Roman" w:cs="Times New Roman"/>
                <w:sz w:val="24"/>
                <w:szCs w:val="24"/>
              </w:rPr>
              <w:t xml:space="preserve">Большую помощь в профилактической работе оказывают учреждения здравоохранения на территории района – это Пугачевская районная больница и Пугачевский психоневрологический диспансер. На их базе организован круглосуточный прием несовершеннолетних, оказавших в кризисной ситуации и требующих </w:t>
            </w:r>
            <w:r w:rsidR="00900029" w:rsidRPr="00035B01">
              <w:rPr>
                <w:rFonts w:ascii="Times New Roman" w:hAnsi="Times New Roman" w:cs="Times New Roman"/>
                <w:sz w:val="24"/>
                <w:szCs w:val="24"/>
              </w:rPr>
              <w:t xml:space="preserve">консультации психолога и психиатра.  </w:t>
            </w:r>
          </w:p>
        </w:tc>
      </w:tr>
      <w:tr w:rsidR="00D92EC7" w:rsidRPr="007052E9" w:rsidTr="00F75C2B">
        <w:trPr>
          <w:trHeight w:val="420"/>
        </w:trPr>
        <w:tc>
          <w:tcPr>
            <w:tcW w:w="1266" w:type="dxa"/>
          </w:tcPr>
          <w:p w:rsidR="00D92EC7" w:rsidRPr="00BC6D59" w:rsidRDefault="00D92EC7" w:rsidP="00D92EC7">
            <w:pPr>
              <w:rPr>
                <w:sz w:val="24"/>
                <w:szCs w:val="24"/>
              </w:rPr>
            </w:pPr>
            <w:r w:rsidRPr="00BC6D59">
              <w:rPr>
                <w:rFonts w:ascii="Times New Roman" w:hAnsi="Times New Roman" w:cs="Times New Roman"/>
                <w:sz w:val="24"/>
                <w:szCs w:val="24"/>
              </w:rPr>
              <w:lastRenderedPageBreak/>
              <w:t>2.1.3.4</w:t>
            </w:r>
          </w:p>
        </w:tc>
        <w:tc>
          <w:tcPr>
            <w:tcW w:w="4919" w:type="dxa"/>
          </w:tcPr>
          <w:p w:rsidR="00D92EC7" w:rsidRPr="0099487D" w:rsidRDefault="00D92EC7" w:rsidP="00C12AA7">
            <w:pPr>
              <w:jc w:val="both"/>
              <w:rPr>
                <w:rFonts w:ascii="Times New Roman" w:hAnsi="Times New Roman" w:cs="Times New Roman"/>
                <w:sz w:val="24"/>
                <w:szCs w:val="24"/>
              </w:rPr>
            </w:pPr>
            <w:r w:rsidRPr="0099487D">
              <w:rPr>
                <w:rFonts w:ascii="Times New Roman" w:hAnsi="Times New Roman" w:cs="Times New Roman"/>
                <w:sz w:val="24"/>
                <w:szCs w:val="24"/>
              </w:rPr>
              <w:t>работа с обращениями граждан</w:t>
            </w:r>
          </w:p>
        </w:tc>
        <w:tc>
          <w:tcPr>
            <w:tcW w:w="8601" w:type="dxa"/>
          </w:tcPr>
          <w:p w:rsidR="00D92EC7" w:rsidRPr="00035B01" w:rsidRDefault="00003F3A" w:rsidP="00003F3A">
            <w:pPr>
              <w:jc w:val="both"/>
              <w:rPr>
                <w:rFonts w:ascii="Times New Roman" w:hAnsi="Times New Roman" w:cs="Times New Roman"/>
                <w:sz w:val="24"/>
                <w:szCs w:val="24"/>
              </w:rPr>
            </w:pPr>
            <w:r w:rsidRPr="00035B01">
              <w:rPr>
                <w:rFonts w:ascii="Times New Roman" w:hAnsi="Times New Roman" w:cs="Times New Roman"/>
                <w:sz w:val="24"/>
                <w:szCs w:val="24"/>
              </w:rPr>
              <w:t xml:space="preserve">             </w:t>
            </w:r>
            <w:r w:rsidR="00F948AE" w:rsidRPr="00035B01">
              <w:rPr>
                <w:rFonts w:ascii="Times New Roman" w:hAnsi="Times New Roman" w:cs="Times New Roman"/>
                <w:sz w:val="24"/>
                <w:szCs w:val="24"/>
              </w:rPr>
              <w:t xml:space="preserve">В 2021 году </w:t>
            </w:r>
            <w:r w:rsidR="00F948AE" w:rsidRPr="00035B01">
              <w:rPr>
                <w:rFonts w:ascii="Times New Roman" w:eastAsia="Times New Roman" w:hAnsi="Times New Roman" w:cs="Times New Roman"/>
                <w:sz w:val="24"/>
                <w:szCs w:val="24"/>
              </w:rPr>
              <w:t xml:space="preserve">прием граждан по вопросам защиты прав детей </w:t>
            </w:r>
            <w:r w:rsidRPr="00035B01">
              <w:rPr>
                <w:rFonts w:ascii="Times New Roman" w:eastAsia="Times New Roman" w:hAnsi="Times New Roman" w:cs="Times New Roman"/>
                <w:sz w:val="24"/>
                <w:szCs w:val="24"/>
              </w:rPr>
              <w:t xml:space="preserve">осуществлялся в </w:t>
            </w:r>
            <w:r w:rsidR="00F948AE" w:rsidRPr="00035B01">
              <w:rPr>
                <w:rFonts w:ascii="Times New Roman" w:eastAsia="Times New Roman" w:hAnsi="Times New Roman" w:cs="Times New Roman"/>
                <w:sz w:val="24"/>
                <w:szCs w:val="24"/>
              </w:rPr>
              <w:t xml:space="preserve">дистанционном </w:t>
            </w:r>
            <w:r w:rsidR="00547159" w:rsidRPr="00035B01">
              <w:rPr>
                <w:rFonts w:ascii="Times New Roman" w:eastAsia="Times New Roman" w:hAnsi="Times New Roman" w:cs="Times New Roman"/>
                <w:sz w:val="24"/>
                <w:szCs w:val="24"/>
              </w:rPr>
              <w:t>режиме. Поступило 5</w:t>
            </w:r>
            <w:r w:rsidRPr="00035B01">
              <w:rPr>
                <w:rFonts w:ascii="Times New Roman" w:eastAsia="Times New Roman" w:hAnsi="Times New Roman" w:cs="Times New Roman"/>
                <w:sz w:val="24"/>
                <w:szCs w:val="24"/>
              </w:rPr>
              <w:t xml:space="preserve"> обращений. Г</w:t>
            </w:r>
            <w:r w:rsidR="00F948AE" w:rsidRPr="00035B01">
              <w:rPr>
                <w:rFonts w:ascii="Times New Roman" w:hAnsi="Times New Roman" w:cs="Times New Roman"/>
                <w:sz w:val="24"/>
                <w:szCs w:val="24"/>
              </w:rPr>
              <w:t xml:space="preserve">раждане </w:t>
            </w:r>
            <w:r w:rsidR="00F948AE" w:rsidRPr="00035B01">
              <w:rPr>
                <w:rFonts w:ascii="Times New Roman" w:hAnsi="Times New Roman" w:cs="Times New Roman"/>
                <w:sz w:val="24"/>
                <w:szCs w:val="24"/>
              </w:rPr>
              <w:lastRenderedPageBreak/>
              <w:t>обращались по вопросам: компенсации родительской платы за детский сад, ненадлежащего исполнения родительских обязанностей родителями, процедуры лишения родительских прав. Также, просили оказать юридическую помощь. По всем обращениям оказана помощь, организованы проверки, результаты которых поставлены на контроль</w:t>
            </w:r>
            <w:r w:rsidRPr="00035B01">
              <w:rPr>
                <w:rFonts w:ascii="Times New Roman" w:hAnsi="Times New Roman" w:cs="Times New Roman"/>
                <w:sz w:val="24"/>
                <w:szCs w:val="24"/>
              </w:rPr>
              <w:t>.</w:t>
            </w:r>
          </w:p>
        </w:tc>
      </w:tr>
      <w:tr w:rsidR="00D92EC7" w:rsidRPr="007052E9" w:rsidTr="00F75C2B">
        <w:trPr>
          <w:trHeight w:val="420"/>
        </w:trPr>
        <w:tc>
          <w:tcPr>
            <w:tcW w:w="1266" w:type="dxa"/>
          </w:tcPr>
          <w:p w:rsidR="00D92EC7" w:rsidRPr="00BC6D59" w:rsidRDefault="00D92EC7" w:rsidP="00D92EC7">
            <w:pPr>
              <w:rPr>
                <w:sz w:val="24"/>
                <w:szCs w:val="24"/>
              </w:rPr>
            </w:pPr>
            <w:r w:rsidRPr="00BC6D59">
              <w:rPr>
                <w:rFonts w:ascii="Times New Roman" w:hAnsi="Times New Roman" w:cs="Times New Roman"/>
                <w:sz w:val="24"/>
                <w:szCs w:val="24"/>
              </w:rPr>
              <w:lastRenderedPageBreak/>
              <w:t>2.1.3.5</w:t>
            </w:r>
          </w:p>
        </w:tc>
        <w:tc>
          <w:tcPr>
            <w:tcW w:w="4919" w:type="dxa"/>
          </w:tcPr>
          <w:p w:rsidR="00D92EC7" w:rsidRPr="0099487D" w:rsidRDefault="00D92EC7" w:rsidP="00C12AA7">
            <w:pPr>
              <w:jc w:val="both"/>
              <w:rPr>
                <w:rFonts w:ascii="Times New Roman" w:hAnsi="Times New Roman" w:cs="Times New Roman"/>
                <w:sz w:val="24"/>
                <w:szCs w:val="24"/>
              </w:rPr>
            </w:pPr>
            <w:r w:rsidRPr="0099487D">
              <w:rPr>
                <w:rFonts w:ascii="Times New Roman" w:hAnsi="Times New Roman" w:cs="Times New Roman"/>
                <w:sz w:val="24"/>
                <w:szCs w:val="24"/>
              </w:rPr>
              <w:t>новые методы работы и технологии, применявшиеся в отчетный период</w:t>
            </w:r>
            <w:r>
              <w:rPr>
                <w:rFonts w:ascii="Times New Roman" w:hAnsi="Times New Roman" w:cs="Times New Roman"/>
                <w:sz w:val="24"/>
                <w:szCs w:val="24"/>
              </w:rPr>
              <w:t>;</w:t>
            </w:r>
          </w:p>
        </w:tc>
        <w:tc>
          <w:tcPr>
            <w:tcW w:w="8601" w:type="dxa"/>
          </w:tcPr>
          <w:p w:rsidR="00F40EF2" w:rsidRPr="00035B01" w:rsidRDefault="00F40EF2" w:rsidP="00F40EF2">
            <w:pPr>
              <w:ind w:firstLine="708"/>
              <w:jc w:val="both"/>
              <w:rPr>
                <w:rFonts w:ascii="Times New Roman" w:hAnsi="Times New Roman"/>
                <w:sz w:val="24"/>
                <w:szCs w:val="24"/>
              </w:rPr>
            </w:pPr>
            <w:r w:rsidRPr="00035B01">
              <w:rPr>
                <w:rFonts w:ascii="Times New Roman" w:hAnsi="Times New Roman"/>
                <w:sz w:val="24"/>
                <w:szCs w:val="24"/>
              </w:rPr>
              <w:t>Инновационные формы ориентированы на поиск нестандартных принципиально новых творческих решений, а также на их применение и внедрение. Одним из таких направлений являются проектные технологии. Цель: решение задач по внедрению семейно-ориентированного подхода, в рамках которого ключевыми задачами являются: своевременное выявление семейного неблагополучия на ранней стадии кризиса, комплексная реабилитация семьи, сохранение ребенку во всех возможных случаях его родной семьи.</w:t>
            </w:r>
          </w:p>
          <w:p w:rsidR="00F40EF2" w:rsidRPr="00035B01" w:rsidRDefault="00F40EF2" w:rsidP="00F40EF2">
            <w:pPr>
              <w:ind w:firstLine="709"/>
              <w:jc w:val="both"/>
              <w:rPr>
                <w:rFonts w:ascii="Times New Roman" w:hAnsi="Times New Roman"/>
                <w:sz w:val="24"/>
                <w:szCs w:val="24"/>
              </w:rPr>
            </w:pPr>
            <w:r w:rsidRPr="00035B01">
              <w:rPr>
                <w:rFonts w:ascii="Times New Roman" w:hAnsi="Times New Roman"/>
                <w:sz w:val="24"/>
                <w:szCs w:val="24"/>
              </w:rPr>
              <w:t xml:space="preserve">Указанные технологии применяются в работе с семьями, находящимися как на ранней стадии кризиса, в которых родители </w:t>
            </w:r>
            <w:proofErr w:type="gramStart"/>
            <w:r w:rsidRPr="00035B01">
              <w:rPr>
                <w:rFonts w:ascii="Times New Roman" w:hAnsi="Times New Roman"/>
                <w:sz w:val="24"/>
                <w:szCs w:val="24"/>
              </w:rPr>
              <w:t>оказались</w:t>
            </w:r>
            <w:proofErr w:type="gramEnd"/>
            <w:r w:rsidRPr="00035B01">
              <w:rPr>
                <w:rFonts w:ascii="Times New Roman" w:hAnsi="Times New Roman"/>
                <w:sz w:val="24"/>
                <w:szCs w:val="24"/>
              </w:rPr>
              <w:t xml:space="preserve"> предрасположены, в силу их личных особенностей или особенностей их жизненной ситуации, к жестокому обращению с детьми (различным видам физического и эмоционального насилия, пренебрежению потребностями ребенка), так и на более глубоких стадиях кризиса (семья, находящаяся в социально опасном положении). </w:t>
            </w:r>
          </w:p>
          <w:p w:rsidR="00F40EF2" w:rsidRPr="00035B01" w:rsidRDefault="00F40EF2" w:rsidP="00F40EF2">
            <w:pPr>
              <w:ind w:firstLine="709"/>
              <w:jc w:val="both"/>
              <w:rPr>
                <w:rFonts w:ascii="Times New Roman" w:hAnsi="Times New Roman"/>
                <w:sz w:val="24"/>
                <w:szCs w:val="24"/>
              </w:rPr>
            </w:pPr>
            <w:r w:rsidRPr="00035B01">
              <w:rPr>
                <w:rFonts w:ascii="Times New Roman" w:hAnsi="Times New Roman"/>
                <w:sz w:val="24"/>
                <w:szCs w:val="24"/>
              </w:rPr>
              <w:t xml:space="preserve">Технология «раннего выявления нарушений прав ребенка» – организация выявления детей с признаками нарушений прав ребенка, жестокого обращения с детьми. Специалисты </w:t>
            </w:r>
            <w:proofErr w:type="spellStart"/>
            <w:r w:rsidRPr="00035B01">
              <w:rPr>
                <w:rFonts w:ascii="Times New Roman" w:hAnsi="Times New Roman"/>
                <w:sz w:val="24"/>
                <w:szCs w:val="24"/>
              </w:rPr>
              <w:t>соцучреждения</w:t>
            </w:r>
            <w:proofErr w:type="spellEnd"/>
            <w:r w:rsidRPr="00035B01">
              <w:rPr>
                <w:rFonts w:ascii="Times New Roman" w:hAnsi="Times New Roman"/>
                <w:sz w:val="24"/>
                <w:szCs w:val="24"/>
              </w:rPr>
              <w:t xml:space="preserve"> ежегодно проводят анкетирование учащихся общеобразовательных учреждений города Пугачева и Пугачевского района, направленное на выявление форм психологического неблагополучия ребенка, связанного с отношениями в семье, исследование моделей поведения ребенка в конфликтных и сложных жизненных ситуациях. </w:t>
            </w:r>
            <w:proofErr w:type="gramStart"/>
            <w:r w:rsidRPr="00035B01">
              <w:rPr>
                <w:rFonts w:ascii="Times New Roman" w:hAnsi="Times New Roman"/>
                <w:sz w:val="24"/>
                <w:szCs w:val="24"/>
              </w:rPr>
              <w:t xml:space="preserve">При выявлении и постановке семей на учет, как находящихся в социально опасном положении, психолог и специалист по работе с семьей проводят диагностики семьи с целью выявления факторов социального неблагополучия, выяснения степени нарушения </w:t>
            </w:r>
            <w:proofErr w:type="spellStart"/>
            <w:r w:rsidRPr="00035B01">
              <w:rPr>
                <w:rFonts w:ascii="Times New Roman" w:hAnsi="Times New Roman"/>
                <w:sz w:val="24"/>
                <w:szCs w:val="24"/>
              </w:rPr>
              <w:t>родительско-детских</w:t>
            </w:r>
            <w:proofErr w:type="spellEnd"/>
            <w:r w:rsidRPr="00035B01">
              <w:rPr>
                <w:rFonts w:ascii="Times New Roman" w:hAnsi="Times New Roman"/>
                <w:sz w:val="24"/>
                <w:szCs w:val="24"/>
              </w:rPr>
              <w:t xml:space="preserve"> отношений, пренебрежения нуждами ребенка со стороны родителей или законных представителей, уровня педагогической грамотности, склонности несовершеннолетнего к совершению правонарушений.</w:t>
            </w:r>
            <w:proofErr w:type="gramEnd"/>
            <w:r w:rsidRPr="00035B01">
              <w:rPr>
                <w:rFonts w:ascii="Times New Roman" w:hAnsi="Times New Roman"/>
                <w:sz w:val="24"/>
                <w:szCs w:val="24"/>
              </w:rPr>
              <w:t xml:space="preserve"> При диагностике несовершеннолетних используются методики для изучения </w:t>
            </w:r>
            <w:r w:rsidRPr="00035B01">
              <w:rPr>
                <w:rFonts w:ascii="Times New Roman" w:hAnsi="Times New Roman"/>
                <w:sz w:val="24"/>
                <w:szCs w:val="24"/>
              </w:rPr>
              <w:lastRenderedPageBreak/>
              <w:t>широты сфер их интересов, в том числе к активным видам деятельности, общению, развлечению, творчеству.</w:t>
            </w:r>
          </w:p>
          <w:p w:rsidR="00D92EC7" w:rsidRPr="00035B01" w:rsidRDefault="00F40EF2" w:rsidP="00C0600B">
            <w:pPr>
              <w:ind w:firstLine="709"/>
              <w:jc w:val="both"/>
              <w:rPr>
                <w:rFonts w:ascii="Times New Roman" w:hAnsi="Times New Roman"/>
                <w:color w:val="000000"/>
                <w:sz w:val="24"/>
                <w:szCs w:val="24"/>
              </w:rPr>
            </w:pPr>
            <w:r w:rsidRPr="00035B01">
              <w:rPr>
                <w:rFonts w:ascii="Times New Roman" w:hAnsi="Times New Roman"/>
                <w:sz w:val="24"/>
                <w:szCs w:val="24"/>
              </w:rPr>
              <w:t xml:space="preserve">Поиск эффективного и действенного решения требует, как минимум владения формализованной и хорошо структурированной технологией планирования.  </w:t>
            </w:r>
            <w:r w:rsidRPr="00035B01">
              <w:rPr>
                <w:rFonts w:ascii="Times New Roman" w:hAnsi="Times New Roman"/>
                <w:bCs/>
                <w:sz w:val="24"/>
                <w:szCs w:val="24"/>
              </w:rPr>
              <w:t xml:space="preserve">Ведется работа по выявлению и продвижению эффективных практик  и услуг семье и детям, </w:t>
            </w:r>
            <w:r w:rsidRPr="00035B01">
              <w:rPr>
                <w:rFonts w:ascii="Times New Roman" w:hAnsi="Times New Roman"/>
                <w:sz w:val="24"/>
                <w:szCs w:val="24"/>
              </w:rPr>
              <w:t xml:space="preserve">оказывается психологическая помощь детям, пережившим насилие или стресс, реализуются социальные проекты, направленные  на формирование культуры совместного проживания в семье, психологического климата и здоровья семьи, </w:t>
            </w:r>
            <w:r w:rsidRPr="00035B01">
              <w:rPr>
                <w:rFonts w:ascii="Times New Roman" w:hAnsi="Times New Roman"/>
                <w:color w:val="000000"/>
                <w:sz w:val="24"/>
                <w:szCs w:val="24"/>
              </w:rPr>
              <w:t>осознанного материнства и отцовства,</w:t>
            </w:r>
            <w:r w:rsidRPr="00035B01">
              <w:rPr>
                <w:rFonts w:ascii="Times New Roman" w:hAnsi="Times New Roman"/>
                <w:sz w:val="24"/>
                <w:szCs w:val="24"/>
              </w:rPr>
              <w:t xml:space="preserve"> профилактику правонарушений и </w:t>
            </w:r>
            <w:proofErr w:type="spellStart"/>
            <w:r w:rsidRPr="00035B01">
              <w:rPr>
                <w:rFonts w:ascii="Times New Roman" w:hAnsi="Times New Roman"/>
                <w:sz w:val="24"/>
                <w:szCs w:val="24"/>
              </w:rPr>
              <w:t>аддиктивных</w:t>
            </w:r>
            <w:proofErr w:type="spellEnd"/>
            <w:r w:rsidRPr="00035B01">
              <w:rPr>
                <w:rFonts w:ascii="Times New Roman" w:hAnsi="Times New Roman"/>
                <w:sz w:val="24"/>
                <w:szCs w:val="24"/>
              </w:rPr>
              <w:t xml:space="preserve"> форм поведения подростками.</w:t>
            </w:r>
          </w:p>
        </w:tc>
      </w:tr>
      <w:tr w:rsidR="00D92EC7" w:rsidRPr="007052E9" w:rsidTr="00F75C2B">
        <w:trPr>
          <w:trHeight w:val="420"/>
        </w:trPr>
        <w:tc>
          <w:tcPr>
            <w:tcW w:w="1266" w:type="dxa"/>
          </w:tcPr>
          <w:p w:rsidR="00D92EC7" w:rsidRPr="00BC6D59" w:rsidRDefault="00D92EC7" w:rsidP="00D92EC7">
            <w:pPr>
              <w:rPr>
                <w:rFonts w:ascii="Times New Roman" w:hAnsi="Times New Roman" w:cs="Times New Roman"/>
                <w:sz w:val="24"/>
                <w:szCs w:val="24"/>
              </w:rPr>
            </w:pPr>
            <w:r w:rsidRPr="00BC6D59">
              <w:rPr>
                <w:rFonts w:ascii="Times New Roman" w:hAnsi="Times New Roman" w:cs="Times New Roman"/>
                <w:sz w:val="24"/>
                <w:szCs w:val="24"/>
              </w:rPr>
              <w:lastRenderedPageBreak/>
              <w:t>2.1.3.6</w:t>
            </w:r>
          </w:p>
        </w:tc>
        <w:tc>
          <w:tcPr>
            <w:tcW w:w="4919" w:type="dxa"/>
          </w:tcPr>
          <w:p w:rsidR="00D92EC7" w:rsidRPr="0099487D" w:rsidRDefault="00D92EC7" w:rsidP="00C12AA7">
            <w:pPr>
              <w:jc w:val="both"/>
              <w:rPr>
                <w:rFonts w:ascii="Times New Roman" w:hAnsi="Times New Roman" w:cs="Times New Roman"/>
                <w:sz w:val="24"/>
                <w:szCs w:val="24"/>
              </w:rPr>
            </w:pPr>
            <w:r w:rsidRPr="0099487D">
              <w:rPr>
                <w:rFonts w:ascii="Times New Roman" w:hAnsi="Times New Roman" w:cs="Times New Roman"/>
                <w:sz w:val="24"/>
                <w:szCs w:val="24"/>
              </w:rPr>
              <w:t>меры по защите прав детей-сирот и детей, оставшихся без попечения родителей</w:t>
            </w:r>
          </w:p>
        </w:tc>
        <w:tc>
          <w:tcPr>
            <w:tcW w:w="8601" w:type="dxa"/>
          </w:tcPr>
          <w:p w:rsidR="005E6DF0" w:rsidRPr="00035B01" w:rsidRDefault="007507DA" w:rsidP="005E6DF0">
            <w:pPr>
              <w:shd w:val="clear" w:color="auto" w:fill="FFFFFF"/>
              <w:spacing w:line="240" w:lineRule="atLeast"/>
              <w:ind w:firstLine="708"/>
              <w:jc w:val="both"/>
              <w:rPr>
                <w:rFonts w:ascii="Times New Roman" w:hAnsi="Times New Roman" w:cs="Times New Roman"/>
                <w:sz w:val="24"/>
                <w:szCs w:val="24"/>
              </w:rPr>
            </w:pPr>
            <w:r w:rsidRPr="00035B01">
              <w:rPr>
                <w:rFonts w:ascii="Times New Roman" w:hAnsi="Times New Roman" w:cs="Times New Roman"/>
                <w:sz w:val="24"/>
                <w:szCs w:val="24"/>
              </w:rPr>
              <w:t xml:space="preserve">На учете </w:t>
            </w:r>
            <w:r w:rsidR="005E6DF0" w:rsidRPr="00035B01">
              <w:rPr>
                <w:rFonts w:ascii="Times New Roman" w:hAnsi="Times New Roman" w:cs="Times New Roman"/>
                <w:sz w:val="24"/>
                <w:szCs w:val="24"/>
              </w:rPr>
              <w:t xml:space="preserve">на территории Пугачевского муниципального района </w:t>
            </w:r>
            <w:r w:rsidRPr="00035B01">
              <w:rPr>
                <w:rFonts w:ascii="Times New Roman" w:hAnsi="Times New Roman" w:cs="Times New Roman"/>
                <w:sz w:val="24"/>
                <w:szCs w:val="24"/>
              </w:rPr>
              <w:t>находятся    165 (</w:t>
            </w:r>
            <w:r w:rsidR="005E6DF0" w:rsidRPr="00035B01">
              <w:rPr>
                <w:rFonts w:ascii="Times New Roman" w:hAnsi="Times New Roman" w:cs="Times New Roman"/>
                <w:sz w:val="24"/>
                <w:szCs w:val="24"/>
              </w:rPr>
              <w:t xml:space="preserve">АППГ </w:t>
            </w:r>
            <w:r w:rsidRPr="00035B01">
              <w:rPr>
                <w:rFonts w:ascii="Times New Roman" w:hAnsi="Times New Roman" w:cs="Times New Roman"/>
                <w:sz w:val="24"/>
                <w:szCs w:val="24"/>
              </w:rPr>
              <w:t xml:space="preserve">174) детей-сирот и детей, оставшихся без попечения родителей. На воспитании в замещающих семьях находится 150 </w:t>
            </w:r>
            <w:r w:rsidR="005E6DF0" w:rsidRPr="00035B01">
              <w:rPr>
                <w:rFonts w:ascii="Times New Roman" w:hAnsi="Times New Roman" w:cs="Times New Roman"/>
                <w:sz w:val="24"/>
                <w:szCs w:val="24"/>
              </w:rPr>
              <w:t xml:space="preserve">детей, </w:t>
            </w:r>
            <w:r w:rsidRPr="00035B01">
              <w:rPr>
                <w:rFonts w:ascii="Times New Roman" w:hAnsi="Times New Roman" w:cs="Times New Roman"/>
                <w:sz w:val="24"/>
                <w:szCs w:val="24"/>
              </w:rPr>
              <w:t xml:space="preserve">из  них </w:t>
            </w:r>
            <w:r w:rsidR="005E6DF0" w:rsidRPr="00035B01">
              <w:rPr>
                <w:rFonts w:ascii="Times New Roman" w:hAnsi="Times New Roman" w:cs="Times New Roman"/>
                <w:sz w:val="24"/>
                <w:szCs w:val="24"/>
              </w:rPr>
              <w:t>95 под опекой (АППГ 102), 22</w:t>
            </w:r>
            <w:r w:rsidRPr="00035B01">
              <w:rPr>
                <w:rFonts w:ascii="Times New Roman" w:hAnsi="Times New Roman" w:cs="Times New Roman"/>
                <w:sz w:val="24"/>
                <w:szCs w:val="24"/>
              </w:rPr>
              <w:t xml:space="preserve"> в приемных семьях</w:t>
            </w:r>
            <w:r w:rsidR="00BE4485" w:rsidRPr="00035B01">
              <w:rPr>
                <w:rFonts w:ascii="Times New Roman" w:hAnsi="Times New Roman" w:cs="Times New Roman"/>
                <w:sz w:val="24"/>
                <w:szCs w:val="24"/>
              </w:rPr>
              <w:t xml:space="preserve"> (АППГ 19)</w:t>
            </w:r>
            <w:r w:rsidRPr="00035B01">
              <w:rPr>
                <w:rFonts w:ascii="Times New Roman" w:hAnsi="Times New Roman" w:cs="Times New Roman"/>
                <w:sz w:val="24"/>
                <w:szCs w:val="24"/>
              </w:rPr>
              <w:t>, 33 ребенка  п</w:t>
            </w:r>
            <w:r w:rsidR="00BE4485" w:rsidRPr="00035B01">
              <w:rPr>
                <w:rFonts w:ascii="Times New Roman" w:hAnsi="Times New Roman" w:cs="Times New Roman"/>
                <w:sz w:val="24"/>
                <w:szCs w:val="24"/>
              </w:rPr>
              <w:t xml:space="preserve">роживают  в семьях усыновителей (АППГ-33) </w:t>
            </w:r>
            <w:r w:rsidRPr="00035B01">
              <w:rPr>
                <w:rFonts w:ascii="Times New Roman" w:hAnsi="Times New Roman" w:cs="Times New Roman"/>
                <w:sz w:val="24"/>
                <w:szCs w:val="24"/>
              </w:rPr>
              <w:t xml:space="preserve">и </w:t>
            </w:r>
            <w:r w:rsidR="005E6DF0" w:rsidRPr="00035B01">
              <w:rPr>
                <w:rFonts w:ascii="Times New Roman" w:hAnsi="Times New Roman" w:cs="Times New Roman"/>
                <w:sz w:val="24"/>
                <w:szCs w:val="24"/>
              </w:rPr>
              <w:t>15</w:t>
            </w:r>
            <w:r w:rsidR="00BE4485" w:rsidRPr="00035B01">
              <w:rPr>
                <w:rFonts w:ascii="Times New Roman" w:hAnsi="Times New Roman" w:cs="Times New Roman"/>
                <w:sz w:val="24"/>
                <w:szCs w:val="24"/>
              </w:rPr>
              <w:t xml:space="preserve"> </w:t>
            </w:r>
            <w:r w:rsidRPr="00035B01">
              <w:rPr>
                <w:rFonts w:ascii="Times New Roman" w:hAnsi="Times New Roman" w:cs="Times New Roman"/>
                <w:sz w:val="24"/>
                <w:szCs w:val="24"/>
              </w:rPr>
              <w:t>детей находятся  в учреждениях  на полном государственном обеспечении</w:t>
            </w:r>
            <w:r w:rsidR="00BE4485" w:rsidRPr="00035B01">
              <w:rPr>
                <w:rFonts w:ascii="Times New Roman" w:hAnsi="Times New Roman" w:cs="Times New Roman"/>
                <w:sz w:val="24"/>
                <w:szCs w:val="24"/>
              </w:rPr>
              <w:t xml:space="preserve"> (АППГ 20)</w:t>
            </w:r>
            <w:r w:rsidRPr="00035B01">
              <w:rPr>
                <w:rFonts w:ascii="Times New Roman" w:hAnsi="Times New Roman" w:cs="Times New Roman"/>
                <w:sz w:val="24"/>
                <w:szCs w:val="24"/>
              </w:rPr>
              <w:t xml:space="preserve">.  </w:t>
            </w:r>
            <w:r w:rsidRPr="00035B01">
              <w:rPr>
                <w:rFonts w:ascii="Times New Roman" w:hAnsi="Times New Roman" w:cs="Times New Roman"/>
                <w:color w:val="000000"/>
                <w:sz w:val="24"/>
                <w:szCs w:val="24"/>
              </w:rPr>
              <w:t xml:space="preserve">   </w:t>
            </w:r>
          </w:p>
          <w:p w:rsidR="007507DA" w:rsidRPr="00035B01" w:rsidRDefault="007507DA" w:rsidP="005E6DF0">
            <w:pPr>
              <w:shd w:val="clear" w:color="auto" w:fill="FFFFFF"/>
              <w:spacing w:line="240" w:lineRule="atLeast"/>
              <w:ind w:firstLine="708"/>
              <w:jc w:val="both"/>
              <w:rPr>
                <w:rFonts w:ascii="Times New Roman" w:hAnsi="Times New Roman" w:cs="Times New Roman"/>
                <w:sz w:val="24"/>
                <w:szCs w:val="24"/>
              </w:rPr>
            </w:pPr>
            <w:r w:rsidRPr="00035B01">
              <w:rPr>
                <w:rFonts w:ascii="Times New Roman" w:hAnsi="Times New Roman" w:cs="Times New Roman"/>
                <w:color w:val="000000"/>
                <w:sz w:val="24"/>
                <w:szCs w:val="24"/>
              </w:rPr>
              <w:t xml:space="preserve">За  2021 года общая численность выявленных детей-сирот и детей, оставшихся без попечения родителей, составляет </w:t>
            </w:r>
            <w:r w:rsidR="00BE4485" w:rsidRPr="00035B01">
              <w:rPr>
                <w:rFonts w:ascii="Times New Roman" w:hAnsi="Times New Roman" w:cs="Times New Roman"/>
                <w:color w:val="000000"/>
                <w:sz w:val="24"/>
                <w:szCs w:val="24"/>
              </w:rPr>
              <w:t xml:space="preserve">7 (АППГ </w:t>
            </w:r>
            <w:r w:rsidRPr="00035B01">
              <w:rPr>
                <w:rFonts w:ascii="Times New Roman" w:hAnsi="Times New Roman" w:cs="Times New Roman"/>
                <w:color w:val="000000"/>
                <w:sz w:val="24"/>
                <w:szCs w:val="24"/>
              </w:rPr>
              <w:t>9) детей. Количество  выявленных  детей обусловлено объективными обстоятельствами: 4 несовершеннолетних стали сиротами вследствие смерти родителей (одного из родителей), 1 ребенок в связи с отказом от родительских прав в родильном отделении медицинского учреждения</w:t>
            </w:r>
            <w:r w:rsidR="00BE4485" w:rsidRPr="00035B01">
              <w:rPr>
                <w:rFonts w:ascii="Times New Roman" w:hAnsi="Times New Roman" w:cs="Times New Roman"/>
                <w:color w:val="000000"/>
                <w:sz w:val="24"/>
                <w:szCs w:val="24"/>
              </w:rPr>
              <w:t>, 2 ребенка</w:t>
            </w:r>
            <w:r w:rsidRPr="00035B01">
              <w:rPr>
                <w:rFonts w:ascii="Times New Roman" w:hAnsi="Times New Roman" w:cs="Times New Roman"/>
                <w:color w:val="000000"/>
                <w:sz w:val="24"/>
                <w:szCs w:val="24"/>
              </w:rPr>
              <w:t xml:space="preserve"> приобрели статус в связи с лишением родителей родительских прав.</w:t>
            </w:r>
          </w:p>
          <w:p w:rsidR="007507DA" w:rsidRPr="00035B01" w:rsidRDefault="007507DA" w:rsidP="00BE4485">
            <w:pPr>
              <w:shd w:val="clear" w:color="auto" w:fill="FFFFFF"/>
              <w:spacing w:line="240" w:lineRule="atLeast"/>
              <w:ind w:firstLine="708"/>
              <w:jc w:val="both"/>
              <w:rPr>
                <w:rFonts w:ascii="Times New Roman" w:hAnsi="Times New Roman" w:cs="Times New Roman"/>
                <w:color w:val="000000"/>
                <w:sz w:val="24"/>
                <w:szCs w:val="24"/>
              </w:rPr>
            </w:pPr>
            <w:r w:rsidRPr="00035B01">
              <w:rPr>
                <w:rFonts w:ascii="Times New Roman" w:hAnsi="Times New Roman" w:cs="Times New Roman"/>
                <w:color w:val="000000"/>
                <w:sz w:val="24"/>
                <w:szCs w:val="24"/>
              </w:rPr>
              <w:t xml:space="preserve">К показателям </w:t>
            </w:r>
            <w:proofErr w:type="gramStart"/>
            <w:r w:rsidRPr="00035B01">
              <w:rPr>
                <w:rFonts w:ascii="Times New Roman" w:hAnsi="Times New Roman" w:cs="Times New Roman"/>
                <w:color w:val="000000"/>
                <w:sz w:val="24"/>
                <w:szCs w:val="24"/>
              </w:rPr>
              <w:t>оценки эффективности деятельности органов местного самоуправления</w:t>
            </w:r>
            <w:proofErr w:type="gramEnd"/>
            <w:r w:rsidRPr="00035B01">
              <w:rPr>
                <w:rFonts w:ascii="Times New Roman" w:hAnsi="Times New Roman" w:cs="Times New Roman"/>
                <w:color w:val="000000"/>
                <w:sz w:val="24"/>
                <w:szCs w:val="24"/>
              </w:rPr>
              <w:t xml:space="preserve"> в области реализации ими переданных отдельных государственных полномочий по опеке и попечительству относится показатель доли детей, оставшихся без попечения родителей, переданных в отчетный период на воспитание в семьи граждан, от числа выявленных в отчетный период, выраженный в процентном соотношении. </w:t>
            </w:r>
            <w:proofErr w:type="gramStart"/>
            <w:r w:rsidRPr="00035B01">
              <w:rPr>
                <w:rFonts w:ascii="Times New Roman" w:hAnsi="Times New Roman" w:cs="Times New Roman"/>
                <w:color w:val="000000"/>
                <w:sz w:val="24"/>
                <w:szCs w:val="24"/>
              </w:rPr>
              <w:t>В отчетном году из 7 выявленных детей 7 устроены в семьи граждан.</w:t>
            </w:r>
            <w:proofErr w:type="gramEnd"/>
            <w:r w:rsidRPr="00035B01">
              <w:rPr>
                <w:rFonts w:ascii="Times New Roman" w:hAnsi="Times New Roman" w:cs="Times New Roman"/>
                <w:color w:val="000000"/>
                <w:sz w:val="24"/>
                <w:szCs w:val="24"/>
              </w:rPr>
              <w:t xml:space="preserve"> Общее количество детей-сирот и детей, оставшихся без попечения родителей, проживающих в замещающих семьях, и состоящих на учете в службе опеки и попечительства по состоянию на 2021 года </w:t>
            </w:r>
            <w:r w:rsidRPr="00035B01">
              <w:rPr>
                <w:rFonts w:ascii="Times New Roman" w:hAnsi="Times New Roman" w:cs="Times New Roman"/>
                <w:color w:val="000000"/>
                <w:sz w:val="24"/>
                <w:szCs w:val="24"/>
              </w:rPr>
              <w:lastRenderedPageBreak/>
              <w:t xml:space="preserve">– 150 детей.  </w:t>
            </w:r>
            <w:r w:rsidRPr="00035B01">
              <w:rPr>
                <w:rFonts w:ascii="Times New Roman" w:hAnsi="Times New Roman" w:cs="Times New Roman"/>
                <w:sz w:val="24"/>
                <w:szCs w:val="24"/>
              </w:rPr>
              <w:t>В целях осуществления надзора за деятельностью опекунов  и попечителей,  инспектором  службы опеки приводятся проверки жилищно-бытовых  условий проживания  детей,  проживающих  в опекаемых  и приемных  семьях. За  2021 год осуществлено 275</w:t>
            </w:r>
            <w:r w:rsidR="00BE4485" w:rsidRPr="00035B01">
              <w:rPr>
                <w:rFonts w:ascii="Times New Roman" w:hAnsi="Times New Roman" w:cs="Times New Roman"/>
                <w:sz w:val="24"/>
                <w:szCs w:val="24"/>
              </w:rPr>
              <w:t xml:space="preserve"> выезда</w:t>
            </w:r>
            <w:r w:rsidRPr="00035B01">
              <w:rPr>
                <w:rFonts w:ascii="Times New Roman" w:hAnsi="Times New Roman" w:cs="Times New Roman"/>
                <w:sz w:val="24"/>
                <w:szCs w:val="24"/>
              </w:rPr>
              <w:t xml:space="preserve">   в  замещающие  семьи. Нарушений не выявлено.</w:t>
            </w:r>
          </w:p>
          <w:p w:rsidR="005E6DF0" w:rsidRPr="00035B01" w:rsidRDefault="005E6DF0" w:rsidP="005E6DF0">
            <w:pPr>
              <w:shd w:val="clear" w:color="auto" w:fill="FFFFFF"/>
              <w:spacing w:line="240" w:lineRule="atLeast"/>
              <w:ind w:firstLine="708"/>
              <w:jc w:val="both"/>
              <w:rPr>
                <w:rFonts w:ascii="Times New Roman" w:hAnsi="Times New Roman" w:cs="Times New Roman"/>
                <w:color w:val="000000"/>
                <w:sz w:val="24"/>
                <w:szCs w:val="24"/>
              </w:rPr>
            </w:pPr>
            <w:r w:rsidRPr="00035B01">
              <w:rPr>
                <w:rFonts w:ascii="Times New Roman" w:hAnsi="Times New Roman" w:cs="Times New Roman"/>
                <w:color w:val="000000"/>
                <w:sz w:val="24"/>
                <w:szCs w:val="24"/>
              </w:rPr>
              <w:t xml:space="preserve">Число родителей, лишенных родительских прав (ограниченных в родительских правах), проживающих на территории Пугачевского района за последние три года </w:t>
            </w:r>
            <w:proofErr w:type="gramStart"/>
            <w:r w:rsidRPr="00035B01">
              <w:rPr>
                <w:rFonts w:ascii="Times New Roman" w:hAnsi="Times New Roman" w:cs="Times New Roman"/>
                <w:color w:val="000000"/>
                <w:sz w:val="24"/>
                <w:szCs w:val="24"/>
              </w:rPr>
              <w:t>значительно снижено</w:t>
            </w:r>
            <w:proofErr w:type="gramEnd"/>
            <w:r w:rsidRPr="00035B01">
              <w:rPr>
                <w:rFonts w:ascii="Times New Roman" w:hAnsi="Times New Roman" w:cs="Times New Roman"/>
                <w:color w:val="000000"/>
                <w:sz w:val="24"/>
                <w:szCs w:val="24"/>
              </w:rPr>
              <w:t>: в 2021 году 4 родителей в отношении 3 детей (АППГ: в   2020 году  5 родителей  в отношении 7 детей; в 2019 году 5 родителей  в отношении 7 детей).</w:t>
            </w:r>
          </w:p>
          <w:p w:rsidR="005E6DF0" w:rsidRPr="00035B01" w:rsidRDefault="005E6DF0" w:rsidP="005E6DF0">
            <w:pPr>
              <w:shd w:val="clear" w:color="auto" w:fill="FFFFFF"/>
              <w:spacing w:line="240" w:lineRule="atLeast"/>
              <w:ind w:firstLine="708"/>
              <w:jc w:val="both"/>
              <w:rPr>
                <w:rFonts w:ascii="Times New Roman" w:hAnsi="Times New Roman" w:cs="Times New Roman"/>
                <w:color w:val="000000"/>
                <w:sz w:val="24"/>
                <w:szCs w:val="24"/>
              </w:rPr>
            </w:pPr>
            <w:proofErr w:type="gramStart"/>
            <w:r w:rsidRPr="00035B01">
              <w:rPr>
                <w:rFonts w:ascii="Times New Roman" w:hAnsi="Times New Roman" w:cs="Times New Roman"/>
                <w:color w:val="000000"/>
                <w:sz w:val="24"/>
                <w:szCs w:val="24"/>
              </w:rPr>
              <w:t>На конец</w:t>
            </w:r>
            <w:r w:rsidRPr="00035B01">
              <w:rPr>
                <w:rFonts w:ascii="Times New Roman" w:hAnsi="Times New Roman" w:cs="Times New Roman"/>
                <w:sz w:val="24"/>
                <w:szCs w:val="24"/>
              </w:rPr>
              <w:t xml:space="preserve"> 2021 года  в Министерстве строительства и жилищно-коммунального хозяйства Саратовской области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которые</w:t>
            </w:r>
            <w:proofErr w:type="gramEnd"/>
            <w:r w:rsidRPr="00035B01">
              <w:rPr>
                <w:rFonts w:ascii="Times New Roman" w:hAnsi="Times New Roman" w:cs="Times New Roman"/>
                <w:sz w:val="24"/>
                <w:szCs w:val="24"/>
              </w:rPr>
              <w:t xml:space="preserve"> подлежат обеспечению жилыми помещениями по договору социального найма -172 человека, все они признаны нуждающимися в  получении  жилого  помещения. У 75 человек указанных категорий возникло право на получение жилого помещения в связи с достижением 18 летнего возраста. В отношении 14 граждан с территории Пугачевского района имеются неисполненные судебные решения в части предоставления жилого помещения из  государственного жилищного фонда, из них 1 гражданин достигших 23 летнего возраста. </w:t>
            </w:r>
          </w:p>
          <w:p w:rsidR="005E6DF0" w:rsidRPr="00035B01" w:rsidRDefault="005E6DF0" w:rsidP="005E6DF0">
            <w:pPr>
              <w:ind w:firstLine="708"/>
              <w:jc w:val="both"/>
              <w:rPr>
                <w:rFonts w:ascii="Times New Roman" w:hAnsi="Times New Roman" w:cs="Times New Roman"/>
                <w:sz w:val="24"/>
                <w:szCs w:val="24"/>
              </w:rPr>
            </w:pPr>
            <w:r w:rsidRPr="00035B01">
              <w:rPr>
                <w:rFonts w:ascii="Times New Roman" w:hAnsi="Times New Roman" w:cs="Times New Roman"/>
                <w:sz w:val="24"/>
                <w:szCs w:val="24"/>
              </w:rPr>
              <w:t xml:space="preserve">Среди  граждан,  имеющих неисполненные судебные  решения в части предоставления жилого помещения из  государственного жилищного фонда,  определена  очередность. Министерством строительства  и жилищно-коммунального хозяйства  было предоставлено  в 2019 году- 11 квартир, в 2020 году - 26 квартир, на декабрь 2021 года - 22 квартиры.  </w:t>
            </w:r>
          </w:p>
          <w:p w:rsidR="005E6DF0" w:rsidRPr="00035B01" w:rsidRDefault="005E6DF0" w:rsidP="005E6DF0">
            <w:pPr>
              <w:ind w:firstLine="567"/>
              <w:jc w:val="both"/>
              <w:rPr>
                <w:rFonts w:ascii="Times New Roman" w:hAnsi="Times New Roman" w:cs="Times New Roman"/>
                <w:sz w:val="24"/>
                <w:szCs w:val="24"/>
                <w:lang w:eastAsia="zh-CN"/>
              </w:rPr>
            </w:pPr>
            <w:r w:rsidRPr="00035B01">
              <w:rPr>
                <w:rFonts w:ascii="Times New Roman" w:hAnsi="Times New Roman" w:cs="Times New Roman"/>
                <w:sz w:val="24"/>
                <w:szCs w:val="24"/>
                <w:lang w:eastAsia="zh-CN"/>
              </w:rPr>
              <w:t>При выявлении ребенка, оставшегося без попечения родителей, выясняется наличие  у него имущества, перешедшего к нему в порядке наследования или дарения,  своевременно принимаются меры   по сохранению этого имущества.</w:t>
            </w:r>
          </w:p>
          <w:p w:rsidR="005E6DF0" w:rsidRPr="00035B01" w:rsidRDefault="005E6DF0" w:rsidP="005E6DF0">
            <w:pPr>
              <w:jc w:val="both"/>
              <w:rPr>
                <w:rFonts w:ascii="Times New Roman" w:hAnsi="Times New Roman" w:cs="Times New Roman"/>
                <w:sz w:val="24"/>
                <w:szCs w:val="24"/>
              </w:rPr>
            </w:pPr>
            <w:r w:rsidRPr="00035B01">
              <w:rPr>
                <w:rFonts w:ascii="Times New Roman" w:hAnsi="Times New Roman" w:cs="Times New Roman"/>
                <w:sz w:val="24"/>
                <w:szCs w:val="24"/>
                <w:lang w:eastAsia="zh-CN"/>
              </w:rPr>
              <w:t xml:space="preserve">       Соответственно, по каждому ребенку выполняется определенный объем </w:t>
            </w:r>
            <w:r w:rsidRPr="00035B01">
              <w:rPr>
                <w:rFonts w:ascii="Times New Roman" w:hAnsi="Times New Roman" w:cs="Times New Roman"/>
                <w:sz w:val="24"/>
                <w:szCs w:val="24"/>
                <w:lang w:eastAsia="zh-CN"/>
              </w:rPr>
              <w:lastRenderedPageBreak/>
              <w:t xml:space="preserve">работ: запрашиваются документы,  необходимые  для принятия решения о сохранении жилого помещения; составляются первичные  акты обследования жилья,  направляется информация о сохранности жилого  помещения в   администрации   муниципальных  образований и  в отделение </w:t>
            </w:r>
            <w:r w:rsidRPr="00035B01">
              <w:rPr>
                <w:rFonts w:ascii="Times New Roman" w:hAnsi="Times New Roman" w:cs="Times New Roman"/>
                <w:sz w:val="24"/>
                <w:szCs w:val="24"/>
              </w:rPr>
              <w:t xml:space="preserve">Пугачевского межмуниципального отдела управления Федеральной службы государственной регистрации,  кадастра и картографии по Саратовской области. В 2021 году из первично выявленных детей в отношении 3   составлены акты сохранности жилых помещений, вынесены постановления о сохранении жилого помещения. </w:t>
            </w:r>
          </w:p>
          <w:p w:rsidR="005E6DF0" w:rsidRPr="00035B01" w:rsidRDefault="005E6DF0" w:rsidP="005E6DF0">
            <w:pPr>
              <w:ind w:firstLine="708"/>
              <w:jc w:val="both"/>
              <w:rPr>
                <w:rFonts w:ascii="Times New Roman" w:hAnsi="Times New Roman" w:cs="Times New Roman"/>
                <w:sz w:val="24"/>
                <w:szCs w:val="24"/>
              </w:rPr>
            </w:pPr>
            <w:r w:rsidRPr="00035B01">
              <w:rPr>
                <w:rFonts w:ascii="Times New Roman" w:hAnsi="Times New Roman" w:cs="Times New Roman"/>
                <w:sz w:val="24"/>
                <w:szCs w:val="24"/>
              </w:rPr>
              <w:t>Из общего количества детей-сирот и детей, оставшихся без попечения   родителей, состоящих на учете в службе  опеки и попечительства, 54</w:t>
            </w:r>
            <w:r w:rsidR="00BE4485" w:rsidRPr="00035B01">
              <w:rPr>
                <w:rFonts w:ascii="Times New Roman" w:hAnsi="Times New Roman" w:cs="Times New Roman"/>
                <w:sz w:val="24"/>
                <w:szCs w:val="24"/>
              </w:rPr>
              <w:t xml:space="preserve"> ребенка</w:t>
            </w:r>
            <w:r w:rsidRPr="00035B01">
              <w:rPr>
                <w:rFonts w:ascii="Times New Roman" w:hAnsi="Times New Roman" w:cs="Times New Roman"/>
                <w:sz w:val="24"/>
                <w:szCs w:val="24"/>
              </w:rPr>
              <w:t xml:space="preserve"> имеют 34 сохраненных жилых помещений. </w:t>
            </w:r>
            <w:r w:rsidR="00BE4485" w:rsidRPr="00035B01">
              <w:rPr>
                <w:rFonts w:ascii="Times New Roman" w:hAnsi="Times New Roman" w:cs="Times New Roman"/>
                <w:sz w:val="24"/>
                <w:szCs w:val="24"/>
              </w:rPr>
              <w:t>Е</w:t>
            </w:r>
            <w:r w:rsidRPr="00035B01">
              <w:rPr>
                <w:rFonts w:ascii="Times New Roman" w:hAnsi="Times New Roman" w:cs="Times New Roman"/>
                <w:sz w:val="24"/>
                <w:szCs w:val="24"/>
              </w:rPr>
              <w:t>жеквартально обновляется реестр сохраненного жилья и направляется в Министерство образования  Саратовской области для сверки. Ежегодно составляется и утверждается главой  Пугачевского муниципального района график проверок  жилых помещений сохраненных за детьми-сиротами и детьми, оставшимися без  попечения родителей,  в соответствии  с которым  проводятся  выезды.  В случае  если жилое помещение находится за пределами Пугачевского района,  инспектором службы направляются запросы  для проведения обследования жилья. Утраченного  жилья  не  имеется.</w:t>
            </w:r>
          </w:p>
          <w:p w:rsidR="00D92EC7" w:rsidRPr="00035B01" w:rsidRDefault="00D92EC7" w:rsidP="007507DA">
            <w:pPr>
              <w:jc w:val="both"/>
              <w:rPr>
                <w:rFonts w:ascii="Times New Roman" w:hAnsi="Times New Roman" w:cs="Times New Roman"/>
                <w:b/>
                <w:sz w:val="24"/>
                <w:szCs w:val="24"/>
              </w:rPr>
            </w:pPr>
          </w:p>
        </w:tc>
      </w:tr>
      <w:tr w:rsidR="00D92EC7" w:rsidRPr="007052E9" w:rsidTr="00F75C2B">
        <w:trPr>
          <w:trHeight w:val="420"/>
        </w:trPr>
        <w:tc>
          <w:tcPr>
            <w:tcW w:w="1266" w:type="dxa"/>
          </w:tcPr>
          <w:p w:rsidR="00D92EC7" w:rsidRPr="00BC6D59" w:rsidRDefault="00D92EC7" w:rsidP="00D92EC7">
            <w:pPr>
              <w:rPr>
                <w:sz w:val="24"/>
                <w:szCs w:val="24"/>
              </w:rPr>
            </w:pPr>
            <w:r w:rsidRPr="00BC6D59">
              <w:rPr>
                <w:rFonts w:ascii="Times New Roman" w:hAnsi="Times New Roman" w:cs="Times New Roman"/>
                <w:sz w:val="24"/>
                <w:szCs w:val="24"/>
              </w:rPr>
              <w:lastRenderedPageBreak/>
              <w:t>2.1.3.7</w:t>
            </w:r>
          </w:p>
        </w:tc>
        <w:tc>
          <w:tcPr>
            <w:tcW w:w="4919" w:type="dxa"/>
          </w:tcPr>
          <w:p w:rsidR="00D92EC7" w:rsidRPr="0099487D" w:rsidRDefault="00D92EC7" w:rsidP="00C12AA7">
            <w:pPr>
              <w:jc w:val="both"/>
              <w:rPr>
                <w:rFonts w:ascii="Times New Roman" w:hAnsi="Times New Roman" w:cs="Times New Roman"/>
                <w:sz w:val="24"/>
                <w:szCs w:val="24"/>
              </w:rPr>
            </w:pPr>
            <w:r w:rsidRPr="0099487D">
              <w:rPr>
                <w:rFonts w:ascii="Times New Roman" w:hAnsi="Times New Roman" w:cs="Times New Roman"/>
                <w:sz w:val="24"/>
                <w:szCs w:val="24"/>
              </w:rPr>
              <w:t>профилактическая работа с несовершеннолетними, не посещающими или систематически пропускающими по неуважительным причинам занятия в общеобразовательных организациях</w:t>
            </w:r>
          </w:p>
        </w:tc>
        <w:tc>
          <w:tcPr>
            <w:tcW w:w="8601" w:type="dxa"/>
          </w:tcPr>
          <w:p w:rsidR="00D92EC7" w:rsidRPr="00035B01" w:rsidRDefault="00035B01" w:rsidP="00231C2B">
            <w:pPr>
              <w:ind w:firstLine="708"/>
              <w:jc w:val="both"/>
              <w:rPr>
                <w:rFonts w:ascii="Times New Roman" w:eastAsia="Times New Roman" w:hAnsi="Times New Roman"/>
                <w:color w:val="000000"/>
                <w:sz w:val="24"/>
                <w:szCs w:val="24"/>
                <w:lang w:eastAsia="ru-RU"/>
              </w:rPr>
            </w:pPr>
            <w:r>
              <w:rPr>
                <w:rFonts w:ascii="Times New Roman" w:hAnsi="Times New Roman" w:cs="Times New Roman"/>
                <w:sz w:val="24"/>
                <w:szCs w:val="24"/>
              </w:rPr>
              <w:t xml:space="preserve">На территории района </w:t>
            </w:r>
            <w:r w:rsidR="00900029" w:rsidRPr="00035B01">
              <w:rPr>
                <w:rFonts w:ascii="Times New Roman" w:hAnsi="Times New Roman" w:cs="Times New Roman"/>
                <w:sz w:val="24"/>
                <w:szCs w:val="24"/>
              </w:rPr>
              <w:t xml:space="preserve">проводится мониторинг </w:t>
            </w:r>
            <w:proofErr w:type="gramStart"/>
            <w:r w:rsidR="00900029" w:rsidRPr="00035B01">
              <w:rPr>
                <w:rFonts w:ascii="Times New Roman" w:hAnsi="Times New Roman" w:cs="Times New Roman"/>
                <w:sz w:val="24"/>
                <w:szCs w:val="24"/>
              </w:rPr>
              <w:t>обучающихся</w:t>
            </w:r>
            <w:proofErr w:type="gramEnd"/>
            <w:r w:rsidR="00900029" w:rsidRPr="00035B01">
              <w:rPr>
                <w:rFonts w:ascii="Times New Roman" w:hAnsi="Times New Roman" w:cs="Times New Roman"/>
                <w:sz w:val="24"/>
                <w:szCs w:val="24"/>
              </w:rPr>
              <w:t>, не приступивших к занятиям, на начало каждой учебной четверти. С этой целью осуществляется совместная деятельность органов управления образованием, общеобраз</w:t>
            </w:r>
            <w:r>
              <w:rPr>
                <w:rFonts w:ascii="Times New Roman" w:hAnsi="Times New Roman" w:cs="Times New Roman"/>
                <w:sz w:val="24"/>
                <w:szCs w:val="24"/>
              </w:rPr>
              <w:t>овательных организаций, комиссии</w:t>
            </w:r>
            <w:r w:rsidR="00900029" w:rsidRPr="00035B01">
              <w:rPr>
                <w:rFonts w:ascii="Times New Roman" w:hAnsi="Times New Roman" w:cs="Times New Roman"/>
                <w:sz w:val="24"/>
                <w:szCs w:val="24"/>
              </w:rPr>
              <w:t xml:space="preserve"> по делам несовершеннолетних и защите их прав по организации достоверного персонального учета детей в возрасте до 18 лет, движению и сохранности контингента обучающихся. Ежегодно сразу после начала учебного года все образовательные учреждения района предоставляют в управления образования </w:t>
            </w:r>
            <w:r>
              <w:rPr>
                <w:rFonts w:ascii="Times New Roman" w:hAnsi="Times New Roman" w:cs="Times New Roman"/>
                <w:sz w:val="24"/>
                <w:szCs w:val="24"/>
              </w:rPr>
              <w:t>администрации Пугачевского муниципального района</w:t>
            </w:r>
            <w:r w:rsidR="00900029" w:rsidRPr="00035B01">
              <w:rPr>
                <w:rFonts w:ascii="Times New Roman" w:hAnsi="Times New Roman" w:cs="Times New Roman"/>
                <w:sz w:val="24"/>
                <w:szCs w:val="24"/>
              </w:rPr>
              <w:t xml:space="preserve"> сведения о не </w:t>
            </w:r>
            <w:proofErr w:type="gramStart"/>
            <w:r w:rsidR="00900029" w:rsidRPr="00035B01">
              <w:rPr>
                <w:rFonts w:ascii="Times New Roman" w:hAnsi="Times New Roman" w:cs="Times New Roman"/>
                <w:sz w:val="24"/>
                <w:szCs w:val="24"/>
              </w:rPr>
              <w:t>приступивших</w:t>
            </w:r>
            <w:proofErr w:type="gramEnd"/>
            <w:r w:rsidR="00900029" w:rsidRPr="00035B01">
              <w:rPr>
                <w:rFonts w:ascii="Times New Roman" w:hAnsi="Times New Roman" w:cs="Times New Roman"/>
                <w:sz w:val="24"/>
                <w:szCs w:val="24"/>
              </w:rPr>
              <w:t xml:space="preserve"> к обучению обучающихся с указанием причины, по который это произошло. Управления образования ведут учет </w:t>
            </w:r>
            <w:proofErr w:type="gramStart"/>
            <w:r w:rsidR="00900029" w:rsidRPr="00035B01">
              <w:rPr>
                <w:rFonts w:ascii="Times New Roman" w:hAnsi="Times New Roman" w:cs="Times New Roman"/>
                <w:sz w:val="24"/>
                <w:szCs w:val="24"/>
              </w:rPr>
              <w:t>обучающихся</w:t>
            </w:r>
            <w:proofErr w:type="gramEnd"/>
            <w:r w:rsidR="00900029" w:rsidRPr="00035B01">
              <w:rPr>
                <w:rFonts w:ascii="Times New Roman" w:hAnsi="Times New Roman" w:cs="Times New Roman"/>
                <w:sz w:val="24"/>
                <w:szCs w:val="24"/>
              </w:rPr>
              <w:t xml:space="preserve">, данной категории, принимают меры по получению ими общего образования. </w:t>
            </w:r>
            <w:proofErr w:type="gramStart"/>
            <w:r w:rsidR="00900029" w:rsidRPr="00035B01">
              <w:rPr>
                <w:rFonts w:ascii="Times New Roman" w:hAnsi="Times New Roman" w:cs="Times New Roman"/>
                <w:sz w:val="24"/>
                <w:szCs w:val="24"/>
              </w:rPr>
              <w:t xml:space="preserve">В целях выявления несовершеннолетних, не посещающих или систематически пропускающих по неуважительным причинам </w:t>
            </w:r>
            <w:r w:rsidR="00900029" w:rsidRPr="00035B01">
              <w:rPr>
                <w:rFonts w:ascii="Times New Roman" w:hAnsi="Times New Roman" w:cs="Times New Roman"/>
                <w:sz w:val="24"/>
                <w:szCs w:val="24"/>
              </w:rPr>
              <w:lastRenderedPageBreak/>
              <w:t>занятия в образовательных организациях, осуществляющими образовательную деятельность, принимаются следующие меры: ежедневный контроль посещаемости занятий обучающимися; выявление и анализ причин отсутствия на занятиях с помощью связи с родителями (в каждом учреждении утвержден алгоритм действий при отсутствии ученика на занятиях);</w:t>
            </w:r>
            <w:proofErr w:type="gramEnd"/>
            <w:r w:rsidR="00900029" w:rsidRPr="00035B01">
              <w:rPr>
                <w:rFonts w:ascii="Times New Roman" w:hAnsi="Times New Roman" w:cs="Times New Roman"/>
                <w:sz w:val="24"/>
                <w:szCs w:val="24"/>
              </w:rPr>
              <w:t xml:space="preserve"> </w:t>
            </w:r>
            <w:proofErr w:type="gramStart"/>
            <w:r w:rsidR="00900029" w:rsidRPr="00035B01">
              <w:rPr>
                <w:rFonts w:ascii="Times New Roman" w:hAnsi="Times New Roman" w:cs="Times New Roman"/>
                <w:sz w:val="24"/>
                <w:szCs w:val="24"/>
              </w:rPr>
              <w:t>проведение профилактической работы с детьми и родителями (индивидуальные встречи, классные собрания, заседания Совета профилактики); психолого-педагогическое сопровождение обучающихся, не посещающих или систематически пропускающих занятия классными руководителями, психологами, социальными педагогами; дополнительные занятия с обучающимися с целью ликвидации пробелов в знаниях; посещение семей с целью выяснения условий проживания.</w:t>
            </w:r>
            <w:proofErr w:type="gramEnd"/>
            <w:r w:rsidR="00900029" w:rsidRPr="00035B01">
              <w:rPr>
                <w:rFonts w:ascii="Times New Roman" w:hAnsi="Times New Roman" w:cs="Times New Roman"/>
                <w:sz w:val="24"/>
                <w:szCs w:val="24"/>
              </w:rPr>
              <w:t xml:space="preserve"> Если </w:t>
            </w:r>
            <w:proofErr w:type="spellStart"/>
            <w:r w:rsidR="00900029" w:rsidRPr="00035B01">
              <w:rPr>
                <w:rFonts w:ascii="Times New Roman" w:hAnsi="Times New Roman" w:cs="Times New Roman"/>
                <w:sz w:val="24"/>
                <w:szCs w:val="24"/>
              </w:rPr>
              <w:t>внутришкольные</w:t>
            </w:r>
            <w:proofErr w:type="spellEnd"/>
            <w:r w:rsidR="00900029" w:rsidRPr="00035B01">
              <w:rPr>
                <w:rFonts w:ascii="Times New Roman" w:hAnsi="Times New Roman" w:cs="Times New Roman"/>
                <w:sz w:val="24"/>
                <w:szCs w:val="24"/>
              </w:rPr>
              <w:t xml:space="preserve"> меры не результативны, образовательное учреждение обращается с ходатайством в ПДН и комиссию по делам несовершеннолетних. В деятельности общеобразовательных учреждений уделяется особое внимание проведению профилактической работы с детьми и семьями, состоящими на профилактических учетах: выбранным формам работы с данными категориями, привлечению к решению возникающих проблем специалистов, на основе межведомственного взаимодействия, а также взаимодействие с общественными организациями. </w:t>
            </w:r>
            <w:proofErr w:type="gramStart"/>
            <w:r w:rsidR="00900029" w:rsidRPr="00035B01">
              <w:rPr>
                <w:rFonts w:ascii="Times New Roman" w:hAnsi="Times New Roman" w:cs="Times New Roman"/>
                <w:sz w:val="24"/>
                <w:szCs w:val="24"/>
              </w:rPr>
              <w:t>Несовершеннолетние</w:t>
            </w:r>
            <w:r w:rsidR="00231C2B" w:rsidRPr="00035B01">
              <w:rPr>
                <w:rFonts w:ascii="Times New Roman" w:hAnsi="Times New Roman" w:cs="Times New Roman"/>
                <w:sz w:val="24"/>
                <w:szCs w:val="24"/>
              </w:rPr>
              <w:t>,</w:t>
            </w:r>
            <w:r w:rsidR="00900029" w:rsidRPr="00035B01">
              <w:rPr>
                <w:rFonts w:ascii="Times New Roman" w:hAnsi="Times New Roman" w:cs="Times New Roman"/>
                <w:sz w:val="24"/>
                <w:szCs w:val="24"/>
              </w:rPr>
              <w:t xml:space="preserve"> не посещающих или систематически пропускающих по неуважительным причинам занятия</w:t>
            </w:r>
            <w:r w:rsidR="00231C2B" w:rsidRPr="00035B01">
              <w:rPr>
                <w:rFonts w:ascii="Times New Roman" w:hAnsi="Times New Roman" w:cs="Times New Roman"/>
                <w:sz w:val="24"/>
                <w:szCs w:val="24"/>
              </w:rPr>
              <w:t xml:space="preserve"> в образовательных организациях</w:t>
            </w:r>
            <w:r w:rsidR="00900029" w:rsidRPr="00035B01">
              <w:rPr>
                <w:rFonts w:ascii="Times New Roman" w:hAnsi="Times New Roman" w:cs="Times New Roman"/>
                <w:sz w:val="24"/>
                <w:szCs w:val="24"/>
              </w:rPr>
              <w:t xml:space="preserve"> ставится по решению Совета профилактики на </w:t>
            </w:r>
            <w:proofErr w:type="spellStart"/>
            <w:r w:rsidR="00900029" w:rsidRPr="00035B01">
              <w:rPr>
                <w:rFonts w:ascii="Times New Roman" w:hAnsi="Times New Roman" w:cs="Times New Roman"/>
                <w:sz w:val="24"/>
                <w:szCs w:val="24"/>
              </w:rPr>
              <w:t>внутришкольный</w:t>
            </w:r>
            <w:proofErr w:type="spellEnd"/>
            <w:r w:rsidR="00900029" w:rsidRPr="00035B01">
              <w:rPr>
                <w:rFonts w:ascii="Times New Roman" w:hAnsi="Times New Roman" w:cs="Times New Roman"/>
                <w:sz w:val="24"/>
                <w:szCs w:val="24"/>
              </w:rPr>
              <w:t xml:space="preserve"> учет, для оказания необходимой </w:t>
            </w:r>
            <w:proofErr w:type="spellStart"/>
            <w:r w:rsidR="00900029" w:rsidRPr="00035B01">
              <w:rPr>
                <w:rFonts w:ascii="Times New Roman" w:hAnsi="Times New Roman" w:cs="Times New Roman"/>
                <w:sz w:val="24"/>
                <w:szCs w:val="24"/>
              </w:rPr>
              <w:t>социально-</w:t>
            </w:r>
            <w:r w:rsidR="00231C2B" w:rsidRPr="00035B01">
              <w:rPr>
                <w:rFonts w:ascii="Times New Roman" w:hAnsi="Times New Roman" w:cs="Times New Roman"/>
                <w:sz w:val="24"/>
                <w:szCs w:val="24"/>
              </w:rPr>
              <w:t>психолого-педагогической</w:t>
            </w:r>
            <w:proofErr w:type="spellEnd"/>
            <w:r w:rsidR="00231C2B" w:rsidRPr="00035B01">
              <w:rPr>
                <w:rFonts w:ascii="Times New Roman" w:hAnsi="Times New Roman" w:cs="Times New Roman"/>
                <w:sz w:val="24"/>
                <w:szCs w:val="24"/>
              </w:rPr>
              <w:t xml:space="preserve"> помощи</w:t>
            </w:r>
            <w:r w:rsidR="00900029" w:rsidRPr="00035B01">
              <w:rPr>
                <w:rFonts w:ascii="Times New Roman" w:hAnsi="Times New Roman" w:cs="Times New Roman"/>
                <w:sz w:val="24"/>
                <w:szCs w:val="24"/>
              </w:rPr>
              <w:t xml:space="preserve"> несовершеннолетнему и его семьи.</w:t>
            </w:r>
            <w:proofErr w:type="gramEnd"/>
            <w:r w:rsidR="00900029" w:rsidRPr="00035B01">
              <w:rPr>
                <w:rFonts w:ascii="Times New Roman" w:hAnsi="Times New Roman" w:cs="Times New Roman"/>
                <w:sz w:val="24"/>
                <w:szCs w:val="24"/>
              </w:rPr>
              <w:t xml:space="preserve"> В рамках профилактической работы в образовательных учреждениях ведутся картотеки на детей, состоящих на </w:t>
            </w:r>
            <w:proofErr w:type="spellStart"/>
            <w:r w:rsidR="00900029" w:rsidRPr="00035B01">
              <w:rPr>
                <w:rFonts w:ascii="Times New Roman" w:hAnsi="Times New Roman" w:cs="Times New Roman"/>
                <w:sz w:val="24"/>
                <w:szCs w:val="24"/>
              </w:rPr>
              <w:t>внутришкольном</w:t>
            </w:r>
            <w:proofErr w:type="spellEnd"/>
            <w:r w:rsidR="00900029" w:rsidRPr="00035B01">
              <w:rPr>
                <w:rFonts w:ascii="Times New Roman" w:hAnsi="Times New Roman" w:cs="Times New Roman"/>
                <w:sz w:val="24"/>
                <w:szCs w:val="24"/>
              </w:rPr>
              <w:t xml:space="preserve"> учете. Формируется план работы с данными учениками, проводятся индивидуально-профилактические мероприятия с привлечением специалистов разных структур. Устанавливаются сроки контроля результатов работы</w:t>
            </w:r>
            <w:r w:rsidR="00900029" w:rsidRPr="00035B01">
              <w:rPr>
                <w:sz w:val="24"/>
                <w:szCs w:val="24"/>
              </w:rPr>
              <w:t xml:space="preserve">. </w:t>
            </w:r>
            <w:r w:rsidR="001020DF" w:rsidRPr="00035B01">
              <w:rPr>
                <w:rFonts w:ascii="Times New Roman" w:eastAsia="Times New Roman" w:hAnsi="Times New Roman"/>
                <w:sz w:val="24"/>
                <w:szCs w:val="24"/>
                <w:lang w:eastAsia="ru-RU"/>
              </w:rPr>
              <w:t xml:space="preserve">В </w:t>
            </w:r>
            <w:r w:rsidR="00C0600B" w:rsidRPr="00035B01">
              <w:rPr>
                <w:rFonts w:ascii="Times New Roman" w:eastAsia="Times New Roman" w:hAnsi="Times New Roman"/>
                <w:sz w:val="24"/>
                <w:szCs w:val="24"/>
                <w:lang w:eastAsia="ru-RU"/>
              </w:rPr>
              <w:t>2021 году был выявлен 1 подросток</w:t>
            </w:r>
            <w:r w:rsidR="001020DF" w:rsidRPr="00035B01">
              <w:rPr>
                <w:rFonts w:ascii="Times New Roman" w:eastAsia="Times New Roman" w:hAnsi="Times New Roman"/>
                <w:sz w:val="24"/>
                <w:szCs w:val="24"/>
                <w:lang w:eastAsia="ru-RU"/>
              </w:rPr>
              <w:t xml:space="preserve"> (АППГ </w:t>
            </w:r>
            <w:r w:rsidR="00C0600B" w:rsidRPr="00035B01">
              <w:rPr>
                <w:rFonts w:ascii="Times New Roman" w:eastAsia="Times New Roman" w:hAnsi="Times New Roman"/>
                <w:sz w:val="24"/>
                <w:szCs w:val="24"/>
                <w:lang w:eastAsia="ru-RU"/>
              </w:rPr>
              <w:t>12</w:t>
            </w:r>
            <w:r w:rsidR="001020DF" w:rsidRPr="00035B01">
              <w:rPr>
                <w:rFonts w:ascii="Times New Roman" w:eastAsia="Times New Roman" w:hAnsi="Times New Roman"/>
                <w:sz w:val="24"/>
                <w:szCs w:val="24"/>
                <w:lang w:eastAsia="ru-RU"/>
              </w:rPr>
              <w:t>)</w:t>
            </w:r>
            <w:r w:rsidR="002B1B2A" w:rsidRPr="00035B01">
              <w:rPr>
                <w:rFonts w:ascii="Times New Roman" w:eastAsia="Times New Roman" w:hAnsi="Times New Roman"/>
                <w:sz w:val="24"/>
                <w:szCs w:val="24"/>
                <w:lang w:eastAsia="ru-RU"/>
              </w:rPr>
              <w:t xml:space="preserve"> </w:t>
            </w:r>
            <w:r w:rsidR="001020DF" w:rsidRPr="00035B01">
              <w:rPr>
                <w:rFonts w:ascii="Times New Roman" w:eastAsia="Times New Roman" w:hAnsi="Times New Roman"/>
                <w:sz w:val="24"/>
                <w:szCs w:val="24"/>
                <w:lang w:eastAsia="ru-RU"/>
              </w:rPr>
              <w:t>вышеуказанной категории. В рез</w:t>
            </w:r>
            <w:r w:rsidR="00231C2B" w:rsidRPr="00035B01">
              <w:rPr>
                <w:rFonts w:ascii="Times New Roman" w:eastAsia="Times New Roman" w:hAnsi="Times New Roman"/>
                <w:sz w:val="24"/>
                <w:szCs w:val="24"/>
                <w:lang w:eastAsia="ru-RU"/>
              </w:rPr>
              <w:t>ультате проведенной работы, ребенок пошел</w:t>
            </w:r>
            <w:r w:rsidR="001020DF" w:rsidRPr="00035B01">
              <w:rPr>
                <w:rFonts w:ascii="Times New Roman" w:eastAsia="Times New Roman" w:hAnsi="Times New Roman"/>
                <w:sz w:val="24"/>
                <w:szCs w:val="24"/>
                <w:lang w:eastAsia="ru-RU"/>
              </w:rPr>
              <w:t xml:space="preserve"> в школу, родители привлечены по </w:t>
            </w:r>
            <w:proofErr w:type="gramStart"/>
            <w:r w:rsidR="001020DF" w:rsidRPr="00035B01">
              <w:rPr>
                <w:rFonts w:ascii="Times New Roman" w:eastAsia="Times New Roman" w:hAnsi="Times New Roman"/>
                <w:sz w:val="24"/>
                <w:szCs w:val="24"/>
                <w:lang w:eastAsia="ru-RU"/>
              </w:rPr>
              <w:t>ч</w:t>
            </w:r>
            <w:proofErr w:type="gramEnd"/>
            <w:r w:rsidR="001020DF" w:rsidRPr="00035B01">
              <w:rPr>
                <w:rFonts w:ascii="Times New Roman" w:eastAsia="Times New Roman" w:hAnsi="Times New Roman"/>
                <w:sz w:val="24"/>
                <w:szCs w:val="24"/>
                <w:lang w:eastAsia="ru-RU"/>
              </w:rPr>
              <w:t xml:space="preserve">.1 ст.5.35 </w:t>
            </w:r>
            <w:proofErr w:type="spellStart"/>
            <w:r w:rsidR="001020DF" w:rsidRPr="00035B01">
              <w:rPr>
                <w:rFonts w:ascii="Times New Roman" w:eastAsia="Times New Roman" w:hAnsi="Times New Roman"/>
                <w:sz w:val="24"/>
                <w:szCs w:val="24"/>
                <w:lang w:eastAsia="ru-RU"/>
              </w:rPr>
              <w:t>КоАП</w:t>
            </w:r>
            <w:proofErr w:type="spellEnd"/>
            <w:r w:rsidR="001020DF" w:rsidRPr="00035B01">
              <w:rPr>
                <w:rFonts w:ascii="Times New Roman" w:eastAsia="Times New Roman" w:hAnsi="Times New Roman"/>
                <w:sz w:val="24"/>
                <w:szCs w:val="24"/>
                <w:lang w:eastAsia="ru-RU"/>
              </w:rPr>
              <w:t xml:space="preserve"> РФ. </w:t>
            </w:r>
            <w:r w:rsidR="00AB1924" w:rsidRPr="00035B01">
              <w:rPr>
                <w:rFonts w:ascii="Times New Roman" w:eastAsia="Times New Roman" w:hAnsi="Times New Roman"/>
                <w:color w:val="000000"/>
                <w:sz w:val="24"/>
                <w:szCs w:val="24"/>
                <w:lang w:eastAsia="ru-RU"/>
              </w:rPr>
              <w:t>В декабре 2021 года на учете за систематические пропуски школьных занятий  несовершеннолетними не состоит ни один учащийся.</w:t>
            </w:r>
          </w:p>
        </w:tc>
      </w:tr>
      <w:tr w:rsidR="00D92EC7" w:rsidRPr="007052E9" w:rsidTr="00F75C2B">
        <w:trPr>
          <w:trHeight w:val="420"/>
        </w:trPr>
        <w:tc>
          <w:tcPr>
            <w:tcW w:w="1266" w:type="dxa"/>
          </w:tcPr>
          <w:p w:rsidR="00D92EC7" w:rsidRPr="00BC6D59" w:rsidRDefault="00D92EC7" w:rsidP="00D92EC7">
            <w:pPr>
              <w:rPr>
                <w:sz w:val="24"/>
                <w:szCs w:val="24"/>
              </w:rPr>
            </w:pPr>
            <w:r w:rsidRPr="00BC6D59">
              <w:rPr>
                <w:rFonts w:ascii="Times New Roman" w:hAnsi="Times New Roman" w:cs="Times New Roman"/>
                <w:sz w:val="24"/>
                <w:szCs w:val="24"/>
              </w:rPr>
              <w:lastRenderedPageBreak/>
              <w:t>2.1.3.8</w:t>
            </w:r>
          </w:p>
        </w:tc>
        <w:tc>
          <w:tcPr>
            <w:tcW w:w="4919" w:type="dxa"/>
          </w:tcPr>
          <w:p w:rsidR="00D92EC7" w:rsidRPr="0099487D" w:rsidRDefault="00D92EC7" w:rsidP="00C12AA7">
            <w:pPr>
              <w:jc w:val="both"/>
              <w:rPr>
                <w:rFonts w:ascii="Times New Roman" w:hAnsi="Times New Roman" w:cs="Times New Roman"/>
                <w:sz w:val="24"/>
                <w:szCs w:val="24"/>
              </w:rPr>
            </w:pPr>
            <w:r w:rsidRPr="0099487D">
              <w:rPr>
                <w:rFonts w:ascii="Times New Roman" w:hAnsi="Times New Roman" w:cs="Times New Roman"/>
                <w:sz w:val="24"/>
                <w:szCs w:val="24"/>
              </w:rPr>
              <w:t xml:space="preserve">рассмотрение комиссиями вопросов, </w:t>
            </w:r>
            <w:r w:rsidRPr="0099487D">
              <w:rPr>
                <w:rFonts w:ascii="Times New Roman" w:hAnsi="Times New Roman" w:cs="Times New Roman"/>
                <w:sz w:val="24"/>
                <w:szCs w:val="24"/>
              </w:rPr>
              <w:lastRenderedPageBreak/>
              <w:t>связанных с отчислением несовершеннолетних обучающихся</w:t>
            </w:r>
          </w:p>
        </w:tc>
        <w:tc>
          <w:tcPr>
            <w:tcW w:w="8601" w:type="dxa"/>
          </w:tcPr>
          <w:p w:rsidR="00D92EC7" w:rsidRPr="00035B01" w:rsidRDefault="00C0071C" w:rsidP="00514F28">
            <w:pPr>
              <w:jc w:val="both"/>
              <w:rPr>
                <w:rFonts w:ascii="Times New Roman" w:hAnsi="Times New Roman" w:cs="Times New Roman"/>
                <w:sz w:val="24"/>
                <w:szCs w:val="24"/>
              </w:rPr>
            </w:pPr>
            <w:r w:rsidRPr="00035B01">
              <w:rPr>
                <w:rFonts w:ascii="Times New Roman" w:hAnsi="Times New Roman" w:cs="Times New Roman"/>
                <w:sz w:val="24"/>
                <w:szCs w:val="24"/>
              </w:rPr>
              <w:lastRenderedPageBreak/>
              <w:t>Не рассматривали.</w:t>
            </w:r>
          </w:p>
        </w:tc>
      </w:tr>
      <w:tr w:rsidR="00D92EC7" w:rsidRPr="007052E9" w:rsidTr="00F75C2B">
        <w:trPr>
          <w:trHeight w:val="420"/>
        </w:trPr>
        <w:tc>
          <w:tcPr>
            <w:tcW w:w="1266" w:type="dxa"/>
          </w:tcPr>
          <w:p w:rsidR="00D92EC7" w:rsidRPr="00BC6D59" w:rsidRDefault="00D92EC7" w:rsidP="00D92EC7">
            <w:pPr>
              <w:rPr>
                <w:sz w:val="24"/>
                <w:szCs w:val="24"/>
              </w:rPr>
            </w:pPr>
            <w:r w:rsidRPr="00BC6D59">
              <w:rPr>
                <w:rFonts w:ascii="Times New Roman" w:hAnsi="Times New Roman" w:cs="Times New Roman"/>
                <w:sz w:val="24"/>
                <w:szCs w:val="24"/>
              </w:rPr>
              <w:lastRenderedPageBreak/>
              <w:t>2.1.3.9</w:t>
            </w:r>
          </w:p>
        </w:tc>
        <w:tc>
          <w:tcPr>
            <w:tcW w:w="4919" w:type="dxa"/>
          </w:tcPr>
          <w:p w:rsidR="00D92EC7" w:rsidRPr="0099487D" w:rsidRDefault="00D92EC7" w:rsidP="00C12AA7">
            <w:pPr>
              <w:jc w:val="both"/>
              <w:rPr>
                <w:rFonts w:ascii="Times New Roman" w:hAnsi="Times New Roman" w:cs="Times New Roman"/>
                <w:sz w:val="24"/>
                <w:szCs w:val="24"/>
              </w:rPr>
            </w:pPr>
            <w:r w:rsidRPr="0099487D">
              <w:rPr>
                <w:rFonts w:ascii="Times New Roman" w:hAnsi="Times New Roman" w:cs="Times New Roman"/>
                <w:sz w:val="24"/>
                <w:szCs w:val="24"/>
              </w:rPr>
              <w:t>иные сведения</w:t>
            </w:r>
          </w:p>
        </w:tc>
        <w:tc>
          <w:tcPr>
            <w:tcW w:w="8601" w:type="dxa"/>
          </w:tcPr>
          <w:p w:rsidR="00D92EC7" w:rsidRPr="00EC0C05" w:rsidRDefault="00D92EC7" w:rsidP="00514F28">
            <w:pPr>
              <w:jc w:val="both"/>
              <w:rPr>
                <w:rFonts w:ascii="Times New Roman" w:hAnsi="Times New Roman" w:cs="Times New Roman"/>
                <w:b/>
                <w:sz w:val="24"/>
                <w:szCs w:val="24"/>
              </w:rPr>
            </w:pPr>
          </w:p>
        </w:tc>
      </w:tr>
      <w:tr w:rsidR="0069188F" w:rsidRPr="007052E9" w:rsidTr="0069188F">
        <w:trPr>
          <w:trHeight w:val="435"/>
        </w:trPr>
        <w:tc>
          <w:tcPr>
            <w:tcW w:w="1266" w:type="dxa"/>
          </w:tcPr>
          <w:p w:rsidR="0069188F" w:rsidRPr="0099487D" w:rsidRDefault="0069188F" w:rsidP="0099487D">
            <w:pPr>
              <w:rPr>
                <w:b/>
                <w:sz w:val="24"/>
                <w:szCs w:val="24"/>
                <w:highlight w:val="yellow"/>
              </w:rPr>
            </w:pPr>
            <w:r w:rsidRPr="0099487D">
              <w:rPr>
                <w:rFonts w:ascii="Times New Roman" w:hAnsi="Times New Roman" w:cs="Times New Roman"/>
                <w:b/>
                <w:sz w:val="24"/>
                <w:szCs w:val="24"/>
              </w:rPr>
              <w:t>2.1.</w:t>
            </w:r>
            <w:r w:rsidR="0099487D" w:rsidRPr="0099487D">
              <w:rPr>
                <w:rFonts w:ascii="Times New Roman" w:hAnsi="Times New Roman" w:cs="Times New Roman"/>
                <w:b/>
                <w:sz w:val="24"/>
                <w:szCs w:val="24"/>
              </w:rPr>
              <w:t>4</w:t>
            </w:r>
          </w:p>
        </w:tc>
        <w:tc>
          <w:tcPr>
            <w:tcW w:w="13520" w:type="dxa"/>
            <w:gridSpan w:val="2"/>
          </w:tcPr>
          <w:p w:rsidR="0069188F" w:rsidRPr="0069188F" w:rsidRDefault="0099487D" w:rsidP="00D92EC7">
            <w:pPr>
              <w:jc w:val="center"/>
              <w:rPr>
                <w:rFonts w:ascii="Times New Roman" w:hAnsi="Times New Roman" w:cs="Times New Roman"/>
                <w:b/>
                <w:sz w:val="24"/>
                <w:szCs w:val="24"/>
              </w:rPr>
            </w:pPr>
            <w:r>
              <w:rPr>
                <w:rFonts w:ascii="Times New Roman" w:hAnsi="Times New Roman" w:cs="Times New Roman"/>
                <w:b/>
                <w:sz w:val="24"/>
                <w:szCs w:val="24"/>
              </w:rPr>
              <w:t>Р</w:t>
            </w:r>
            <w:r w:rsidRPr="0099487D">
              <w:rPr>
                <w:rFonts w:ascii="Times New Roman" w:hAnsi="Times New Roman" w:cs="Times New Roman"/>
                <w:b/>
                <w:sz w:val="24"/>
                <w:szCs w:val="24"/>
              </w:rPr>
              <w:t>абота с несовершеннолетними и (или) семьями, находящимис</w:t>
            </w:r>
            <w:r w:rsidR="0065389A">
              <w:rPr>
                <w:rFonts w:ascii="Times New Roman" w:hAnsi="Times New Roman" w:cs="Times New Roman"/>
                <w:b/>
                <w:sz w:val="24"/>
                <w:szCs w:val="24"/>
              </w:rPr>
              <w:t>я в социально опасном положении</w:t>
            </w:r>
          </w:p>
        </w:tc>
      </w:tr>
      <w:tr w:rsidR="00D92EC7" w:rsidRPr="007052E9" w:rsidTr="0069188F">
        <w:trPr>
          <w:trHeight w:val="435"/>
        </w:trPr>
        <w:tc>
          <w:tcPr>
            <w:tcW w:w="1266" w:type="dxa"/>
          </w:tcPr>
          <w:p w:rsidR="00D92EC7" w:rsidRPr="00D92EC7" w:rsidRDefault="00D92EC7">
            <w:r w:rsidRPr="00D92EC7">
              <w:rPr>
                <w:rFonts w:ascii="Times New Roman" w:hAnsi="Times New Roman" w:cs="Times New Roman"/>
                <w:sz w:val="24"/>
                <w:szCs w:val="24"/>
              </w:rPr>
              <w:t>2.1.4</w:t>
            </w:r>
            <w:r>
              <w:rPr>
                <w:rFonts w:ascii="Times New Roman" w:hAnsi="Times New Roman" w:cs="Times New Roman"/>
                <w:sz w:val="24"/>
                <w:szCs w:val="24"/>
              </w:rPr>
              <w:t>.1</w:t>
            </w:r>
          </w:p>
        </w:tc>
        <w:tc>
          <w:tcPr>
            <w:tcW w:w="4919" w:type="dxa"/>
          </w:tcPr>
          <w:p w:rsidR="00D92EC7" w:rsidRPr="0069188F" w:rsidRDefault="00D92EC7" w:rsidP="00C12AA7">
            <w:pPr>
              <w:jc w:val="both"/>
              <w:rPr>
                <w:rFonts w:ascii="Times New Roman" w:hAnsi="Times New Roman" w:cs="Times New Roman"/>
                <w:sz w:val="24"/>
                <w:szCs w:val="24"/>
              </w:rPr>
            </w:pPr>
            <w:r w:rsidRPr="0099487D">
              <w:rPr>
                <w:rFonts w:ascii="Times New Roman" w:hAnsi="Times New Roman" w:cs="Times New Roman"/>
                <w:sz w:val="24"/>
                <w:szCs w:val="24"/>
              </w:rPr>
              <w:t>общая информация</w:t>
            </w:r>
          </w:p>
        </w:tc>
        <w:tc>
          <w:tcPr>
            <w:tcW w:w="8601" w:type="dxa"/>
          </w:tcPr>
          <w:p w:rsidR="008B098A" w:rsidRDefault="008B098A" w:rsidP="008B098A">
            <w:pPr>
              <w:ind w:firstLine="708"/>
              <w:jc w:val="both"/>
              <w:rPr>
                <w:rFonts w:ascii="Times New Roman" w:hAnsi="Times New Roman"/>
                <w:sz w:val="24"/>
                <w:szCs w:val="24"/>
              </w:rPr>
            </w:pPr>
            <w:r w:rsidRPr="008B098A">
              <w:rPr>
                <w:rFonts w:ascii="Times New Roman" w:hAnsi="Times New Roman"/>
                <w:sz w:val="24"/>
                <w:szCs w:val="24"/>
              </w:rPr>
              <w:t>По-прежнему, одним из приоритетных направлений деятельности комиссии и всех ведомств системы профилактики является выявление семей, находящихся в социально-опасном положении и оздоровлению в них обстановки, оказание всякого рода помощи и жизнеустройства детей, оставшихся без попечения родителей.</w:t>
            </w:r>
          </w:p>
          <w:p w:rsidR="00BE4485" w:rsidRPr="008B098A" w:rsidRDefault="00BE4485" w:rsidP="008B098A">
            <w:pPr>
              <w:ind w:firstLine="708"/>
              <w:jc w:val="both"/>
              <w:rPr>
                <w:rFonts w:ascii="Times New Roman" w:hAnsi="Times New Roman"/>
                <w:sz w:val="24"/>
                <w:szCs w:val="24"/>
              </w:rPr>
            </w:pPr>
            <w:r>
              <w:rPr>
                <w:rFonts w:ascii="Times New Roman" w:hAnsi="Times New Roman"/>
                <w:sz w:val="24"/>
                <w:szCs w:val="24"/>
              </w:rPr>
              <w:t xml:space="preserve">В 2021 году ведомствами системы профилактики безнадзорности и правонарушений несовершеннолетних проводилась индивидуально-профилактическая работа с </w:t>
            </w:r>
            <w:r w:rsidR="00BC46BF">
              <w:rPr>
                <w:rFonts w:ascii="Times New Roman" w:hAnsi="Times New Roman"/>
                <w:sz w:val="24"/>
                <w:szCs w:val="24"/>
              </w:rPr>
              <w:t>308</w:t>
            </w:r>
            <w:r w:rsidR="008F1254">
              <w:rPr>
                <w:rFonts w:ascii="Times New Roman" w:hAnsi="Times New Roman"/>
                <w:sz w:val="24"/>
                <w:szCs w:val="24"/>
              </w:rPr>
              <w:t xml:space="preserve"> детьми, проживающими в семьях, находящихся в социально опасном положении (АППГ 209).</w:t>
            </w:r>
            <w:r>
              <w:rPr>
                <w:rFonts w:ascii="Times New Roman" w:hAnsi="Times New Roman"/>
                <w:sz w:val="24"/>
                <w:szCs w:val="24"/>
              </w:rPr>
              <w:t xml:space="preserve"> </w:t>
            </w:r>
          </w:p>
          <w:p w:rsidR="008B098A" w:rsidRPr="00BC46BF" w:rsidRDefault="008B098A" w:rsidP="008B098A">
            <w:pPr>
              <w:ind w:firstLine="708"/>
              <w:jc w:val="both"/>
              <w:rPr>
                <w:rFonts w:ascii="Times New Roman" w:hAnsi="Times New Roman"/>
                <w:sz w:val="24"/>
                <w:szCs w:val="24"/>
              </w:rPr>
            </w:pPr>
            <w:proofErr w:type="gramStart"/>
            <w:r w:rsidRPr="00BC46BF">
              <w:rPr>
                <w:rFonts w:ascii="Times New Roman" w:hAnsi="Times New Roman"/>
                <w:sz w:val="24"/>
                <w:szCs w:val="24"/>
              </w:rPr>
              <w:t>В связи с принятием новых изменений в Порядок межведомственного взаимодействия по работе с семьями</w:t>
            </w:r>
            <w:proofErr w:type="gramEnd"/>
            <w:r w:rsidRPr="00BC46BF">
              <w:rPr>
                <w:rFonts w:ascii="Times New Roman" w:hAnsi="Times New Roman"/>
                <w:sz w:val="24"/>
                <w:szCs w:val="24"/>
              </w:rPr>
              <w:t xml:space="preserve">, на территории Саратовской области увеличилось количество выявления неблагополучных семей: за 12 месяцев 2021 года выявлено и поставлено на учет в районный банк данных семей, находящихся в социально опасном положении </w:t>
            </w:r>
            <w:r w:rsidR="00B52D9E" w:rsidRPr="00BC46BF">
              <w:rPr>
                <w:rFonts w:ascii="Times New Roman" w:hAnsi="Times New Roman"/>
                <w:sz w:val="24"/>
                <w:szCs w:val="24"/>
              </w:rPr>
              <w:t>94</w:t>
            </w:r>
            <w:r w:rsidRPr="00BC46BF">
              <w:rPr>
                <w:rFonts w:ascii="Times New Roman" w:hAnsi="Times New Roman"/>
                <w:sz w:val="24"/>
                <w:szCs w:val="24"/>
              </w:rPr>
              <w:t xml:space="preserve"> семей (АППГ 65). </w:t>
            </w:r>
          </w:p>
          <w:p w:rsidR="008F1254" w:rsidRPr="00BC46BF" w:rsidRDefault="008F1254" w:rsidP="008B098A">
            <w:pPr>
              <w:ind w:firstLine="708"/>
              <w:jc w:val="both"/>
              <w:rPr>
                <w:rFonts w:ascii="Times New Roman" w:hAnsi="Times New Roman" w:cs="Times New Roman"/>
                <w:sz w:val="24"/>
                <w:szCs w:val="24"/>
              </w:rPr>
            </w:pPr>
            <w:r w:rsidRPr="00BC46BF">
              <w:rPr>
                <w:rFonts w:ascii="Times New Roman" w:hAnsi="Times New Roman" w:cs="Times New Roman"/>
                <w:sz w:val="24"/>
                <w:szCs w:val="24"/>
              </w:rPr>
              <w:t xml:space="preserve">Органами и учреждениями системы профилактики совместно выработан алгоритм межведомственных действий при раннем выявлении нарушений прав и законных интересов несовершеннолетних и оказанию помощи семьям и детям, находящимся в трудной жизненной ситуации и социально опасном положении. </w:t>
            </w:r>
          </w:p>
          <w:p w:rsidR="008B098A" w:rsidRPr="00BC46BF" w:rsidRDefault="008B098A" w:rsidP="008B098A">
            <w:pPr>
              <w:ind w:firstLine="708"/>
              <w:jc w:val="both"/>
              <w:rPr>
                <w:rFonts w:ascii="Times New Roman" w:hAnsi="Times New Roman"/>
                <w:sz w:val="24"/>
                <w:szCs w:val="24"/>
              </w:rPr>
            </w:pPr>
            <w:r w:rsidRPr="00BC46BF">
              <w:rPr>
                <w:rFonts w:ascii="Times New Roman" w:hAnsi="Times New Roman"/>
                <w:sz w:val="24"/>
                <w:szCs w:val="24"/>
              </w:rPr>
              <w:t>На 1 января 202</w:t>
            </w:r>
            <w:r w:rsidR="00B52D9E" w:rsidRPr="00BC46BF">
              <w:rPr>
                <w:rFonts w:ascii="Times New Roman" w:hAnsi="Times New Roman"/>
                <w:sz w:val="24"/>
                <w:szCs w:val="24"/>
              </w:rPr>
              <w:t>2</w:t>
            </w:r>
            <w:r w:rsidRPr="00BC46BF">
              <w:rPr>
                <w:rFonts w:ascii="Times New Roman" w:hAnsi="Times New Roman"/>
                <w:sz w:val="24"/>
                <w:szCs w:val="24"/>
              </w:rPr>
              <w:t xml:space="preserve"> на учете в районном банке данных семей, находящихся в социаль</w:t>
            </w:r>
            <w:r w:rsidR="00B52D9E" w:rsidRPr="00BC46BF">
              <w:rPr>
                <w:rFonts w:ascii="Times New Roman" w:hAnsi="Times New Roman"/>
                <w:sz w:val="24"/>
                <w:szCs w:val="24"/>
              </w:rPr>
              <w:t>но опасном положении, состоит 64</w:t>
            </w:r>
            <w:r w:rsidRPr="00BC46BF">
              <w:rPr>
                <w:rFonts w:ascii="Times New Roman" w:hAnsi="Times New Roman"/>
                <w:sz w:val="24"/>
                <w:szCs w:val="24"/>
              </w:rPr>
              <w:t xml:space="preserve"> семьи</w:t>
            </w:r>
            <w:r w:rsidR="00B52D9E" w:rsidRPr="00BC46BF">
              <w:rPr>
                <w:rFonts w:ascii="Times New Roman" w:hAnsi="Times New Roman"/>
                <w:sz w:val="24"/>
                <w:szCs w:val="24"/>
              </w:rPr>
              <w:t xml:space="preserve"> (АППГ 41</w:t>
            </w:r>
            <w:r w:rsidRPr="00BC46BF">
              <w:rPr>
                <w:rFonts w:ascii="Times New Roman" w:hAnsi="Times New Roman"/>
                <w:sz w:val="24"/>
                <w:szCs w:val="24"/>
              </w:rPr>
              <w:t xml:space="preserve">), в них </w:t>
            </w:r>
            <w:r w:rsidR="00B52D9E" w:rsidRPr="00BC46BF">
              <w:rPr>
                <w:rFonts w:ascii="Times New Roman" w:hAnsi="Times New Roman"/>
                <w:sz w:val="24"/>
                <w:szCs w:val="24"/>
              </w:rPr>
              <w:t>124</w:t>
            </w:r>
            <w:r w:rsidRPr="00BC46BF">
              <w:rPr>
                <w:rFonts w:ascii="Times New Roman" w:hAnsi="Times New Roman"/>
                <w:sz w:val="24"/>
                <w:szCs w:val="24"/>
              </w:rPr>
              <w:t xml:space="preserve">  несовершеннолетних детей</w:t>
            </w:r>
            <w:r w:rsidR="00B52D9E" w:rsidRPr="00BC46BF">
              <w:rPr>
                <w:rFonts w:ascii="Times New Roman" w:hAnsi="Times New Roman"/>
                <w:sz w:val="24"/>
                <w:szCs w:val="24"/>
              </w:rPr>
              <w:t xml:space="preserve"> (АППГ 99</w:t>
            </w:r>
            <w:r w:rsidRPr="00BC46BF">
              <w:rPr>
                <w:rFonts w:ascii="Times New Roman" w:hAnsi="Times New Roman"/>
                <w:sz w:val="24"/>
                <w:szCs w:val="24"/>
              </w:rPr>
              <w:t xml:space="preserve">). Все семьи поставлены на учет на основании постановлений КДН и ЗП администрации Пугачевского муниципального района. Реабилитационная работа строится на принципе единых подходов ведомств органов и учреждений системы профилактики безнадзорности и правонарушений несовершеннолетних к решению проблем семей, разрабатываются межведомственные индивидуальные программы социальной реабилитации, направленные на решение имеющихся проблем и вывод семьи из социально опасного положения. </w:t>
            </w:r>
          </w:p>
          <w:p w:rsidR="00D92EC7" w:rsidRPr="0069188F" w:rsidRDefault="00D92EC7" w:rsidP="001A2919">
            <w:pPr>
              <w:jc w:val="both"/>
              <w:rPr>
                <w:rFonts w:ascii="Times New Roman" w:hAnsi="Times New Roman" w:cs="Times New Roman"/>
                <w:b/>
                <w:sz w:val="24"/>
                <w:szCs w:val="24"/>
              </w:rPr>
            </w:pPr>
          </w:p>
        </w:tc>
      </w:tr>
      <w:tr w:rsidR="00D92EC7" w:rsidRPr="007052E9" w:rsidTr="0069188F">
        <w:tc>
          <w:tcPr>
            <w:tcW w:w="1266" w:type="dxa"/>
          </w:tcPr>
          <w:p w:rsidR="00D92EC7" w:rsidRPr="00D92EC7" w:rsidRDefault="00D92EC7">
            <w:r w:rsidRPr="00D92EC7">
              <w:rPr>
                <w:rFonts w:ascii="Times New Roman" w:hAnsi="Times New Roman" w:cs="Times New Roman"/>
                <w:sz w:val="24"/>
                <w:szCs w:val="24"/>
              </w:rPr>
              <w:lastRenderedPageBreak/>
              <w:t>2.1.4</w:t>
            </w:r>
            <w:r>
              <w:rPr>
                <w:rFonts w:ascii="Times New Roman" w:hAnsi="Times New Roman" w:cs="Times New Roman"/>
                <w:sz w:val="24"/>
                <w:szCs w:val="24"/>
              </w:rPr>
              <w:t>.2</w:t>
            </w:r>
          </w:p>
        </w:tc>
        <w:tc>
          <w:tcPr>
            <w:tcW w:w="4919" w:type="dxa"/>
          </w:tcPr>
          <w:p w:rsidR="00D92EC7" w:rsidRPr="002F0DC7" w:rsidRDefault="00D92EC7" w:rsidP="001A2919">
            <w:pPr>
              <w:jc w:val="both"/>
              <w:rPr>
                <w:rFonts w:ascii="Times New Roman" w:hAnsi="Times New Roman" w:cs="Times New Roman"/>
                <w:sz w:val="24"/>
                <w:szCs w:val="24"/>
              </w:rPr>
            </w:pPr>
            <w:r w:rsidRPr="0099487D">
              <w:rPr>
                <w:rFonts w:ascii="Times New Roman" w:hAnsi="Times New Roman" w:cs="Times New Roman"/>
                <w:sz w:val="24"/>
                <w:szCs w:val="24"/>
              </w:rPr>
              <w:t>применение в отношении родителей несовершеннолетних мер воздействия</w:t>
            </w:r>
          </w:p>
        </w:tc>
        <w:tc>
          <w:tcPr>
            <w:tcW w:w="8601" w:type="dxa"/>
          </w:tcPr>
          <w:p w:rsidR="002F62DC" w:rsidRDefault="00125208" w:rsidP="002F62DC">
            <w:pPr>
              <w:ind w:firstLine="709"/>
              <w:jc w:val="both"/>
              <w:rPr>
                <w:rFonts w:ascii="Times New Roman" w:hAnsi="Times New Roman"/>
                <w:sz w:val="24"/>
                <w:szCs w:val="24"/>
              </w:rPr>
            </w:pPr>
            <w:r w:rsidRPr="00125208">
              <w:rPr>
                <w:rFonts w:ascii="Times New Roman" w:hAnsi="Times New Roman"/>
                <w:sz w:val="24"/>
                <w:szCs w:val="24"/>
              </w:rPr>
              <w:t>На заседаниях комиссии в 2021 году рассмотрено 122</w:t>
            </w:r>
            <w:r w:rsidR="002F62DC" w:rsidRPr="00125208">
              <w:rPr>
                <w:rFonts w:ascii="Times New Roman" w:hAnsi="Times New Roman"/>
                <w:sz w:val="24"/>
                <w:szCs w:val="24"/>
              </w:rPr>
              <w:t xml:space="preserve"> родителя и лиц их замещающих, ненадлежащим образом исполняющих обязанности по воспитанию, содержанию и</w:t>
            </w:r>
            <w:r w:rsidRPr="00125208">
              <w:rPr>
                <w:rFonts w:ascii="Times New Roman" w:hAnsi="Times New Roman"/>
                <w:sz w:val="24"/>
                <w:szCs w:val="24"/>
              </w:rPr>
              <w:t xml:space="preserve"> обучению детей, в отношении 108</w:t>
            </w:r>
            <w:r w:rsidR="002F62DC" w:rsidRPr="00125208">
              <w:rPr>
                <w:rFonts w:ascii="Times New Roman" w:hAnsi="Times New Roman"/>
                <w:sz w:val="24"/>
                <w:szCs w:val="24"/>
              </w:rPr>
              <w:t xml:space="preserve"> приняты меры административного воздействия (штраф, предупр</w:t>
            </w:r>
            <w:r w:rsidRPr="00125208">
              <w:rPr>
                <w:rFonts w:ascii="Times New Roman" w:hAnsi="Times New Roman"/>
                <w:sz w:val="24"/>
                <w:szCs w:val="24"/>
              </w:rPr>
              <w:t>еждение) (АППГ рассмотрено - 127, привлечено - 113</w:t>
            </w:r>
            <w:r w:rsidR="002F62DC" w:rsidRPr="00125208">
              <w:rPr>
                <w:rFonts w:ascii="Times New Roman" w:hAnsi="Times New Roman"/>
                <w:sz w:val="24"/>
                <w:szCs w:val="24"/>
              </w:rPr>
              <w:t>).</w:t>
            </w:r>
          </w:p>
          <w:p w:rsidR="00BD6025" w:rsidRPr="00125208" w:rsidRDefault="00BD6025" w:rsidP="002F62DC">
            <w:pPr>
              <w:ind w:firstLine="709"/>
              <w:jc w:val="both"/>
              <w:rPr>
                <w:rFonts w:ascii="Times New Roman" w:hAnsi="Times New Roman"/>
                <w:sz w:val="24"/>
                <w:szCs w:val="24"/>
              </w:rPr>
            </w:pPr>
            <w:r>
              <w:rPr>
                <w:rFonts w:ascii="Times New Roman" w:hAnsi="Times New Roman"/>
                <w:sz w:val="24"/>
                <w:szCs w:val="24"/>
              </w:rPr>
              <w:t xml:space="preserve">В ходе рассмотрения административных дел, изучены причины и условия совершения административных правонарушений, собраны характеризующие материалы на семьи граждан. Результаты рассмотрены на заседаниях межведомственного консилиума при ГАУ </w:t>
            </w:r>
            <w:proofErr w:type="gramStart"/>
            <w:r>
              <w:rPr>
                <w:rFonts w:ascii="Times New Roman" w:hAnsi="Times New Roman"/>
                <w:sz w:val="24"/>
                <w:szCs w:val="24"/>
              </w:rPr>
              <w:t>СО</w:t>
            </w:r>
            <w:proofErr w:type="gramEnd"/>
            <w:r>
              <w:rPr>
                <w:rFonts w:ascii="Times New Roman" w:hAnsi="Times New Roman"/>
                <w:sz w:val="24"/>
                <w:szCs w:val="24"/>
              </w:rPr>
              <w:t xml:space="preserve"> «Комплексный центр социального обслуживания населения Пугачевского района» и заседаниях КДН и ЗП, вынесены постановления о признании семей, находящимися в социально опасном положении, разработаны программы социальной реабилитации, с учетом особенностей каждой семьи.</w:t>
            </w:r>
          </w:p>
          <w:p w:rsidR="00BD6025" w:rsidRPr="002F62DC" w:rsidRDefault="00BD6025" w:rsidP="00BD6025">
            <w:pPr>
              <w:ind w:firstLine="709"/>
              <w:jc w:val="both"/>
              <w:rPr>
                <w:rFonts w:ascii="Times New Roman" w:hAnsi="Times New Roman"/>
                <w:sz w:val="24"/>
                <w:szCs w:val="24"/>
              </w:rPr>
            </w:pPr>
            <w:r w:rsidRPr="002F62DC">
              <w:rPr>
                <w:rFonts w:ascii="Times New Roman" w:hAnsi="Times New Roman"/>
                <w:sz w:val="24"/>
                <w:szCs w:val="24"/>
              </w:rPr>
              <w:t>Своевременно проводится патронаж семей, находящихся в социально опасном положении, с целью обследования условий проживания, проведения коррекционно-реабилитационной работы. С членами семей проводится диагностика обследования личности в целях выявления проблем, индивидуальные беседы с родителями и детьми для выявления фактов насилия над детьми, жестокого обращения. Психологом, специалистом по работе с семьей, специалистами по социальной работе с родителями ведется коррекционно-реабилитационная работа, направленная на повышение уровня родительской ответственности, педагогической грамотности, отказ от злоупотребления ими алкогольных напитков, мотивацию к трудоустройству.</w:t>
            </w:r>
          </w:p>
          <w:p w:rsidR="00D92EC7" w:rsidRPr="00EC0C05" w:rsidRDefault="00D92EC7" w:rsidP="001A2919">
            <w:pPr>
              <w:jc w:val="both"/>
              <w:rPr>
                <w:rFonts w:ascii="Times New Roman" w:hAnsi="Times New Roman" w:cs="Times New Roman"/>
                <w:b/>
                <w:sz w:val="24"/>
                <w:szCs w:val="24"/>
              </w:rPr>
            </w:pPr>
          </w:p>
        </w:tc>
      </w:tr>
      <w:tr w:rsidR="00D92EC7" w:rsidRPr="007052E9" w:rsidTr="002520A3">
        <w:tc>
          <w:tcPr>
            <w:tcW w:w="1266" w:type="dxa"/>
          </w:tcPr>
          <w:p w:rsidR="00D92EC7" w:rsidRPr="00D92EC7" w:rsidRDefault="00D92EC7">
            <w:r w:rsidRPr="00D92EC7">
              <w:rPr>
                <w:rFonts w:ascii="Times New Roman" w:hAnsi="Times New Roman" w:cs="Times New Roman"/>
                <w:sz w:val="24"/>
                <w:szCs w:val="24"/>
              </w:rPr>
              <w:t>2.1.4</w:t>
            </w:r>
            <w:r>
              <w:rPr>
                <w:rFonts w:ascii="Times New Roman" w:hAnsi="Times New Roman" w:cs="Times New Roman"/>
                <w:sz w:val="24"/>
                <w:szCs w:val="24"/>
              </w:rPr>
              <w:t>.3</w:t>
            </w:r>
          </w:p>
        </w:tc>
        <w:tc>
          <w:tcPr>
            <w:tcW w:w="4919" w:type="dxa"/>
          </w:tcPr>
          <w:p w:rsidR="00D92EC7" w:rsidRPr="007052E9" w:rsidRDefault="00D92EC7" w:rsidP="001A2919">
            <w:pPr>
              <w:jc w:val="both"/>
              <w:rPr>
                <w:rFonts w:ascii="Times New Roman" w:hAnsi="Times New Roman" w:cs="Times New Roman"/>
                <w:sz w:val="24"/>
                <w:szCs w:val="24"/>
              </w:rPr>
            </w:pPr>
            <w:r w:rsidRPr="0099487D">
              <w:rPr>
                <w:rFonts w:ascii="Times New Roman" w:hAnsi="Times New Roman" w:cs="Times New Roman"/>
                <w:sz w:val="24"/>
                <w:szCs w:val="24"/>
              </w:rPr>
              <w:t>выявление несовершеннолетних, семей, находящихся в социально опасном положении (формы работы, статистические сведения)</w:t>
            </w:r>
          </w:p>
        </w:tc>
        <w:tc>
          <w:tcPr>
            <w:tcW w:w="8601" w:type="dxa"/>
          </w:tcPr>
          <w:p w:rsidR="00B265F0" w:rsidRPr="00547159" w:rsidRDefault="00B265F0" w:rsidP="001A2919">
            <w:pPr>
              <w:jc w:val="both"/>
              <w:rPr>
                <w:rFonts w:ascii="Times New Roman" w:hAnsi="Times New Roman" w:cs="Times New Roman"/>
                <w:sz w:val="24"/>
                <w:szCs w:val="24"/>
              </w:rPr>
            </w:pPr>
            <w:r w:rsidRPr="00547159">
              <w:rPr>
                <w:rFonts w:ascii="Times New Roman" w:hAnsi="Times New Roman" w:cs="Times New Roman"/>
                <w:sz w:val="24"/>
                <w:szCs w:val="24"/>
              </w:rPr>
              <w:t xml:space="preserve">           </w:t>
            </w:r>
            <w:proofErr w:type="gramStart"/>
            <w:r w:rsidR="008F1254" w:rsidRPr="00547159">
              <w:rPr>
                <w:rFonts w:ascii="Times New Roman" w:hAnsi="Times New Roman" w:cs="Times New Roman"/>
                <w:sz w:val="24"/>
                <w:szCs w:val="24"/>
              </w:rPr>
              <w:t xml:space="preserve">Оперативному выявлению семейного неблагополучия способствует деятельность участковых социальных служб, выездных мобильных бригад, осуществляющих экстренные и плановые выезды в городские и сельские поселения для оказания социальных услуг и проверки сигналов о фактах жесткого обращения, семейного неблагополучия; служб сопровождения замещающих семей, организующих сопровождение семей, принявших на воспитание детей-сирот и детей, оставшихся без попечения родителей. </w:t>
            </w:r>
            <w:proofErr w:type="gramEnd"/>
          </w:p>
          <w:p w:rsidR="00B265F0" w:rsidRPr="00547159" w:rsidRDefault="00B265F0" w:rsidP="00B265F0">
            <w:pPr>
              <w:jc w:val="both"/>
              <w:rPr>
                <w:rFonts w:ascii="Times New Roman" w:hAnsi="Times New Roman" w:cs="Times New Roman"/>
                <w:sz w:val="24"/>
                <w:szCs w:val="24"/>
              </w:rPr>
            </w:pPr>
            <w:r w:rsidRPr="00547159">
              <w:rPr>
                <w:rFonts w:ascii="Times New Roman" w:hAnsi="Times New Roman" w:cs="Times New Roman"/>
                <w:sz w:val="24"/>
                <w:szCs w:val="24"/>
              </w:rPr>
              <w:t xml:space="preserve">           </w:t>
            </w:r>
            <w:r w:rsidR="008F1254" w:rsidRPr="00547159">
              <w:rPr>
                <w:rFonts w:ascii="Times New Roman" w:hAnsi="Times New Roman" w:cs="Times New Roman"/>
                <w:sz w:val="24"/>
                <w:szCs w:val="24"/>
              </w:rPr>
              <w:t xml:space="preserve">Кроме того, оперативному выявлению семейного неблагополучия </w:t>
            </w:r>
            <w:r w:rsidR="008F1254" w:rsidRPr="00547159">
              <w:rPr>
                <w:rFonts w:ascii="Times New Roman" w:hAnsi="Times New Roman" w:cs="Times New Roman"/>
                <w:sz w:val="24"/>
                <w:szCs w:val="24"/>
              </w:rPr>
              <w:lastRenderedPageBreak/>
              <w:t>способствует совместная деятельность органов и учреждений системы профилактики</w:t>
            </w:r>
            <w:r w:rsidR="00305900">
              <w:rPr>
                <w:rFonts w:ascii="Times New Roman" w:hAnsi="Times New Roman" w:cs="Times New Roman"/>
                <w:sz w:val="24"/>
                <w:szCs w:val="24"/>
              </w:rPr>
              <w:t xml:space="preserve">. </w:t>
            </w:r>
            <w:r w:rsidR="008F1254" w:rsidRPr="00547159">
              <w:rPr>
                <w:rFonts w:ascii="Times New Roman" w:hAnsi="Times New Roman" w:cs="Times New Roman"/>
                <w:sz w:val="24"/>
                <w:szCs w:val="24"/>
              </w:rPr>
              <w:t xml:space="preserve">Традиционные </w:t>
            </w:r>
            <w:r w:rsidRPr="00547159">
              <w:rPr>
                <w:rFonts w:ascii="Times New Roman" w:hAnsi="Times New Roman" w:cs="Times New Roman"/>
                <w:sz w:val="24"/>
                <w:szCs w:val="24"/>
              </w:rPr>
              <w:t>межведомственные операции «Защита» и «Забота», в рамках которых в 2021</w:t>
            </w:r>
            <w:r w:rsidR="008F1254" w:rsidRPr="00547159">
              <w:rPr>
                <w:rFonts w:ascii="Times New Roman" w:hAnsi="Times New Roman" w:cs="Times New Roman"/>
                <w:sz w:val="24"/>
                <w:szCs w:val="24"/>
              </w:rPr>
              <w:t xml:space="preserve"> </w:t>
            </w:r>
            <w:r w:rsidR="002500BB">
              <w:rPr>
                <w:rFonts w:ascii="Times New Roman" w:hAnsi="Times New Roman" w:cs="Times New Roman"/>
                <w:sz w:val="24"/>
                <w:szCs w:val="24"/>
              </w:rPr>
              <w:t>году было охвачено более 20</w:t>
            </w:r>
            <w:r w:rsidRPr="00547159">
              <w:rPr>
                <w:rFonts w:ascii="Times New Roman" w:hAnsi="Times New Roman" w:cs="Times New Roman"/>
                <w:sz w:val="24"/>
                <w:szCs w:val="24"/>
              </w:rPr>
              <w:t xml:space="preserve"> </w:t>
            </w:r>
            <w:r w:rsidR="008F1254" w:rsidRPr="00547159">
              <w:rPr>
                <w:rFonts w:ascii="Times New Roman" w:hAnsi="Times New Roman" w:cs="Times New Roman"/>
                <w:sz w:val="24"/>
                <w:szCs w:val="24"/>
              </w:rPr>
              <w:t>семе</w:t>
            </w:r>
            <w:r w:rsidRPr="00547159">
              <w:rPr>
                <w:rFonts w:ascii="Times New Roman" w:hAnsi="Times New Roman" w:cs="Times New Roman"/>
                <w:sz w:val="24"/>
                <w:szCs w:val="24"/>
              </w:rPr>
              <w:t>й.</w:t>
            </w:r>
            <w:r w:rsidR="008F1254" w:rsidRPr="00547159">
              <w:rPr>
                <w:rFonts w:ascii="Times New Roman" w:hAnsi="Times New Roman" w:cs="Times New Roman"/>
                <w:sz w:val="24"/>
                <w:szCs w:val="24"/>
              </w:rPr>
              <w:t xml:space="preserve"> </w:t>
            </w:r>
          </w:p>
          <w:p w:rsidR="0027730C" w:rsidRPr="00547159" w:rsidRDefault="0027730C" w:rsidP="0027730C">
            <w:pPr>
              <w:ind w:firstLine="708"/>
              <w:jc w:val="both"/>
              <w:rPr>
                <w:rFonts w:ascii="Times New Roman" w:hAnsi="Times New Roman" w:cs="Times New Roman"/>
                <w:sz w:val="24"/>
                <w:szCs w:val="24"/>
              </w:rPr>
            </w:pPr>
            <w:r w:rsidRPr="00547159">
              <w:rPr>
                <w:rFonts w:ascii="Times New Roman" w:hAnsi="Times New Roman" w:cs="Times New Roman"/>
                <w:sz w:val="24"/>
                <w:szCs w:val="24"/>
              </w:rPr>
              <w:t>Органами и учреждениями системы профилактики совместно выработан алгоритм межведомственных действий при раннем выявлении нарушений прав и законных интересов несовершеннолетних и оказанию помощи семьям и детям, находящимся в трудной жизненной ситуации и социально опасном положении. Алгоритм включает взаимодействие по следующим направлениям: 1) обнаружение (выявление) признаков нарушения прав и законных интересов несовершеннолетних; 2) оценка безопасности и рисков для ребёнка; 3) открытие «случая», разработка программы реабилитации; 4) организация реабилитации семей и детей; проведение совместной общественно значимой деятельности с несовершеннолетним и семьей, оказание в случае необходимости услуг, помощи. Определены основные вопросы, по которым при оказании услуг семьям с детьми специалисты организаций социального обслуживания обеспечивают взаимодействие со всеми органами и учреждениями системы профилактики (соединение семьи с помогающими ресурсами).</w:t>
            </w:r>
          </w:p>
          <w:p w:rsidR="00B265F0" w:rsidRPr="00547159" w:rsidRDefault="00B265F0" w:rsidP="00B265F0">
            <w:pPr>
              <w:jc w:val="both"/>
              <w:rPr>
                <w:rFonts w:ascii="Times New Roman" w:hAnsi="Times New Roman"/>
                <w:sz w:val="24"/>
                <w:szCs w:val="24"/>
              </w:rPr>
            </w:pPr>
            <w:r w:rsidRPr="00547159">
              <w:rPr>
                <w:rFonts w:ascii="Times New Roman" w:hAnsi="Times New Roman" w:cs="Times New Roman"/>
                <w:sz w:val="24"/>
                <w:szCs w:val="24"/>
              </w:rPr>
              <w:t xml:space="preserve">           </w:t>
            </w:r>
            <w:r w:rsidR="008F1254" w:rsidRPr="00547159">
              <w:rPr>
                <w:rFonts w:ascii="Times New Roman" w:hAnsi="Times New Roman" w:cs="Times New Roman"/>
                <w:sz w:val="24"/>
                <w:szCs w:val="24"/>
              </w:rPr>
              <w:t xml:space="preserve">В условиях угрозы распространения новой </w:t>
            </w:r>
            <w:proofErr w:type="spellStart"/>
            <w:r w:rsidR="008F1254" w:rsidRPr="00547159">
              <w:rPr>
                <w:rFonts w:ascii="Times New Roman" w:hAnsi="Times New Roman" w:cs="Times New Roman"/>
                <w:sz w:val="24"/>
                <w:szCs w:val="24"/>
              </w:rPr>
              <w:t>коронавирусной</w:t>
            </w:r>
            <w:proofErr w:type="spellEnd"/>
            <w:r w:rsidR="008F1254" w:rsidRPr="00547159">
              <w:rPr>
                <w:rFonts w:ascii="Times New Roman" w:hAnsi="Times New Roman" w:cs="Times New Roman"/>
                <w:sz w:val="24"/>
                <w:szCs w:val="24"/>
              </w:rPr>
              <w:t xml:space="preserve"> инфекции и с целью обеспечения своевременного выявления семейного неблагополучия, безнадзорных несовершеннолетних</w:t>
            </w:r>
            <w:r w:rsidRPr="00547159">
              <w:rPr>
                <w:rFonts w:ascii="Times New Roman" w:hAnsi="Times New Roman" w:cs="Times New Roman"/>
                <w:sz w:val="24"/>
                <w:szCs w:val="24"/>
              </w:rPr>
              <w:t>,</w:t>
            </w:r>
            <w:r w:rsidR="008F1254" w:rsidRPr="00547159">
              <w:rPr>
                <w:rFonts w:ascii="Times New Roman" w:hAnsi="Times New Roman" w:cs="Times New Roman"/>
                <w:sz w:val="24"/>
                <w:szCs w:val="24"/>
              </w:rPr>
              <w:t xml:space="preserve"> совместно с </w:t>
            </w:r>
            <w:r w:rsidRPr="00547159">
              <w:rPr>
                <w:rFonts w:ascii="Times New Roman" w:hAnsi="Times New Roman" w:cs="Times New Roman"/>
                <w:sz w:val="24"/>
                <w:szCs w:val="24"/>
              </w:rPr>
              <w:t>МО МВД</w:t>
            </w:r>
            <w:r w:rsidR="008F1254" w:rsidRPr="00547159">
              <w:rPr>
                <w:rFonts w:ascii="Times New Roman" w:hAnsi="Times New Roman" w:cs="Times New Roman"/>
                <w:sz w:val="24"/>
                <w:szCs w:val="24"/>
              </w:rPr>
              <w:t xml:space="preserve"> России</w:t>
            </w:r>
            <w:r w:rsidRPr="00547159">
              <w:rPr>
                <w:rFonts w:ascii="Times New Roman" w:hAnsi="Times New Roman" w:cs="Times New Roman"/>
                <w:sz w:val="24"/>
                <w:szCs w:val="24"/>
              </w:rPr>
              <w:t xml:space="preserve"> </w:t>
            </w:r>
            <w:proofErr w:type="gramStart"/>
            <w:r w:rsidRPr="00547159">
              <w:rPr>
                <w:rFonts w:ascii="Times New Roman" w:hAnsi="Times New Roman" w:cs="Times New Roman"/>
                <w:sz w:val="24"/>
                <w:szCs w:val="24"/>
              </w:rPr>
              <w:t>Пугачевский</w:t>
            </w:r>
            <w:proofErr w:type="gramEnd"/>
            <w:r w:rsidRPr="00547159">
              <w:rPr>
                <w:rFonts w:ascii="Times New Roman" w:hAnsi="Times New Roman" w:cs="Times New Roman"/>
                <w:sz w:val="24"/>
                <w:szCs w:val="24"/>
              </w:rPr>
              <w:t>» Саратовской области</w:t>
            </w:r>
            <w:r w:rsidR="008F1254" w:rsidRPr="00547159">
              <w:rPr>
                <w:rFonts w:ascii="Times New Roman" w:hAnsi="Times New Roman" w:cs="Times New Roman"/>
                <w:sz w:val="24"/>
                <w:szCs w:val="24"/>
              </w:rPr>
              <w:t>, были сформированы группы, состоящие из представителей органов и учреждений системы профилактики безнадзорности и правонарушений несовершеннолетних. На системной основе организовано проведение межведомственных рейдовых мероприятий, включая проведение разъяснительной работы с несовершеннолетними и родителями о правилах личной безопасн</w:t>
            </w:r>
            <w:r w:rsidRPr="00547159">
              <w:rPr>
                <w:rFonts w:ascii="Times New Roman" w:hAnsi="Times New Roman" w:cs="Times New Roman"/>
                <w:sz w:val="24"/>
                <w:szCs w:val="24"/>
              </w:rPr>
              <w:t>ости и недопущению нахождения в общественных местах без средств личной защиты, об административной ответственности за различные правонарушения. Всего проведено более 46</w:t>
            </w:r>
            <w:r w:rsidR="008F1254" w:rsidRPr="00547159">
              <w:rPr>
                <w:rFonts w:ascii="Times New Roman" w:hAnsi="Times New Roman" w:cs="Times New Roman"/>
                <w:sz w:val="24"/>
                <w:szCs w:val="24"/>
              </w:rPr>
              <w:t xml:space="preserve"> рейдов, выявлено</w:t>
            </w:r>
            <w:r w:rsidRPr="00547159">
              <w:rPr>
                <w:rFonts w:ascii="Times New Roman" w:hAnsi="Times New Roman" w:cs="Times New Roman"/>
                <w:sz w:val="24"/>
                <w:szCs w:val="24"/>
              </w:rPr>
              <w:t xml:space="preserve"> 35 несовершеннолетних и </w:t>
            </w:r>
            <w:r w:rsidRPr="00547159">
              <w:rPr>
                <w:rFonts w:ascii="Times New Roman" w:hAnsi="Times New Roman"/>
                <w:sz w:val="24"/>
                <w:szCs w:val="24"/>
              </w:rPr>
              <w:t>64 семьи.</w:t>
            </w:r>
          </w:p>
          <w:p w:rsidR="00B265F0" w:rsidRPr="00547159" w:rsidRDefault="001B07CE" w:rsidP="00B265F0">
            <w:pPr>
              <w:jc w:val="both"/>
              <w:rPr>
                <w:rFonts w:ascii="Times New Roman" w:hAnsi="Times New Roman" w:cs="Times New Roman"/>
                <w:sz w:val="24"/>
                <w:szCs w:val="24"/>
              </w:rPr>
            </w:pPr>
            <w:r w:rsidRPr="00547159">
              <w:rPr>
                <w:rFonts w:ascii="Times New Roman" w:hAnsi="Times New Roman"/>
                <w:sz w:val="24"/>
                <w:szCs w:val="24"/>
              </w:rPr>
              <w:t xml:space="preserve">           Всего в 2021 году </w:t>
            </w:r>
            <w:r w:rsidR="00B265F0" w:rsidRPr="00547159">
              <w:rPr>
                <w:rFonts w:ascii="Times New Roman" w:hAnsi="Times New Roman"/>
                <w:sz w:val="24"/>
                <w:szCs w:val="24"/>
              </w:rPr>
              <w:t>выявлено и поставлено на учет в районный банк данных семей, находящихся в социально опасном положении 94 семей (АППГ 65)</w:t>
            </w:r>
            <w:r w:rsidRPr="00547159">
              <w:rPr>
                <w:rFonts w:ascii="Times New Roman" w:hAnsi="Times New Roman"/>
                <w:sz w:val="24"/>
                <w:szCs w:val="24"/>
              </w:rPr>
              <w:t>, в них проживают 209 детей (АППГ 149).</w:t>
            </w:r>
          </w:p>
          <w:p w:rsidR="00D92EC7" w:rsidRPr="00547159" w:rsidRDefault="00B265F0" w:rsidP="001B07CE">
            <w:pPr>
              <w:jc w:val="both"/>
              <w:rPr>
                <w:rFonts w:ascii="Times New Roman" w:hAnsi="Times New Roman" w:cs="Times New Roman"/>
                <w:sz w:val="24"/>
                <w:szCs w:val="24"/>
              </w:rPr>
            </w:pPr>
            <w:r w:rsidRPr="00547159">
              <w:rPr>
                <w:rFonts w:ascii="Times New Roman" w:hAnsi="Times New Roman" w:cs="Times New Roman"/>
                <w:sz w:val="24"/>
                <w:szCs w:val="24"/>
              </w:rPr>
              <w:t xml:space="preserve">          </w:t>
            </w:r>
            <w:r w:rsidR="008F1254" w:rsidRPr="00547159">
              <w:rPr>
                <w:rFonts w:ascii="Times New Roman" w:hAnsi="Times New Roman" w:cs="Times New Roman"/>
                <w:sz w:val="24"/>
                <w:szCs w:val="24"/>
              </w:rPr>
              <w:t xml:space="preserve"> Организация работы по оперативному выявлению семей с детьми, </w:t>
            </w:r>
            <w:r w:rsidR="008F1254" w:rsidRPr="00547159">
              <w:rPr>
                <w:rFonts w:ascii="Times New Roman" w:hAnsi="Times New Roman" w:cs="Times New Roman"/>
                <w:sz w:val="24"/>
                <w:szCs w:val="24"/>
              </w:rPr>
              <w:lastRenderedPageBreak/>
              <w:t xml:space="preserve">нуждающихся в социальной поддержке, способствовала включению семей с детьми в систему ранней профилактики семейного неблагополучия и социального сиротства, созданию условий для обеспечения своевременного оказания помощи семьям с детьми, нуждающимся в социальной помощи. </w:t>
            </w:r>
            <w:r w:rsidR="001B07CE" w:rsidRPr="00547159">
              <w:rPr>
                <w:rFonts w:ascii="Times New Roman" w:hAnsi="Times New Roman" w:cs="Times New Roman"/>
                <w:sz w:val="24"/>
                <w:szCs w:val="24"/>
              </w:rPr>
              <w:t>Р</w:t>
            </w:r>
            <w:r w:rsidR="008F1254" w:rsidRPr="00547159">
              <w:rPr>
                <w:rFonts w:ascii="Times New Roman" w:hAnsi="Times New Roman" w:cs="Times New Roman"/>
                <w:sz w:val="24"/>
                <w:szCs w:val="24"/>
              </w:rPr>
              <w:t>абота по профилактике правонарушений и преступлений, совершаемых на бытовой почве в семьях, воспитывающих детей, не прекращалась</w:t>
            </w:r>
            <w:r w:rsidR="001B07CE" w:rsidRPr="00547159">
              <w:rPr>
                <w:rFonts w:ascii="Times New Roman" w:hAnsi="Times New Roman" w:cs="Times New Roman"/>
                <w:sz w:val="24"/>
                <w:szCs w:val="24"/>
              </w:rPr>
              <w:t xml:space="preserve"> и в период пандемии</w:t>
            </w:r>
            <w:r w:rsidR="008F1254" w:rsidRPr="00547159">
              <w:rPr>
                <w:rFonts w:ascii="Times New Roman" w:hAnsi="Times New Roman" w:cs="Times New Roman"/>
                <w:sz w:val="24"/>
                <w:szCs w:val="24"/>
              </w:rPr>
              <w:t>.</w:t>
            </w:r>
          </w:p>
        </w:tc>
      </w:tr>
      <w:tr w:rsidR="00D92EC7" w:rsidRPr="00CF360C" w:rsidTr="002520A3">
        <w:tc>
          <w:tcPr>
            <w:tcW w:w="1266" w:type="dxa"/>
          </w:tcPr>
          <w:p w:rsidR="00D92EC7" w:rsidRPr="00D92EC7" w:rsidRDefault="00D92EC7">
            <w:r w:rsidRPr="00D92EC7">
              <w:rPr>
                <w:rFonts w:ascii="Times New Roman" w:hAnsi="Times New Roman" w:cs="Times New Roman"/>
                <w:sz w:val="24"/>
                <w:szCs w:val="24"/>
              </w:rPr>
              <w:lastRenderedPageBreak/>
              <w:t>2.1.4</w:t>
            </w:r>
            <w:r>
              <w:rPr>
                <w:rFonts w:ascii="Times New Roman" w:hAnsi="Times New Roman" w:cs="Times New Roman"/>
                <w:sz w:val="24"/>
                <w:szCs w:val="24"/>
              </w:rPr>
              <w:t>.4</w:t>
            </w:r>
          </w:p>
        </w:tc>
        <w:tc>
          <w:tcPr>
            <w:tcW w:w="4919" w:type="dxa"/>
          </w:tcPr>
          <w:p w:rsidR="00D92EC7" w:rsidRDefault="00D92EC7" w:rsidP="001A2919">
            <w:pPr>
              <w:jc w:val="both"/>
              <w:rPr>
                <w:rFonts w:ascii="Times New Roman" w:hAnsi="Times New Roman" w:cs="Times New Roman"/>
                <w:sz w:val="24"/>
                <w:szCs w:val="24"/>
              </w:rPr>
            </w:pPr>
            <w:r w:rsidRPr="0099487D">
              <w:rPr>
                <w:rFonts w:ascii="Times New Roman" w:hAnsi="Times New Roman" w:cs="Times New Roman"/>
                <w:sz w:val="24"/>
                <w:szCs w:val="24"/>
              </w:rPr>
              <w:t>межведомственная работа по организации индивидуальной профилактической работы с несовершеннолетними и семьями, находящимися в социально опасном положении</w:t>
            </w:r>
          </w:p>
        </w:tc>
        <w:tc>
          <w:tcPr>
            <w:tcW w:w="8601" w:type="dxa"/>
          </w:tcPr>
          <w:p w:rsidR="00BD4104" w:rsidRPr="00547159" w:rsidRDefault="00BD4104" w:rsidP="00BD4104">
            <w:pPr>
              <w:pStyle w:val="a6"/>
              <w:tabs>
                <w:tab w:val="left" w:pos="9923"/>
              </w:tabs>
              <w:ind w:firstLine="708"/>
              <w:jc w:val="both"/>
              <w:rPr>
                <w:rFonts w:ascii="Times New Roman" w:hAnsi="Times New Roman" w:cs="Times New Roman"/>
                <w:sz w:val="24"/>
                <w:szCs w:val="24"/>
              </w:rPr>
            </w:pPr>
            <w:proofErr w:type="gramStart"/>
            <w:r w:rsidRPr="00547159">
              <w:rPr>
                <w:rFonts w:ascii="Times New Roman" w:hAnsi="Times New Roman" w:cs="Times New Roman"/>
                <w:sz w:val="24"/>
                <w:szCs w:val="24"/>
              </w:rPr>
              <w:t>На заседаниях комиссии по делам несовершеннолетних и защите их прав администрации Пугачевского муниципального района принимаются постановления о признании детей или семей, находящимися в социально опасном положении, даются поручения заинтересованным ведомствам системы профилактики организовать индивидуальную профилактическую работу с членами семей СОП.</w:t>
            </w:r>
            <w:proofErr w:type="gramEnd"/>
            <w:r w:rsidR="008B3AF2" w:rsidRPr="00547159">
              <w:rPr>
                <w:rFonts w:ascii="Times New Roman" w:hAnsi="Times New Roman" w:cs="Times New Roman"/>
                <w:sz w:val="24"/>
                <w:szCs w:val="24"/>
              </w:rPr>
              <w:t xml:space="preserve"> За отчетный период вынесено 315</w:t>
            </w:r>
            <w:r w:rsidRPr="00547159">
              <w:rPr>
                <w:rFonts w:ascii="Times New Roman" w:hAnsi="Times New Roman" w:cs="Times New Roman"/>
                <w:sz w:val="24"/>
                <w:szCs w:val="24"/>
              </w:rPr>
              <w:t xml:space="preserve"> постановлений по организации работы с семьями СОП (АППГ – </w:t>
            </w:r>
            <w:r w:rsidR="008B3AF2" w:rsidRPr="00547159">
              <w:rPr>
                <w:rFonts w:ascii="Times New Roman" w:hAnsi="Times New Roman" w:cs="Times New Roman"/>
                <w:sz w:val="24"/>
                <w:szCs w:val="24"/>
              </w:rPr>
              <w:t>221</w:t>
            </w:r>
            <w:r w:rsidRPr="00547159">
              <w:rPr>
                <w:rFonts w:ascii="Times New Roman" w:hAnsi="Times New Roman" w:cs="Times New Roman"/>
                <w:sz w:val="24"/>
                <w:szCs w:val="24"/>
              </w:rPr>
              <w:t>).</w:t>
            </w:r>
          </w:p>
          <w:p w:rsidR="00BD4104" w:rsidRPr="00547159" w:rsidRDefault="00305900" w:rsidP="00BD4104">
            <w:pPr>
              <w:ind w:firstLine="708"/>
              <w:rPr>
                <w:rFonts w:ascii="Times New Roman" w:hAnsi="Times New Roman" w:cs="Times New Roman"/>
                <w:sz w:val="24"/>
                <w:szCs w:val="24"/>
              </w:rPr>
            </w:pPr>
            <w:r>
              <w:rPr>
                <w:rFonts w:ascii="Times New Roman" w:hAnsi="Times New Roman" w:cs="Times New Roman"/>
                <w:sz w:val="24"/>
                <w:szCs w:val="24"/>
              </w:rPr>
              <w:t>На 3</w:t>
            </w:r>
            <w:r w:rsidR="00BD4104" w:rsidRPr="00547159">
              <w:rPr>
                <w:rFonts w:ascii="Times New Roman" w:hAnsi="Times New Roman" w:cs="Times New Roman"/>
                <w:sz w:val="24"/>
                <w:szCs w:val="24"/>
              </w:rPr>
              <w:t>1.12</w:t>
            </w:r>
            <w:r w:rsidR="008B3AF2" w:rsidRPr="00547159">
              <w:rPr>
                <w:rFonts w:ascii="Times New Roman" w:hAnsi="Times New Roman" w:cs="Times New Roman"/>
                <w:sz w:val="24"/>
                <w:szCs w:val="24"/>
              </w:rPr>
              <w:t>.2021</w:t>
            </w:r>
            <w:r w:rsidR="00BD4104" w:rsidRPr="00547159">
              <w:rPr>
                <w:rFonts w:ascii="Times New Roman" w:hAnsi="Times New Roman" w:cs="Times New Roman"/>
                <w:sz w:val="24"/>
                <w:szCs w:val="24"/>
              </w:rPr>
              <w:t xml:space="preserve"> на учете в районном банке данных семей, находящихся в социаль</w:t>
            </w:r>
            <w:r w:rsidR="00CF360C" w:rsidRPr="00547159">
              <w:rPr>
                <w:rFonts w:ascii="Times New Roman" w:hAnsi="Times New Roman" w:cs="Times New Roman"/>
                <w:sz w:val="24"/>
                <w:szCs w:val="24"/>
              </w:rPr>
              <w:t>но опасном положении, состоит 64 семьи, в них 124 несовершеннолетних (АППГ 44/103)</w:t>
            </w:r>
            <w:r w:rsidR="00BD4104" w:rsidRPr="00547159">
              <w:rPr>
                <w:rFonts w:ascii="Times New Roman" w:hAnsi="Times New Roman" w:cs="Times New Roman"/>
                <w:sz w:val="24"/>
                <w:szCs w:val="24"/>
              </w:rPr>
              <w:t>.</w:t>
            </w:r>
          </w:p>
          <w:p w:rsidR="00BD4104" w:rsidRPr="00547159" w:rsidRDefault="00BD4104" w:rsidP="00BD4104">
            <w:pPr>
              <w:ind w:firstLine="709"/>
              <w:jc w:val="both"/>
              <w:rPr>
                <w:rFonts w:ascii="Times New Roman" w:hAnsi="Times New Roman"/>
                <w:sz w:val="24"/>
                <w:szCs w:val="24"/>
              </w:rPr>
            </w:pPr>
            <w:r w:rsidRPr="00547159">
              <w:rPr>
                <w:rFonts w:ascii="Times New Roman" w:hAnsi="Times New Roman" w:cs="Times New Roman"/>
                <w:sz w:val="24"/>
                <w:szCs w:val="24"/>
              </w:rPr>
              <w:t>Своевременно проводится патронаж семей, находящихся в социально опасном положении, с целью обследования условий проживания, проведения коррекционно-реабилитационной работы.</w:t>
            </w:r>
            <w:r w:rsidRPr="00547159">
              <w:rPr>
                <w:rFonts w:ascii="Times New Roman" w:hAnsi="Times New Roman"/>
                <w:sz w:val="24"/>
                <w:szCs w:val="24"/>
              </w:rPr>
              <w:t xml:space="preserve"> С членами семей проводится диагностика обследования личности в целях выявления проблем, индивидуальные беседы с родителями и детьми для выявления фактов насилия над детьми, жестокого обращения. Психологом, специалистом по работе с семьей, специалистами по социальной работе с родителями ведется коррекционно-реабилитационная работа, направленная на повышение уровня родительской ответственности, педагогической грамотности, отказ от злоупотребления ими алкогольных напитков, мотивацию к трудоустройству.</w:t>
            </w:r>
          </w:p>
          <w:p w:rsidR="00BD4104" w:rsidRPr="00547159" w:rsidRDefault="00BD4104" w:rsidP="00BD4104">
            <w:pPr>
              <w:ind w:firstLine="709"/>
              <w:jc w:val="both"/>
              <w:rPr>
                <w:rFonts w:ascii="Times New Roman" w:hAnsi="Times New Roman"/>
                <w:sz w:val="24"/>
                <w:szCs w:val="24"/>
              </w:rPr>
            </w:pPr>
            <w:r w:rsidRPr="00547159">
              <w:rPr>
                <w:rFonts w:ascii="Times New Roman" w:hAnsi="Times New Roman"/>
                <w:sz w:val="24"/>
                <w:szCs w:val="24"/>
              </w:rPr>
              <w:t xml:space="preserve">В рамках разработанных межведомственных индивидуальных программ социальной реабилитации специалистами центра ведется индивидуальная профилактическая работа с подростками в виде </w:t>
            </w:r>
            <w:proofErr w:type="spellStart"/>
            <w:r w:rsidRPr="00547159">
              <w:rPr>
                <w:rFonts w:ascii="Times New Roman" w:hAnsi="Times New Roman"/>
                <w:sz w:val="24"/>
                <w:szCs w:val="24"/>
              </w:rPr>
              <w:t>анкетирований</w:t>
            </w:r>
            <w:proofErr w:type="spellEnd"/>
            <w:r w:rsidRPr="00547159">
              <w:rPr>
                <w:rFonts w:ascii="Times New Roman" w:hAnsi="Times New Roman"/>
                <w:sz w:val="24"/>
                <w:szCs w:val="24"/>
              </w:rPr>
              <w:t xml:space="preserve">, тематических занятий, бесед, упражнений, тренингов, направленных на коррекцию поведения, мотивацию положительного отношения к здоровому образу жизни, предупреждению и профилактики правонарушений несовершеннолетних, в том числе повторных. </w:t>
            </w:r>
          </w:p>
          <w:p w:rsidR="00BD4104" w:rsidRPr="00547159" w:rsidRDefault="00BD4104" w:rsidP="00BD4104">
            <w:pPr>
              <w:ind w:firstLine="709"/>
              <w:jc w:val="both"/>
              <w:rPr>
                <w:rFonts w:ascii="Times New Roman" w:hAnsi="Times New Roman"/>
                <w:sz w:val="24"/>
                <w:szCs w:val="24"/>
              </w:rPr>
            </w:pPr>
            <w:r w:rsidRPr="00547159">
              <w:rPr>
                <w:rFonts w:ascii="Times New Roman" w:hAnsi="Times New Roman"/>
                <w:sz w:val="24"/>
                <w:szCs w:val="24"/>
              </w:rPr>
              <w:lastRenderedPageBreak/>
              <w:t>Основные усилия комиссии направлялись на реализацию принципа дифференцированного подхода в предоставлении социальной помощи семьям, находящимся в социально опасном положении, оказании им комплексной социальной поддержки через взаимодействие  с другими службами системы профилактики безнадзорности и правонарушений несовершеннолетних.</w:t>
            </w:r>
          </w:p>
          <w:p w:rsidR="00BD4104" w:rsidRPr="00547159" w:rsidRDefault="00BD4104" w:rsidP="00BD4104">
            <w:pPr>
              <w:ind w:firstLine="709"/>
              <w:jc w:val="both"/>
              <w:rPr>
                <w:rFonts w:ascii="Times New Roman" w:hAnsi="Times New Roman"/>
                <w:sz w:val="24"/>
                <w:szCs w:val="24"/>
              </w:rPr>
            </w:pPr>
            <w:r w:rsidRPr="00547159">
              <w:rPr>
                <w:rFonts w:ascii="Times New Roman" w:hAnsi="Times New Roman"/>
                <w:sz w:val="24"/>
                <w:szCs w:val="24"/>
              </w:rPr>
              <w:t>Выявление семей, находящихся в социально опасном положении осуществлялось:</w:t>
            </w:r>
          </w:p>
          <w:p w:rsidR="00BD4104" w:rsidRPr="00547159" w:rsidRDefault="00BD4104" w:rsidP="00BD4104">
            <w:pPr>
              <w:jc w:val="both"/>
              <w:rPr>
                <w:rFonts w:ascii="Times New Roman" w:hAnsi="Times New Roman"/>
                <w:sz w:val="24"/>
                <w:szCs w:val="24"/>
              </w:rPr>
            </w:pPr>
            <w:r w:rsidRPr="00547159">
              <w:rPr>
                <w:rFonts w:ascii="Times New Roman" w:hAnsi="Times New Roman"/>
                <w:sz w:val="24"/>
                <w:szCs w:val="24"/>
              </w:rPr>
              <w:t>- в ходе подворных обходов, межведомственных рейдов;</w:t>
            </w:r>
          </w:p>
          <w:p w:rsidR="00BD4104" w:rsidRPr="00547159" w:rsidRDefault="00BD4104" w:rsidP="00BD4104">
            <w:pPr>
              <w:jc w:val="both"/>
              <w:rPr>
                <w:rFonts w:ascii="Times New Roman" w:hAnsi="Times New Roman"/>
                <w:sz w:val="24"/>
                <w:szCs w:val="24"/>
              </w:rPr>
            </w:pPr>
            <w:r w:rsidRPr="00547159">
              <w:rPr>
                <w:rFonts w:ascii="Times New Roman" w:hAnsi="Times New Roman"/>
                <w:sz w:val="24"/>
                <w:szCs w:val="24"/>
              </w:rPr>
              <w:t>- силами выездной бригады в районные МО;</w:t>
            </w:r>
          </w:p>
          <w:p w:rsidR="00BD4104" w:rsidRPr="00547159" w:rsidRDefault="00BD4104" w:rsidP="00BD4104">
            <w:pPr>
              <w:jc w:val="both"/>
              <w:rPr>
                <w:rFonts w:ascii="Times New Roman" w:hAnsi="Times New Roman"/>
                <w:sz w:val="24"/>
                <w:szCs w:val="24"/>
              </w:rPr>
            </w:pPr>
            <w:r w:rsidRPr="00547159">
              <w:rPr>
                <w:rFonts w:ascii="Times New Roman" w:hAnsi="Times New Roman"/>
                <w:sz w:val="24"/>
                <w:szCs w:val="24"/>
              </w:rPr>
              <w:t>- по сообщению граждан;</w:t>
            </w:r>
          </w:p>
          <w:p w:rsidR="00BD4104" w:rsidRPr="00547159" w:rsidRDefault="00BD4104" w:rsidP="00BD4104">
            <w:pPr>
              <w:jc w:val="both"/>
              <w:rPr>
                <w:rFonts w:ascii="Times New Roman" w:hAnsi="Times New Roman"/>
                <w:sz w:val="24"/>
                <w:szCs w:val="24"/>
              </w:rPr>
            </w:pPr>
            <w:r w:rsidRPr="00547159">
              <w:rPr>
                <w:rFonts w:ascii="Times New Roman" w:hAnsi="Times New Roman"/>
                <w:sz w:val="24"/>
                <w:szCs w:val="24"/>
              </w:rPr>
              <w:t>- по сообщению учреждений системы социальной профилактики.</w:t>
            </w:r>
          </w:p>
          <w:p w:rsidR="00BD4104" w:rsidRPr="00547159" w:rsidRDefault="00BD4104" w:rsidP="00BD4104">
            <w:pPr>
              <w:jc w:val="both"/>
              <w:rPr>
                <w:rFonts w:ascii="Times New Roman" w:hAnsi="Times New Roman"/>
                <w:sz w:val="24"/>
                <w:szCs w:val="24"/>
              </w:rPr>
            </w:pPr>
            <w:r w:rsidRPr="00547159">
              <w:rPr>
                <w:rFonts w:ascii="Times New Roman" w:hAnsi="Times New Roman"/>
                <w:sz w:val="24"/>
                <w:szCs w:val="24"/>
              </w:rPr>
              <w:t xml:space="preserve">        Раннему выявлению семей, находящихся в социально опасном положении способствовал и участковый принцип работы. Закрепление специалистов по социальной работе за определенной территорией позволяет создать «социальное пространство» по работе с семьей  и более полно использовать межведомственные связи в работе с семьей.</w:t>
            </w:r>
          </w:p>
          <w:p w:rsidR="00D92EC7" w:rsidRPr="00547159" w:rsidRDefault="00BD4104" w:rsidP="00BD4104">
            <w:pPr>
              <w:jc w:val="both"/>
              <w:rPr>
                <w:rFonts w:ascii="Times New Roman" w:hAnsi="Times New Roman"/>
                <w:sz w:val="24"/>
                <w:szCs w:val="24"/>
              </w:rPr>
            </w:pPr>
            <w:r w:rsidRPr="00547159">
              <w:rPr>
                <w:rFonts w:ascii="Times New Roman" w:hAnsi="Times New Roman"/>
                <w:sz w:val="24"/>
                <w:szCs w:val="24"/>
              </w:rPr>
              <w:t xml:space="preserve">       На базе комплексного центра социального обслуживания населения 2 раза в месяц проводились заседания межведомственного консилиума. Все проблемы, возникающие в работе с семьями, динамика и окончание реабилитационного процесса выносились на обсуждение заседания межведомственного консилиума, куда приглашались все заинтересованные ведомства системы профилактики безнадзорности и правонарушений несовершеннолетних с имеющейся у них информацией по  рассматриваемым семьям.   Коррекционно-реабилитационная работа с  семьями, находящимися в социально опасном положении, осуществляемая специалистами заинтересованных служб системы профилактики велась в рамках реализации межведомственного соглашения  и комплексных программ.</w:t>
            </w:r>
          </w:p>
          <w:p w:rsidR="00CF360C" w:rsidRPr="00547159" w:rsidRDefault="0035725C" w:rsidP="00BD4104">
            <w:pPr>
              <w:jc w:val="both"/>
              <w:rPr>
                <w:rFonts w:ascii="Times New Roman" w:hAnsi="Times New Roman"/>
                <w:sz w:val="24"/>
                <w:szCs w:val="24"/>
              </w:rPr>
            </w:pPr>
            <w:r w:rsidRPr="00547159">
              <w:rPr>
                <w:rFonts w:ascii="Times New Roman" w:hAnsi="Times New Roman"/>
                <w:sz w:val="24"/>
                <w:szCs w:val="24"/>
              </w:rPr>
              <w:t xml:space="preserve">            КДН и ЗП два раза в год организуется проверка личных дел семей СОП, анализируется работа ведомств системы профилактики. Результаты рассматриваются на заседании комиссии, ведомствам даются поручения по дальнейшей работе. </w:t>
            </w:r>
          </w:p>
          <w:p w:rsidR="00BD4104" w:rsidRPr="00547159" w:rsidRDefault="00BD4104" w:rsidP="00BD4104">
            <w:pPr>
              <w:jc w:val="both"/>
              <w:rPr>
                <w:rFonts w:ascii="Times New Roman" w:hAnsi="Times New Roman" w:cs="Times New Roman"/>
                <w:sz w:val="24"/>
                <w:szCs w:val="24"/>
              </w:rPr>
            </w:pPr>
          </w:p>
        </w:tc>
      </w:tr>
      <w:tr w:rsidR="00D92EC7" w:rsidRPr="007052E9" w:rsidTr="002520A3">
        <w:tc>
          <w:tcPr>
            <w:tcW w:w="1266" w:type="dxa"/>
          </w:tcPr>
          <w:p w:rsidR="00D92EC7" w:rsidRPr="00D92EC7" w:rsidRDefault="00D92EC7">
            <w:r w:rsidRPr="00D92EC7">
              <w:rPr>
                <w:rFonts w:ascii="Times New Roman" w:hAnsi="Times New Roman" w:cs="Times New Roman"/>
                <w:sz w:val="24"/>
                <w:szCs w:val="24"/>
              </w:rPr>
              <w:lastRenderedPageBreak/>
              <w:t>2.1.4</w:t>
            </w:r>
            <w:r>
              <w:rPr>
                <w:rFonts w:ascii="Times New Roman" w:hAnsi="Times New Roman" w:cs="Times New Roman"/>
                <w:sz w:val="24"/>
                <w:szCs w:val="24"/>
              </w:rPr>
              <w:t>.5</w:t>
            </w:r>
          </w:p>
        </w:tc>
        <w:tc>
          <w:tcPr>
            <w:tcW w:w="4919" w:type="dxa"/>
          </w:tcPr>
          <w:p w:rsidR="00D92EC7" w:rsidRPr="00996A87" w:rsidRDefault="00D92EC7" w:rsidP="002F0DC7">
            <w:pPr>
              <w:jc w:val="both"/>
              <w:rPr>
                <w:rFonts w:ascii="Times New Roman" w:hAnsi="Times New Roman" w:cs="Times New Roman"/>
                <w:sz w:val="24"/>
                <w:szCs w:val="24"/>
              </w:rPr>
            </w:pPr>
            <w:r w:rsidRPr="0099487D">
              <w:rPr>
                <w:rFonts w:ascii="Times New Roman" w:hAnsi="Times New Roman" w:cs="Times New Roman"/>
                <w:sz w:val="24"/>
                <w:szCs w:val="24"/>
              </w:rPr>
              <w:t xml:space="preserve">меры по совершенствованию взаимодействия </w:t>
            </w:r>
            <w:r w:rsidRPr="0099487D">
              <w:rPr>
                <w:rFonts w:ascii="Times New Roman" w:hAnsi="Times New Roman" w:cs="Times New Roman"/>
                <w:sz w:val="24"/>
                <w:szCs w:val="24"/>
              </w:rPr>
              <w:lastRenderedPageBreak/>
              <w:t>органов и учреждений системы профилактики в работе с несовершеннолетними и семьями, находящимися в социально опасном положении</w:t>
            </w:r>
          </w:p>
        </w:tc>
        <w:tc>
          <w:tcPr>
            <w:tcW w:w="8601" w:type="dxa"/>
          </w:tcPr>
          <w:p w:rsidR="00BD4104" w:rsidRPr="00547159" w:rsidRDefault="00BD4104" w:rsidP="00BD4104">
            <w:pPr>
              <w:pStyle w:val="a6"/>
              <w:ind w:firstLine="708"/>
              <w:jc w:val="both"/>
              <w:rPr>
                <w:rFonts w:ascii="Times New Roman" w:hAnsi="Times New Roman"/>
                <w:sz w:val="24"/>
                <w:szCs w:val="24"/>
              </w:rPr>
            </w:pPr>
            <w:r w:rsidRPr="00547159">
              <w:rPr>
                <w:rFonts w:ascii="Times New Roman" w:hAnsi="Times New Roman"/>
                <w:sz w:val="24"/>
                <w:szCs w:val="24"/>
              </w:rPr>
              <w:lastRenderedPageBreak/>
              <w:t xml:space="preserve">С целью контроля за соблюдением прав и интересов детей, повышения </w:t>
            </w:r>
            <w:r w:rsidRPr="00547159">
              <w:rPr>
                <w:rFonts w:ascii="Times New Roman" w:hAnsi="Times New Roman"/>
                <w:sz w:val="24"/>
                <w:szCs w:val="24"/>
              </w:rPr>
              <w:lastRenderedPageBreak/>
              <w:t xml:space="preserve">родительской компетенции членами комиссии, разработаны и внедрены в работу инновационные технологии профилактики семейного неблагополучия и социального сиротства (программы по работе с замещающими семьями по методике </w:t>
            </w:r>
            <w:proofErr w:type="gramStart"/>
            <w:r w:rsidRPr="00547159">
              <w:rPr>
                <w:rFonts w:ascii="Times New Roman" w:hAnsi="Times New Roman"/>
                <w:sz w:val="24"/>
                <w:szCs w:val="24"/>
              </w:rPr>
              <w:t>АПР</w:t>
            </w:r>
            <w:proofErr w:type="gramEnd"/>
            <w:r w:rsidRPr="00547159">
              <w:rPr>
                <w:rFonts w:ascii="Times New Roman" w:hAnsi="Times New Roman"/>
                <w:sz w:val="24"/>
                <w:szCs w:val="24"/>
              </w:rPr>
              <w:t>, внедрение в работу карт сетевых контактов по методу ССК), обучение сотрудников для создания службы медиации.</w:t>
            </w:r>
            <w:r w:rsidRPr="00547159">
              <w:rPr>
                <w:sz w:val="24"/>
                <w:szCs w:val="24"/>
              </w:rPr>
              <w:t xml:space="preserve"> </w:t>
            </w:r>
          </w:p>
          <w:p w:rsidR="00BD4104" w:rsidRPr="00547159" w:rsidRDefault="00BD4104" w:rsidP="00BD4104">
            <w:pPr>
              <w:pStyle w:val="a6"/>
              <w:ind w:firstLine="708"/>
              <w:jc w:val="both"/>
              <w:rPr>
                <w:rFonts w:ascii="Times New Roman" w:hAnsi="Times New Roman"/>
                <w:sz w:val="24"/>
                <w:szCs w:val="24"/>
              </w:rPr>
            </w:pPr>
            <w:r w:rsidRPr="00547159">
              <w:rPr>
                <w:rFonts w:ascii="Times New Roman" w:hAnsi="Times New Roman"/>
                <w:sz w:val="24"/>
                <w:szCs w:val="24"/>
              </w:rPr>
              <w:t xml:space="preserve">В Пугачевском муниципальном районе </w:t>
            </w:r>
            <w:proofErr w:type="gramStart"/>
            <w:r w:rsidRPr="00547159">
              <w:rPr>
                <w:rFonts w:ascii="Times New Roman" w:hAnsi="Times New Roman"/>
                <w:sz w:val="24"/>
                <w:szCs w:val="24"/>
              </w:rPr>
              <w:t>на ряду</w:t>
            </w:r>
            <w:proofErr w:type="gramEnd"/>
            <w:r w:rsidRPr="00547159">
              <w:rPr>
                <w:rFonts w:ascii="Times New Roman" w:hAnsi="Times New Roman"/>
                <w:sz w:val="24"/>
                <w:szCs w:val="24"/>
              </w:rPr>
              <w:t xml:space="preserve"> с беседами, дискуссиями, круглыми столами и т.д. использовались и инновационные формы работы.</w:t>
            </w:r>
          </w:p>
          <w:p w:rsidR="00BD4104" w:rsidRPr="00547159" w:rsidRDefault="00BD4104" w:rsidP="00BD4104">
            <w:pPr>
              <w:ind w:firstLine="708"/>
              <w:jc w:val="both"/>
              <w:rPr>
                <w:rFonts w:ascii="Times New Roman" w:hAnsi="Times New Roman"/>
                <w:sz w:val="24"/>
                <w:szCs w:val="24"/>
              </w:rPr>
            </w:pPr>
            <w:r w:rsidRPr="00547159">
              <w:rPr>
                <w:rFonts w:ascii="Times New Roman" w:hAnsi="Times New Roman"/>
                <w:sz w:val="24"/>
                <w:szCs w:val="24"/>
              </w:rPr>
              <w:t>Инновационные формы ориентированы на поиск нестандартных принципиально новых творческих решений, а также на их применение и внедрение. Одним из таких направлений являются проектные технологии. Цель: решение задач по внедрению семейно-ориентированного подхода, в рамках которого ключевыми задачами являются: своевременное выявление семейного неблагополучия на ранней стадии кризиса, комплексная реабилитация семьи, сохранение ребенку во всех возможных случаях его родной семьи.</w:t>
            </w:r>
          </w:p>
          <w:p w:rsidR="00BD4104" w:rsidRPr="00547159" w:rsidRDefault="00BD4104" w:rsidP="00BD4104">
            <w:pPr>
              <w:ind w:firstLine="709"/>
              <w:jc w:val="both"/>
              <w:rPr>
                <w:rFonts w:ascii="Times New Roman" w:hAnsi="Times New Roman"/>
                <w:sz w:val="24"/>
                <w:szCs w:val="24"/>
              </w:rPr>
            </w:pPr>
            <w:r w:rsidRPr="00547159">
              <w:rPr>
                <w:rFonts w:ascii="Times New Roman" w:hAnsi="Times New Roman"/>
                <w:sz w:val="24"/>
                <w:szCs w:val="24"/>
              </w:rPr>
              <w:t xml:space="preserve">Указанные технологии применяются в работе с семьями, находящимися как на ранней стадии кризиса, в которых родители </w:t>
            </w:r>
            <w:proofErr w:type="gramStart"/>
            <w:r w:rsidRPr="00547159">
              <w:rPr>
                <w:rFonts w:ascii="Times New Roman" w:hAnsi="Times New Roman"/>
                <w:sz w:val="24"/>
                <w:szCs w:val="24"/>
              </w:rPr>
              <w:t>оказались</w:t>
            </w:r>
            <w:proofErr w:type="gramEnd"/>
            <w:r w:rsidRPr="00547159">
              <w:rPr>
                <w:rFonts w:ascii="Times New Roman" w:hAnsi="Times New Roman"/>
                <w:sz w:val="24"/>
                <w:szCs w:val="24"/>
              </w:rPr>
              <w:t xml:space="preserve"> предрасположены, в силу их личных особенностей или особенностей их жизненной ситуации, к жестокому обращению с детьми (различным видам физического и эмоционального насилия, пренебрежению потребностями ребенка), так и на более глубоких стадиях кризиса (семья, находящаяся в социально опасном положении). </w:t>
            </w:r>
          </w:p>
          <w:p w:rsidR="00BD4104" w:rsidRPr="00547159" w:rsidRDefault="00BD4104" w:rsidP="00BD4104">
            <w:pPr>
              <w:ind w:firstLine="709"/>
              <w:jc w:val="both"/>
              <w:rPr>
                <w:rFonts w:ascii="Times New Roman" w:hAnsi="Times New Roman"/>
                <w:sz w:val="24"/>
                <w:szCs w:val="24"/>
              </w:rPr>
            </w:pPr>
            <w:r w:rsidRPr="00547159">
              <w:rPr>
                <w:rFonts w:ascii="Times New Roman" w:hAnsi="Times New Roman"/>
                <w:sz w:val="24"/>
                <w:szCs w:val="24"/>
              </w:rPr>
              <w:t xml:space="preserve">Технология «раннего выявления нарушений прав ребенка» – организация выявления детей с признаками нарушений прав ребенка, жестокого обращения с детьми. Специалисты </w:t>
            </w:r>
            <w:proofErr w:type="spellStart"/>
            <w:r w:rsidRPr="00547159">
              <w:rPr>
                <w:rFonts w:ascii="Times New Roman" w:hAnsi="Times New Roman"/>
                <w:sz w:val="24"/>
                <w:szCs w:val="24"/>
              </w:rPr>
              <w:t>соцучреждения</w:t>
            </w:r>
            <w:proofErr w:type="spellEnd"/>
            <w:r w:rsidRPr="00547159">
              <w:rPr>
                <w:rFonts w:ascii="Times New Roman" w:hAnsi="Times New Roman"/>
                <w:sz w:val="24"/>
                <w:szCs w:val="24"/>
              </w:rPr>
              <w:t xml:space="preserve"> ежегодно проводят анкетирование учащихся общеобразовательных учреждений города Пугачева и Пугачевского района, направленное на выявление форм психологического неблагополучия ребенка, связанного с отношениями в семье, исследование моделей поведения ребенка в конфликтных и сложных жизненных ситуациях. </w:t>
            </w:r>
            <w:proofErr w:type="gramStart"/>
            <w:r w:rsidRPr="00547159">
              <w:rPr>
                <w:rFonts w:ascii="Times New Roman" w:hAnsi="Times New Roman"/>
                <w:sz w:val="24"/>
                <w:szCs w:val="24"/>
              </w:rPr>
              <w:t xml:space="preserve">При выявлении и постановке семей на учет, как находящихся в социально опасном положении, психолог и специалист по работе с семьей проводят диагностики семьи с целью выявления факторов социального неблагополучия, выяснения степени нарушения </w:t>
            </w:r>
            <w:proofErr w:type="spellStart"/>
            <w:r w:rsidRPr="00547159">
              <w:rPr>
                <w:rFonts w:ascii="Times New Roman" w:hAnsi="Times New Roman"/>
                <w:sz w:val="24"/>
                <w:szCs w:val="24"/>
              </w:rPr>
              <w:t>родительско-детских</w:t>
            </w:r>
            <w:proofErr w:type="spellEnd"/>
            <w:r w:rsidRPr="00547159">
              <w:rPr>
                <w:rFonts w:ascii="Times New Roman" w:hAnsi="Times New Roman"/>
                <w:sz w:val="24"/>
                <w:szCs w:val="24"/>
              </w:rPr>
              <w:t xml:space="preserve"> отношений, пренебрежения нуждами ребенка со стороны родителей или законных представителей, уровня педагогической </w:t>
            </w:r>
            <w:r w:rsidRPr="00547159">
              <w:rPr>
                <w:rFonts w:ascii="Times New Roman" w:hAnsi="Times New Roman"/>
                <w:sz w:val="24"/>
                <w:szCs w:val="24"/>
              </w:rPr>
              <w:lastRenderedPageBreak/>
              <w:t>грамотности, склонности несовершеннолетнего к совершению правонарушений.</w:t>
            </w:r>
            <w:proofErr w:type="gramEnd"/>
            <w:r w:rsidRPr="00547159">
              <w:rPr>
                <w:rFonts w:ascii="Times New Roman" w:hAnsi="Times New Roman"/>
                <w:sz w:val="24"/>
                <w:szCs w:val="24"/>
              </w:rPr>
              <w:t xml:space="preserve"> При диагностике несовершеннолетних используются методики для изучения широты сфер их интересов, в том числе к активным видам деятельности, общению, развлечению, творчеству.</w:t>
            </w:r>
          </w:p>
          <w:p w:rsidR="00BD4104" w:rsidRPr="00547159" w:rsidRDefault="00BD4104" w:rsidP="00BD4104">
            <w:pPr>
              <w:ind w:firstLine="709"/>
              <w:jc w:val="both"/>
              <w:rPr>
                <w:rFonts w:ascii="Times New Roman" w:hAnsi="Times New Roman"/>
                <w:sz w:val="24"/>
                <w:szCs w:val="24"/>
              </w:rPr>
            </w:pPr>
            <w:r w:rsidRPr="00547159">
              <w:rPr>
                <w:rFonts w:ascii="Times New Roman" w:hAnsi="Times New Roman"/>
                <w:sz w:val="24"/>
                <w:szCs w:val="24"/>
              </w:rPr>
              <w:t xml:space="preserve">Поиск эффективного и действенного решения требует, как минимум владения формализованной и хорошо структурированной технологией планирования.  </w:t>
            </w:r>
            <w:r w:rsidRPr="00547159">
              <w:rPr>
                <w:rFonts w:ascii="Times New Roman" w:hAnsi="Times New Roman"/>
                <w:bCs/>
                <w:sz w:val="24"/>
                <w:szCs w:val="24"/>
              </w:rPr>
              <w:t xml:space="preserve">Ведется работа по выявлению и продвижению эффективных практик  и услуг семье и детям, </w:t>
            </w:r>
            <w:r w:rsidRPr="00547159">
              <w:rPr>
                <w:rFonts w:ascii="Times New Roman" w:hAnsi="Times New Roman"/>
                <w:sz w:val="24"/>
                <w:szCs w:val="24"/>
              </w:rPr>
              <w:t xml:space="preserve">оказывается психологическая помощь детям, пережившим насилие или стресс, реализуются социальные проекты, направленные  на формирование культуры совместного проживания в семье, психологического климата и здоровья семьи, </w:t>
            </w:r>
            <w:r w:rsidRPr="00547159">
              <w:rPr>
                <w:rFonts w:ascii="Times New Roman" w:hAnsi="Times New Roman"/>
                <w:color w:val="000000"/>
                <w:sz w:val="24"/>
                <w:szCs w:val="24"/>
              </w:rPr>
              <w:t>осознанного материнства и отцовства,</w:t>
            </w:r>
            <w:r w:rsidRPr="00547159">
              <w:rPr>
                <w:rFonts w:ascii="Times New Roman" w:hAnsi="Times New Roman"/>
                <w:sz w:val="24"/>
                <w:szCs w:val="24"/>
              </w:rPr>
              <w:t xml:space="preserve"> профилактику правонарушений и </w:t>
            </w:r>
            <w:proofErr w:type="spellStart"/>
            <w:r w:rsidRPr="00547159">
              <w:rPr>
                <w:rFonts w:ascii="Times New Roman" w:hAnsi="Times New Roman"/>
                <w:sz w:val="24"/>
                <w:szCs w:val="24"/>
              </w:rPr>
              <w:t>аддиктивных</w:t>
            </w:r>
            <w:proofErr w:type="spellEnd"/>
            <w:r w:rsidRPr="00547159">
              <w:rPr>
                <w:rFonts w:ascii="Times New Roman" w:hAnsi="Times New Roman"/>
                <w:sz w:val="24"/>
                <w:szCs w:val="24"/>
              </w:rPr>
              <w:t xml:space="preserve"> форм поведения подростками.</w:t>
            </w:r>
          </w:p>
          <w:p w:rsidR="00BD4104" w:rsidRPr="00547159" w:rsidRDefault="00BD4104" w:rsidP="00BD4104">
            <w:pPr>
              <w:ind w:firstLine="709"/>
              <w:jc w:val="both"/>
              <w:rPr>
                <w:rFonts w:ascii="Times New Roman" w:hAnsi="Times New Roman"/>
                <w:color w:val="000000"/>
                <w:sz w:val="24"/>
                <w:szCs w:val="24"/>
              </w:rPr>
            </w:pPr>
            <w:r w:rsidRPr="00547159">
              <w:rPr>
                <w:rFonts w:ascii="Times New Roman" w:hAnsi="Times New Roman"/>
                <w:sz w:val="24"/>
                <w:szCs w:val="24"/>
              </w:rPr>
              <w:t>При возникновении спорных вопросов между ведомствами системы профилактики, КДН и ЗП организовывались рабочие встречи с</w:t>
            </w:r>
            <w:r w:rsidR="002500BB">
              <w:rPr>
                <w:rFonts w:ascii="Times New Roman" w:hAnsi="Times New Roman"/>
                <w:sz w:val="24"/>
                <w:szCs w:val="24"/>
              </w:rPr>
              <w:t>о</w:t>
            </w:r>
            <w:r w:rsidRPr="00547159">
              <w:rPr>
                <w:rFonts w:ascii="Times New Roman" w:hAnsi="Times New Roman"/>
                <w:sz w:val="24"/>
                <w:szCs w:val="24"/>
              </w:rPr>
              <w:t xml:space="preserve"> специалистами органов системы. Так, в 2021 году были рассмотрены </w:t>
            </w:r>
            <w:r w:rsidR="008A3CA8" w:rsidRPr="00547159">
              <w:rPr>
                <w:rFonts w:ascii="Times New Roman" w:hAnsi="Times New Roman"/>
                <w:sz w:val="24"/>
                <w:szCs w:val="24"/>
              </w:rPr>
              <w:t>такие вопросы как: «</w:t>
            </w:r>
            <w:r w:rsidR="008A3CA8" w:rsidRPr="00547159">
              <w:rPr>
                <w:rFonts w:ascii="Times New Roman" w:hAnsi="Times New Roman" w:cs="Times New Roman"/>
                <w:sz w:val="24"/>
                <w:szCs w:val="24"/>
              </w:rPr>
              <w:t xml:space="preserve">Организация межведомственного взаимодействия по вопросам жизнеустройства несовершеннолетних, нуждающихся в помощи государства», «Организация </w:t>
            </w:r>
            <w:r w:rsidR="001B41E3" w:rsidRPr="00547159">
              <w:rPr>
                <w:rFonts w:ascii="Times New Roman" w:hAnsi="Times New Roman" w:cs="Times New Roman"/>
                <w:sz w:val="24"/>
                <w:szCs w:val="24"/>
              </w:rPr>
              <w:t>межведомственных</w:t>
            </w:r>
            <w:r w:rsidR="008A3CA8" w:rsidRPr="00547159">
              <w:rPr>
                <w:rFonts w:ascii="Times New Roman" w:hAnsi="Times New Roman" w:cs="Times New Roman"/>
                <w:sz w:val="24"/>
                <w:szCs w:val="24"/>
              </w:rPr>
              <w:t xml:space="preserve"> рейдов в </w:t>
            </w:r>
            <w:r w:rsidR="001B41E3" w:rsidRPr="00547159">
              <w:rPr>
                <w:rFonts w:ascii="Times New Roman" w:hAnsi="Times New Roman" w:cs="Times New Roman"/>
                <w:sz w:val="24"/>
                <w:szCs w:val="24"/>
              </w:rPr>
              <w:t xml:space="preserve">праздничные дни в семьи, находящиеся в социально опасном положении», </w:t>
            </w:r>
            <w:r w:rsidR="008B3AF2" w:rsidRPr="00547159">
              <w:rPr>
                <w:rFonts w:ascii="Times New Roman" w:hAnsi="Times New Roman" w:cs="Times New Roman"/>
                <w:sz w:val="24"/>
                <w:szCs w:val="24"/>
              </w:rPr>
              <w:t>«Соблюдение сроков предоставления сведений о неблагополучии в семьях, имеющих несовершеннолетних детей».</w:t>
            </w:r>
          </w:p>
          <w:p w:rsidR="00D92EC7" w:rsidRPr="00547159" w:rsidRDefault="00D92EC7" w:rsidP="00BD4104">
            <w:pPr>
              <w:tabs>
                <w:tab w:val="left" w:pos="6180"/>
              </w:tabs>
              <w:ind w:firstLine="709"/>
              <w:jc w:val="both"/>
              <w:rPr>
                <w:rFonts w:ascii="Times New Roman" w:hAnsi="Times New Roman" w:cs="Times New Roman"/>
                <w:sz w:val="24"/>
                <w:szCs w:val="24"/>
              </w:rPr>
            </w:pPr>
          </w:p>
        </w:tc>
      </w:tr>
      <w:tr w:rsidR="00D92EC7" w:rsidRPr="007052E9" w:rsidTr="002520A3">
        <w:tc>
          <w:tcPr>
            <w:tcW w:w="1266" w:type="dxa"/>
          </w:tcPr>
          <w:p w:rsidR="00D92EC7" w:rsidRPr="00D92EC7" w:rsidRDefault="00D92EC7">
            <w:r w:rsidRPr="00D92EC7">
              <w:rPr>
                <w:rFonts w:ascii="Times New Roman" w:hAnsi="Times New Roman" w:cs="Times New Roman"/>
                <w:sz w:val="24"/>
                <w:szCs w:val="24"/>
              </w:rPr>
              <w:lastRenderedPageBreak/>
              <w:t>2.1.4</w:t>
            </w:r>
            <w:r w:rsidR="0065389A">
              <w:rPr>
                <w:rFonts w:ascii="Times New Roman" w:hAnsi="Times New Roman" w:cs="Times New Roman"/>
                <w:sz w:val="24"/>
                <w:szCs w:val="24"/>
              </w:rPr>
              <w:t>.6</w:t>
            </w:r>
          </w:p>
        </w:tc>
        <w:tc>
          <w:tcPr>
            <w:tcW w:w="4919" w:type="dxa"/>
          </w:tcPr>
          <w:p w:rsidR="00D92EC7" w:rsidRPr="0099487D" w:rsidRDefault="00D92EC7" w:rsidP="002F0DC7">
            <w:pPr>
              <w:jc w:val="both"/>
              <w:rPr>
                <w:rFonts w:ascii="Times New Roman" w:hAnsi="Times New Roman" w:cs="Times New Roman"/>
                <w:sz w:val="24"/>
                <w:szCs w:val="24"/>
              </w:rPr>
            </w:pPr>
            <w:r w:rsidRPr="0099487D">
              <w:rPr>
                <w:rFonts w:ascii="Times New Roman" w:hAnsi="Times New Roman" w:cs="Times New Roman"/>
                <w:sz w:val="24"/>
                <w:szCs w:val="24"/>
              </w:rPr>
              <w:t>результативность принятых мер</w:t>
            </w:r>
          </w:p>
        </w:tc>
        <w:tc>
          <w:tcPr>
            <w:tcW w:w="8601" w:type="dxa"/>
          </w:tcPr>
          <w:p w:rsidR="00BD4104" w:rsidRPr="00547159" w:rsidRDefault="00BD4104" w:rsidP="00BD4104">
            <w:pPr>
              <w:pStyle w:val="a6"/>
              <w:ind w:firstLine="708"/>
              <w:jc w:val="both"/>
              <w:rPr>
                <w:rFonts w:ascii="Times New Roman" w:hAnsi="Times New Roman"/>
                <w:sz w:val="24"/>
                <w:szCs w:val="24"/>
              </w:rPr>
            </w:pPr>
            <w:r w:rsidRPr="00547159">
              <w:rPr>
                <w:rFonts w:ascii="Times New Roman" w:hAnsi="Times New Roman"/>
                <w:sz w:val="24"/>
                <w:szCs w:val="24"/>
              </w:rPr>
              <w:t xml:space="preserve">Важным условием результативной работы является хорошо отлаженный информационный обмен между ГУЗ </w:t>
            </w:r>
            <w:proofErr w:type="gramStart"/>
            <w:r w:rsidRPr="00547159">
              <w:rPr>
                <w:rFonts w:ascii="Times New Roman" w:hAnsi="Times New Roman"/>
                <w:sz w:val="24"/>
                <w:szCs w:val="24"/>
              </w:rPr>
              <w:t>СО</w:t>
            </w:r>
            <w:proofErr w:type="gramEnd"/>
            <w:r w:rsidRPr="00547159">
              <w:rPr>
                <w:rFonts w:ascii="Times New Roman" w:hAnsi="Times New Roman"/>
                <w:sz w:val="24"/>
                <w:szCs w:val="24"/>
              </w:rPr>
              <w:t xml:space="preserve"> «Пугачевская ЦБ» и ГАУ СО КЦСОН Пугачевского района о беременных и родивших женщинах находящихся в трудной жизненной ситуации или социально опасном положении и последующая организация работы с ними. Так при выявлении вышеуказанных семей в 20</w:t>
            </w:r>
            <w:r w:rsidR="00E51373" w:rsidRPr="00547159">
              <w:rPr>
                <w:rFonts w:ascii="Times New Roman" w:hAnsi="Times New Roman"/>
                <w:sz w:val="24"/>
                <w:szCs w:val="24"/>
              </w:rPr>
              <w:t>21</w:t>
            </w:r>
            <w:r w:rsidRPr="00547159">
              <w:rPr>
                <w:rFonts w:ascii="Times New Roman" w:hAnsi="Times New Roman"/>
                <w:sz w:val="24"/>
                <w:szCs w:val="24"/>
              </w:rPr>
              <w:t xml:space="preserve"> году информация направлялась незамедлительно в ГАУ СО КЦСОН Пугачевского района, КДН и ЗП, службу опеки и попечительства. </w:t>
            </w:r>
          </w:p>
          <w:p w:rsidR="00BD4104" w:rsidRPr="00547159" w:rsidRDefault="0035725C" w:rsidP="00BD4104">
            <w:pPr>
              <w:tabs>
                <w:tab w:val="left" w:pos="6180"/>
              </w:tabs>
              <w:ind w:firstLine="709"/>
              <w:jc w:val="both"/>
              <w:rPr>
                <w:rFonts w:ascii="Times New Roman" w:hAnsi="Times New Roman"/>
                <w:sz w:val="24"/>
                <w:szCs w:val="24"/>
              </w:rPr>
            </w:pPr>
            <w:r w:rsidRPr="00547159">
              <w:rPr>
                <w:rFonts w:ascii="Times New Roman" w:hAnsi="Times New Roman"/>
                <w:sz w:val="24"/>
                <w:szCs w:val="24"/>
              </w:rPr>
              <w:t>В течение 2021</w:t>
            </w:r>
            <w:r w:rsidR="00BD4104" w:rsidRPr="00547159">
              <w:rPr>
                <w:rFonts w:ascii="Times New Roman" w:hAnsi="Times New Roman"/>
                <w:sz w:val="24"/>
                <w:szCs w:val="24"/>
              </w:rPr>
              <w:t xml:space="preserve"> года в школах реализовывалась совместная с ГУЗ </w:t>
            </w:r>
            <w:proofErr w:type="gramStart"/>
            <w:r w:rsidR="00BD4104" w:rsidRPr="00547159">
              <w:rPr>
                <w:rFonts w:ascii="Times New Roman" w:hAnsi="Times New Roman"/>
                <w:sz w:val="24"/>
                <w:szCs w:val="24"/>
              </w:rPr>
              <w:t>СО</w:t>
            </w:r>
            <w:proofErr w:type="gramEnd"/>
            <w:r w:rsidR="00BD4104" w:rsidRPr="00547159">
              <w:rPr>
                <w:rFonts w:ascii="Times New Roman" w:hAnsi="Times New Roman"/>
                <w:sz w:val="24"/>
                <w:szCs w:val="24"/>
              </w:rPr>
              <w:t xml:space="preserve"> «Пугачевская РБ» программа «Ответственное материнство». Программа рассчитана на подростков 9-11 классов. В рамках программы проведены беседы </w:t>
            </w:r>
            <w:r w:rsidR="00BD4104" w:rsidRPr="00547159">
              <w:rPr>
                <w:rFonts w:ascii="Times New Roman" w:hAnsi="Times New Roman"/>
                <w:sz w:val="24"/>
                <w:szCs w:val="24"/>
              </w:rPr>
              <w:lastRenderedPageBreak/>
              <w:t>со старшеклассниками о последствиях ранней половой жизни, об отрицательном воздействии употребления алкоголя, табака, наркотиков на</w:t>
            </w:r>
            <w:r w:rsidRPr="00547159">
              <w:rPr>
                <w:rFonts w:ascii="Times New Roman" w:hAnsi="Times New Roman"/>
                <w:sz w:val="24"/>
                <w:szCs w:val="24"/>
              </w:rPr>
              <w:t xml:space="preserve"> здоровье человека. Всего в 2021 году было проведено 780 (в 2020 г.-756</w:t>
            </w:r>
            <w:r w:rsidR="00BD4104" w:rsidRPr="00547159">
              <w:rPr>
                <w:rFonts w:ascii="Times New Roman" w:hAnsi="Times New Roman"/>
                <w:sz w:val="24"/>
                <w:szCs w:val="24"/>
              </w:rPr>
              <w:t xml:space="preserve">) занятий, в программу вовлечено </w:t>
            </w:r>
            <w:r w:rsidRPr="00547159">
              <w:rPr>
                <w:rFonts w:ascii="Times New Roman" w:hAnsi="Times New Roman"/>
                <w:sz w:val="24"/>
                <w:szCs w:val="24"/>
              </w:rPr>
              <w:t>1008 (в 2019 г.- 988</w:t>
            </w:r>
            <w:r w:rsidR="00BD4104" w:rsidRPr="00547159">
              <w:rPr>
                <w:rFonts w:ascii="Times New Roman" w:hAnsi="Times New Roman"/>
                <w:sz w:val="24"/>
                <w:szCs w:val="24"/>
              </w:rPr>
              <w:t>) обучающихся 9-11 классов.</w:t>
            </w:r>
          </w:p>
          <w:p w:rsidR="00D92EC7" w:rsidRPr="0035725C" w:rsidRDefault="00D92EC7" w:rsidP="001A2919">
            <w:pPr>
              <w:jc w:val="both"/>
              <w:rPr>
                <w:rFonts w:ascii="Times New Roman" w:hAnsi="Times New Roman" w:cs="Times New Roman"/>
              </w:rPr>
            </w:pPr>
          </w:p>
        </w:tc>
      </w:tr>
      <w:tr w:rsidR="00D92EC7" w:rsidRPr="007052E9" w:rsidTr="002520A3">
        <w:tc>
          <w:tcPr>
            <w:tcW w:w="1266" w:type="dxa"/>
          </w:tcPr>
          <w:p w:rsidR="00D92EC7" w:rsidRPr="00D92EC7" w:rsidRDefault="00D92EC7">
            <w:r w:rsidRPr="00D92EC7">
              <w:rPr>
                <w:rFonts w:ascii="Times New Roman" w:hAnsi="Times New Roman" w:cs="Times New Roman"/>
                <w:sz w:val="24"/>
                <w:szCs w:val="24"/>
              </w:rPr>
              <w:lastRenderedPageBreak/>
              <w:t>2.1.4</w:t>
            </w:r>
            <w:r w:rsidR="0065389A">
              <w:rPr>
                <w:rFonts w:ascii="Times New Roman" w:hAnsi="Times New Roman" w:cs="Times New Roman"/>
                <w:sz w:val="24"/>
                <w:szCs w:val="24"/>
              </w:rPr>
              <w:t>.7</w:t>
            </w:r>
          </w:p>
        </w:tc>
        <w:tc>
          <w:tcPr>
            <w:tcW w:w="4919" w:type="dxa"/>
          </w:tcPr>
          <w:p w:rsidR="00D92EC7" w:rsidRPr="0099487D" w:rsidRDefault="00D92EC7" w:rsidP="002F0DC7">
            <w:pPr>
              <w:jc w:val="both"/>
              <w:rPr>
                <w:rFonts w:ascii="Times New Roman" w:hAnsi="Times New Roman" w:cs="Times New Roman"/>
                <w:sz w:val="24"/>
                <w:szCs w:val="24"/>
              </w:rPr>
            </w:pPr>
            <w:r w:rsidRPr="0099487D">
              <w:rPr>
                <w:rFonts w:ascii="Times New Roman" w:hAnsi="Times New Roman" w:cs="Times New Roman"/>
                <w:sz w:val="24"/>
                <w:szCs w:val="24"/>
              </w:rPr>
              <w:t>координация деятельности органов и учреждений системы профилактикипо обеспечению права ребенка на воспитание в семье</w:t>
            </w:r>
          </w:p>
        </w:tc>
        <w:tc>
          <w:tcPr>
            <w:tcW w:w="8601" w:type="dxa"/>
          </w:tcPr>
          <w:p w:rsidR="00547159" w:rsidRPr="00547159" w:rsidRDefault="00547159" w:rsidP="0054715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547159">
              <w:rPr>
                <w:rFonts w:ascii="Times New Roman" w:hAnsi="Times New Roman" w:cs="Times New Roman"/>
                <w:sz w:val="24"/>
                <w:szCs w:val="24"/>
              </w:rPr>
              <w:t>На органы опеки и попечительства возлагаются обязанности по выявлению, учету и избранию форм устройства детей, оставшихся без попечения родителей, а также по контролю над условиями их содержания, воспитания и образования. Они обязаны в трехдневный срок со дня получения сообщения провести обследование условий жизни ребенка и обеспечить его защиту и устройство.</w:t>
            </w:r>
          </w:p>
          <w:p w:rsidR="00547159" w:rsidRPr="00547159" w:rsidRDefault="00547159" w:rsidP="00547159">
            <w:pPr>
              <w:pStyle w:val="a6"/>
              <w:jc w:val="both"/>
              <w:rPr>
                <w:rFonts w:ascii="Times New Roman" w:hAnsi="Times New Roman" w:cs="Times New Roman"/>
                <w:sz w:val="24"/>
                <w:szCs w:val="24"/>
              </w:rPr>
            </w:pPr>
            <w:r w:rsidRPr="00547159">
              <w:rPr>
                <w:rFonts w:ascii="Times New Roman" w:hAnsi="Times New Roman" w:cs="Times New Roman"/>
                <w:sz w:val="24"/>
                <w:szCs w:val="24"/>
                <w:shd w:val="clear" w:color="auto" w:fill="FFFFFF"/>
              </w:rPr>
              <w:t xml:space="preserve">  </w:t>
            </w:r>
            <w:r w:rsidRPr="00547159">
              <w:rPr>
                <w:rFonts w:ascii="Times New Roman" w:hAnsi="Times New Roman" w:cs="Times New Roman"/>
                <w:sz w:val="24"/>
                <w:szCs w:val="24"/>
              </w:rPr>
              <w:t xml:space="preserve">Приоритетной формой устройства детей, оставшихся без попечения родителей, остается усыновление. В настоящее время в Пугачевском районе проживает  33 </w:t>
            </w:r>
            <w:proofErr w:type="gramStart"/>
            <w:r w:rsidRPr="00547159">
              <w:rPr>
                <w:rFonts w:ascii="Times New Roman" w:hAnsi="Times New Roman" w:cs="Times New Roman"/>
                <w:sz w:val="24"/>
                <w:szCs w:val="24"/>
              </w:rPr>
              <w:t>усыновленных</w:t>
            </w:r>
            <w:proofErr w:type="gramEnd"/>
            <w:r w:rsidRPr="00547159">
              <w:rPr>
                <w:rFonts w:ascii="Times New Roman" w:hAnsi="Times New Roman" w:cs="Times New Roman"/>
                <w:sz w:val="24"/>
                <w:szCs w:val="24"/>
              </w:rPr>
              <w:t xml:space="preserve"> (удочеренных)</w:t>
            </w:r>
            <w:r>
              <w:t xml:space="preserve"> ребенка</w:t>
            </w:r>
            <w:r w:rsidRPr="00922010">
              <w:t xml:space="preserve">. </w:t>
            </w:r>
            <w:r w:rsidRPr="00547159">
              <w:rPr>
                <w:rFonts w:ascii="Times New Roman" w:hAnsi="Times New Roman" w:cs="Times New Roman"/>
                <w:sz w:val="24"/>
                <w:szCs w:val="24"/>
              </w:rPr>
              <w:t xml:space="preserve">В приемных семьях  и семьях опекунов  на территории Пугачевского района воспитывается 117 детей, оставшихся без попечения родителей. В 2021 году продолжал активно развиваться институт приемной семьи. На сегодняшний момент в </w:t>
            </w:r>
            <w:proofErr w:type="gramStart"/>
            <w:r w:rsidRPr="00547159">
              <w:rPr>
                <w:rFonts w:ascii="Times New Roman" w:hAnsi="Times New Roman" w:cs="Times New Roman"/>
                <w:sz w:val="24"/>
                <w:szCs w:val="24"/>
              </w:rPr>
              <w:t>Пугачевской</w:t>
            </w:r>
            <w:proofErr w:type="gramEnd"/>
            <w:r w:rsidRPr="00547159">
              <w:rPr>
                <w:rFonts w:ascii="Times New Roman" w:hAnsi="Times New Roman" w:cs="Times New Roman"/>
                <w:sz w:val="24"/>
                <w:szCs w:val="24"/>
              </w:rPr>
              <w:t xml:space="preserve"> районе создано 9  приемных семей, в которых воспитываются 22 приемных ребенка. </w:t>
            </w:r>
          </w:p>
          <w:p w:rsidR="00547159" w:rsidRPr="00547159" w:rsidRDefault="00547159" w:rsidP="0054715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547159">
              <w:rPr>
                <w:rFonts w:ascii="Times New Roman" w:hAnsi="Times New Roman" w:cs="Times New Roman"/>
                <w:sz w:val="24"/>
                <w:szCs w:val="24"/>
              </w:rPr>
              <w:t xml:space="preserve"> Инспекторами службы опеки и попечительства  ведется подбор и учет кандидатов в опекуны, приемные родители и усыновители. В  текущем году на учете стоит 4 кандидатов в опекуны и попечители, 3 кандидата в усыновители. С кандидатами в замещающие родители проводятся беседы, инспекторами службы рассматриваются документы, представленные кандидатами, составляются акт и заключение о возможности быть опекуном или усыновителем. </w:t>
            </w:r>
          </w:p>
          <w:p w:rsidR="00547159" w:rsidRDefault="00547159" w:rsidP="00547159">
            <w:pPr>
              <w:pStyle w:val="a6"/>
              <w:jc w:val="both"/>
              <w:rPr>
                <w:rFonts w:ascii="Times New Roman" w:hAnsi="Times New Roman" w:cs="Times New Roman"/>
                <w:color w:val="000000"/>
                <w:sz w:val="24"/>
                <w:szCs w:val="24"/>
              </w:rPr>
            </w:pPr>
            <w:r w:rsidRPr="005471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47159">
              <w:rPr>
                <w:rFonts w:ascii="Times New Roman" w:hAnsi="Times New Roman" w:cs="Times New Roman"/>
                <w:color w:val="000000"/>
                <w:sz w:val="24"/>
                <w:szCs w:val="24"/>
              </w:rPr>
              <w:t>За  2021 года общая численность выявленных детей-сирот и детей, оставшихся без попечения родителей, составляет 8 (АППГ-9) детей. Количество  выявленных  детей обусловлено объективными обстоятельствами: 4 несовершеннолетних стали сиротами вследствие смерти родителей (одного из родителей), 1 ребенок в связи с оставлением в   медицинском учреждении, 2 детей приобрели статус в связи с лишением родителей родительских прав, 1 ребенок, родители которого отбывают наказания в виде лишения свободы.</w:t>
            </w:r>
          </w:p>
          <w:p w:rsidR="00395B32" w:rsidRPr="00395B32" w:rsidRDefault="00395B32" w:rsidP="00395B32">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395B32">
              <w:rPr>
                <w:rFonts w:ascii="Times New Roman" w:hAnsi="Times New Roman" w:cs="Times New Roman"/>
                <w:sz w:val="24"/>
                <w:szCs w:val="24"/>
              </w:rPr>
              <w:t xml:space="preserve">К показателям </w:t>
            </w:r>
            <w:proofErr w:type="gramStart"/>
            <w:r w:rsidRPr="00395B32">
              <w:rPr>
                <w:rFonts w:ascii="Times New Roman" w:hAnsi="Times New Roman" w:cs="Times New Roman"/>
                <w:sz w:val="24"/>
                <w:szCs w:val="24"/>
              </w:rPr>
              <w:t>оценки эффективности деятельности органов местного самоуправления</w:t>
            </w:r>
            <w:proofErr w:type="gramEnd"/>
            <w:r w:rsidRPr="00395B32">
              <w:rPr>
                <w:rFonts w:ascii="Times New Roman" w:hAnsi="Times New Roman" w:cs="Times New Roman"/>
                <w:sz w:val="24"/>
                <w:szCs w:val="24"/>
              </w:rPr>
              <w:t xml:space="preserve"> в области реализации ими переданных отдельных государственных полномочий по опеке и попечительству относится показатель </w:t>
            </w:r>
            <w:r w:rsidRPr="00395B32">
              <w:rPr>
                <w:rFonts w:ascii="Times New Roman" w:hAnsi="Times New Roman" w:cs="Times New Roman"/>
                <w:sz w:val="24"/>
                <w:szCs w:val="24"/>
              </w:rPr>
              <w:lastRenderedPageBreak/>
              <w:t xml:space="preserve">доли детей, оставшихся без попечения родителей, переданных в отчетный период на воспитание в семьи граждан, от числа выявленных в отчетный период, выраженный в процентном соотношении. </w:t>
            </w:r>
            <w:proofErr w:type="gramStart"/>
            <w:r w:rsidRPr="00395B32">
              <w:rPr>
                <w:rFonts w:ascii="Times New Roman" w:hAnsi="Times New Roman" w:cs="Times New Roman"/>
                <w:sz w:val="24"/>
                <w:szCs w:val="24"/>
              </w:rPr>
              <w:t xml:space="preserve">В отчетном году из 8 выявленных детей 8 устроены в семьи граждан. </w:t>
            </w:r>
            <w:proofErr w:type="gramEnd"/>
          </w:p>
          <w:p w:rsidR="00395B32" w:rsidRDefault="00395B32" w:rsidP="00395B32">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395B32">
              <w:rPr>
                <w:rFonts w:ascii="Times New Roman" w:hAnsi="Times New Roman" w:cs="Times New Roman"/>
                <w:sz w:val="24"/>
                <w:szCs w:val="24"/>
              </w:rPr>
              <w:t xml:space="preserve">Анализ показывает, что за последние три года достигнут высокий показатель устройства детей-сирот и детей, оставшихся без попечения родителей, в семьи граждан. Увеличилось количество граждан, не являющихся родственниками детей - сирот, принимающих несовершеннолетних в свою семью. В 2019  году   2  детей  </w:t>
            </w:r>
            <w:proofErr w:type="gramStart"/>
            <w:r w:rsidRPr="00395B32">
              <w:rPr>
                <w:rFonts w:ascii="Times New Roman" w:hAnsi="Times New Roman" w:cs="Times New Roman"/>
                <w:sz w:val="24"/>
                <w:szCs w:val="24"/>
              </w:rPr>
              <w:t>переданы</w:t>
            </w:r>
            <w:proofErr w:type="gramEnd"/>
            <w:r w:rsidRPr="00395B32">
              <w:rPr>
                <w:rFonts w:ascii="Times New Roman" w:hAnsi="Times New Roman" w:cs="Times New Roman"/>
                <w:sz w:val="24"/>
                <w:szCs w:val="24"/>
              </w:rPr>
              <w:t xml:space="preserve">   под  опеку. </w:t>
            </w:r>
            <w:proofErr w:type="gramStart"/>
            <w:r w:rsidRPr="00395B32">
              <w:rPr>
                <w:rFonts w:ascii="Times New Roman" w:hAnsi="Times New Roman" w:cs="Times New Roman"/>
                <w:sz w:val="24"/>
                <w:szCs w:val="24"/>
              </w:rPr>
              <w:t>В 2020 году  4 детей-сирот и  детей,  оставшихся  без  попечения  родителей,  переданы  на воспитание  в  семьи граждан.</w:t>
            </w:r>
            <w:proofErr w:type="gramEnd"/>
            <w:r w:rsidRPr="00395B32">
              <w:rPr>
                <w:rFonts w:ascii="Times New Roman" w:hAnsi="Times New Roman" w:cs="Times New Roman"/>
                <w:sz w:val="24"/>
                <w:szCs w:val="24"/>
              </w:rPr>
              <w:t xml:space="preserve"> В 2021 году  2 детей,  оставшихся  без  попечения  родителей,  переданы  на воспитание  в  семью  из  ГБУ СО «Школы-интерната г. Пугачева», и 1 из ГУЗ </w:t>
            </w:r>
            <w:proofErr w:type="gramStart"/>
            <w:r w:rsidRPr="00395B32">
              <w:rPr>
                <w:rFonts w:ascii="Times New Roman" w:hAnsi="Times New Roman" w:cs="Times New Roman"/>
                <w:sz w:val="24"/>
                <w:szCs w:val="24"/>
              </w:rPr>
              <w:t>СО</w:t>
            </w:r>
            <w:proofErr w:type="gramEnd"/>
            <w:r w:rsidRPr="00395B32">
              <w:rPr>
                <w:rFonts w:ascii="Times New Roman" w:hAnsi="Times New Roman" w:cs="Times New Roman"/>
                <w:sz w:val="24"/>
                <w:szCs w:val="24"/>
              </w:rPr>
              <w:t xml:space="preserve"> «Пугачевская РБ». Это свидетельствует о хорошей организации работы службы опеки и попечительства по пропаганде семейных форма устройства, высоком уровне  подготовки замещающих родителей.</w:t>
            </w:r>
          </w:p>
          <w:p w:rsidR="00395B32" w:rsidRPr="00395B32" w:rsidRDefault="00395B32" w:rsidP="00395B32">
            <w:pPr>
              <w:pStyle w:val="a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395B32">
              <w:rPr>
                <w:rFonts w:ascii="Times New Roman" w:hAnsi="Times New Roman" w:cs="Times New Roman"/>
                <w:sz w:val="24"/>
                <w:szCs w:val="24"/>
                <w:lang w:eastAsia="ar-SA"/>
              </w:rPr>
              <w:t xml:space="preserve">Пропаганде семейных ценностей, развитию семейных форм устройства, поиску кандидатов в приемные родители способствует сотрудничество со средствами массовой информации, также  действует  официальный сайт  </w:t>
            </w:r>
            <w:r>
              <w:rPr>
                <w:rFonts w:ascii="Times New Roman" w:hAnsi="Times New Roman" w:cs="Times New Roman"/>
                <w:sz w:val="24"/>
                <w:szCs w:val="24"/>
                <w:lang w:eastAsia="ar-SA"/>
              </w:rPr>
              <w:t xml:space="preserve">           </w:t>
            </w:r>
            <w:r w:rsidRPr="00395B32">
              <w:rPr>
                <w:rFonts w:ascii="Times New Roman" w:hAnsi="Times New Roman" w:cs="Times New Roman"/>
                <w:sz w:val="24"/>
                <w:szCs w:val="24"/>
                <w:lang w:eastAsia="ar-SA"/>
              </w:rPr>
              <w:t>Министерства образования, на котором размещаются сведения о детях, подлежащих передаче на воспитание в семьи, информационные материалы для усыновителей, опекунов (попечителей), приемных родителей.</w:t>
            </w:r>
          </w:p>
          <w:p w:rsidR="00395B32" w:rsidRPr="00395B32" w:rsidRDefault="00395B32" w:rsidP="00395B32">
            <w:pPr>
              <w:pStyle w:val="a6"/>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395B32">
              <w:rPr>
                <w:rFonts w:ascii="Times New Roman" w:hAnsi="Times New Roman" w:cs="Times New Roman"/>
                <w:sz w:val="24"/>
                <w:szCs w:val="24"/>
              </w:rPr>
              <w:t>На  базе школы- интерната г</w:t>
            </w:r>
            <w:proofErr w:type="gramStart"/>
            <w:r w:rsidRPr="00395B32">
              <w:rPr>
                <w:rFonts w:ascii="Times New Roman" w:hAnsi="Times New Roman" w:cs="Times New Roman"/>
                <w:sz w:val="24"/>
                <w:szCs w:val="24"/>
              </w:rPr>
              <w:t>.П</w:t>
            </w:r>
            <w:proofErr w:type="gramEnd"/>
            <w:r w:rsidRPr="00395B32">
              <w:rPr>
                <w:rFonts w:ascii="Times New Roman" w:hAnsi="Times New Roman" w:cs="Times New Roman"/>
                <w:sz w:val="24"/>
                <w:szCs w:val="24"/>
              </w:rPr>
              <w:t xml:space="preserve">угачева прошли курс обучения 22 (АППГ- 10) гражданина из  Пугачевского и  близлежащих  районов,  выразивших  желание взять ребенка в замещающую семью. </w:t>
            </w:r>
          </w:p>
          <w:p w:rsidR="00D92EC7" w:rsidRPr="007052E9" w:rsidRDefault="00D92EC7" w:rsidP="001A2919">
            <w:pPr>
              <w:jc w:val="both"/>
              <w:rPr>
                <w:rFonts w:ascii="Times New Roman" w:hAnsi="Times New Roman" w:cs="Times New Roman"/>
                <w:sz w:val="24"/>
                <w:szCs w:val="24"/>
              </w:rPr>
            </w:pPr>
          </w:p>
        </w:tc>
      </w:tr>
      <w:tr w:rsidR="00D92EC7" w:rsidRPr="007052E9" w:rsidTr="002520A3">
        <w:tc>
          <w:tcPr>
            <w:tcW w:w="1266" w:type="dxa"/>
          </w:tcPr>
          <w:p w:rsidR="00D92EC7" w:rsidRPr="00D92EC7" w:rsidRDefault="00D92EC7">
            <w:r w:rsidRPr="00D92EC7">
              <w:rPr>
                <w:rFonts w:ascii="Times New Roman" w:hAnsi="Times New Roman" w:cs="Times New Roman"/>
                <w:sz w:val="24"/>
                <w:szCs w:val="24"/>
              </w:rPr>
              <w:lastRenderedPageBreak/>
              <w:t>2.1.4</w:t>
            </w:r>
            <w:r w:rsidR="0065389A">
              <w:rPr>
                <w:rFonts w:ascii="Times New Roman" w:hAnsi="Times New Roman" w:cs="Times New Roman"/>
                <w:sz w:val="24"/>
                <w:szCs w:val="24"/>
              </w:rPr>
              <w:t>.8</w:t>
            </w:r>
          </w:p>
        </w:tc>
        <w:tc>
          <w:tcPr>
            <w:tcW w:w="4919" w:type="dxa"/>
          </w:tcPr>
          <w:p w:rsidR="00D92EC7" w:rsidRPr="0099487D" w:rsidRDefault="00D92EC7" w:rsidP="002F0DC7">
            <w:pPr>
              <w:jc w:val="both"/>
              <w:rPr>
                <w:rFonts w:ascii="Times New Roman" w:hAnsi="Times New Roman" w:cs="Times New Roman"/>
                <w:sz w:val="24"/>
                <w:szCs w:val="24"/>
              </w:rPr>
            </w:pPr>
            <w:r w:rsidRPr="0099487D">
              <w:rPr>
                <w:rFonts w:ascii="Times New Roman" w:hAnsi="Times New Roman" w:cs="Times New Roman"/>
                <w:sz w:val="24"/>
                <w:szCs w:val="24"/>
              </w:rPr>
              <w:t>участие представителей комиссии в суде в целях защиты прав детей</w:t>
            </w:r>
          </w:p>
        </w:tc>
        <w:tc>
          <w:tcPr>
            <w:tcW w:w="8601" w:type="dxa"/>
          </w:tcPr>
          <w:p w:rsidR="00D92EC7" w:rsidRPr="007052E9" w:rsidRDefault="00E014A6" w:rsidP="001A2919">
            <w:pPr>
              <w:jc w:val="both"/>
              <w:rPr>
                <w:rFonts w:ascii="Times New Roman" w:hAnsi="Times New Roman" w:cs="Times New Roman"/>
                <w:sz w:val="24"/>
                <w:szCs w:val="24"/>
              </w:rPr>
            </w:pPr>
            <w:r>
              <w:rPr>
                <w:rFonts w:ascii="Times New Roman" w:hAnsi="Times New Roman" w:cs="Times New Roman"/>
                <w:sz w:val="24"/>
                <w:szCs w:val="24"/>
              </w:rPr>
              <w:t>Нет.</w:t>
            </w:r>
          </w:p>
        </w:tc>
      </w:tr>
      <w:tr w:rsidR="00D92EC7" w:rsidRPr="007052E9" w:rsidTr="002520A3">
        <w:tc>
          <w:tcPr>
            <w:tcW w:w="1266" w:type="dxa"/>
          </w:tcPr>
          <w:p w:rsidR="00D92EC7" w:rsidRPr="00D92EC7" w:rsidRDefault="00D92EC7">
            <w:r w:rsidRPr="00D92EC7">
              <w:rPr>
                <w:rFonts w:ascii="Times New Roman" w:hAnsi="Times New Roman" w:cs="Times New Roman"/>
                <w:sz w:val="24"/>
                <w:szCs w:val="24"/>
              </w:rPr>
              <w:t>2.1.4</w:t>
            </w:r>
            <w:r w:rsidR="0065389A">
              <w:rPr>
                <w:rFonts w:ascii="Times New Roman" w:hAnsi="Times New Roman" w:cs="Times New Roman"/>
                <w:sz w:val="24"/>
                <w:szCs w:val="24"/>
              </w:rPr>
              <w:t>.9</w:t>
            </w:r>
          </w:p>
        </w:tc>
        <w:tc>
          <w:tcPr>
            <w:tcW w:w="4919" w:type="dxa"/>
          </w:tcPr>
          <w:p w:rsidR="00D92EC7" w:rsidRPr="0099487D" w:rsidRDefault="00D92EC7" w:rsidP="002F0DC7">
            <w:pPr>
              <w:jc w:val="both"/>
              <w:rPr>
                <w:rFonts w:ascii="Times New Roman" w:hAnsi="Times New Roman" w:cs="Times New Roman"/>
                <w:sz w:val="24"/>
                <w:szCs w:val="24"/>
              </w:rPr>
            </w:pPr>
            <w:r w:rsidRPr="0099487D">
              <w:rPr>
                <w:rFonts w:ascii="Times New Roman" w:hAnsi="Times New Roman" w:cs="Times New Roman"/>
                <w:sz w:val="24"/>
                <w:szCs w:val="24"/>
              </w:rPr>
              <w:t>новые методы и формы работы в рассматриваемой сфере деятельности</w:t>
            </w:r>
          </w:p>
        </w:tc>
        <w:tc>
          <w:tcPr>
            <w:tcW w:w="8601" w:type="dxa"/>
          </w:tcPr>
          <w:p w:rsidR="00E51373" w:rsidRPr="00395B32" w:rsidRDefault="00E51373" w:rsidP="00E51373">
            <w:pPr>
              <w:pStyle w:val="a6"/>
              <w:ind w:firstLine="708"/>
              <w:jc w:val="both"/>
              <w:rPr>
                <w:rFonts w:ascii="Times New Roman" w:hAnsi="Times New Roman"/>
                <w:sz w:val="24"/>
                <w:szCs w:val="24"/>
              </w:rPr>
            </w:pPr>
            <w:r w:rsidRPr="00395B32">
              <w:rPr>
                <w:rFonts w:ascii="Times New Roman" w:hAnsi="Times New Roman"/>
                <w:sz w:val="24"/>
                <w:szCs w:val="24"/>
              </w:rPr>
              <w:t xml:space="preserve">На территории района разработаны и внедрены в работу инновационные технологии профилактики семейного неблагополучия и социального сиротства (программы по работе с замещающими семьями по методике </w:t>
            </w:r>
            <w:proofErr w:type="gramStart"/>
            <w:r w:rsidRPr="00395B32">
              <w:rPr>
                <w:rFonts w:ascii="Times New Roman" w:hAnsi="Times New Roman"/>
                <w:sz w:val="24"/>
                <w:szCs w:val="24"/>
              </w:rPr>
              <w:t>АПР</w:t>
            </w:r>
            <w:proofErr w:type="gramEnd"/>
            <w:r w:rsidRPr="00395B32">
              <w:rPr>
                <w:rFonts w:ascii="Times New Roman" w:hAnsi="Times New Roman"/>
                <w:sz w:val="24"/>
                <w:szCs w:val="24"/>
              </w:rPr>
              <w:t>, внедрение в работу карт сетевых контактов по методу ССК), обучение сотрудников для создания службы медиации с целью контроля за соблюдением прав и интересов детей, повышения родительской компетенции членами комиссии,.</w:t>
            </w:r>
            <w:r w:rsidRPr="00395B32">
              <w:rPr>
                <w:sz w:val="24"/>
                <w:szCs w:val="24"/>
              </w:rPr>
              <w:t xml:space="preserve"> </w:t>
            </w:r>
          </w:p>
          <w:p w:rsidR="00E51373" w:rsidRPr="00395B32" w:rsidRDefault="00E51373" w:rsidP="00E51373">
            <w:pPr>
              <w:pStyle w:val="a6"/>
              <w:ind w:firstLine="708"/>
              <w:jc w:val="both"/>
              <w:rPr>
                <w:rFonts w:ascii="Times New Roman" w:hAnsi="Times New Roman"/>
                <w:sz w:val="24"/>
                <w:szCs w:val="24"/>
              </w:rPr>
            </w:pPr>
            <w:proofErr w:type="gramStart"/>
            <w:r w:rsidRPr="00395B32">
              <w:rPr>
                <w:rFonts w:ascii="Times New Roman" w:hAnsi="Times New Roman"/>
                <w:sz w:val="24"/>
                <w:szCs w:val="24"/>
              </w:rPr>
              <w:lastRenderedPageBreak/>
              <w:t>На ряду</w:t>
            </w:r>
            <w:proofErr w:type="gramEnd"/>
            <w:r w:rsidRPr="00395B32">
              <w:rPr>
                <w:rFonts w:ascii="Times New Roman" w:hAnsi="Times New Roman"/>
                <w:sz w:val="24"/>
                <w:szCs w:val="24"/>
              </w:rPr>
              <w:t xml:space="preserve"> с беседами, дискуссиями, круглыми столами и т.д. использовались и инновационные формы работы.</w:t>
            </w:r>
          </w:p>
          <w:p w:rsidR="00E51373" w:rsidRPr="00395B32" w:rsidRDefault="00E51373" w:rsidP="00E51373">
            <w:pPr>
              <w:ind w:firstLine="708"/>
              <w:jc w:val="both"/>
              <w:rPr>
                <w:rFonts w:ascii="Times New Roman" w:hAnsi="Times New Roman"/>
                <w:sz w:val="24"/>
                <w:szCs w:val="24"/>
              </w:rPr>
            </w:pPr>
            <w:r w:rsidRPr="00395B32">
              <w:rPr>
                <w:rFonts w:ascii="Times New Roman" w:hAnsi="Times New Roman"/>
                <w:sz w:val="24"/>
                <w:szCs w:val="24"/>
              </w:rPr>
              <w:t>Инновационные формы ориентированы на поиск нестандартных принципиально новых творческих решений, а также на их применение и внедрение. Одним из таких направлений являются проектные технологии. Цель: решение задач по внедрению семейно-ориентированного подхода, в рамках которого ключевыми задачами являются: своевременное выявление семейного неблагополучия на ранней стадии кризиса, комплексная реабилитация семьи, сохранение ребенку во всех возможных случаях его родной семьи.</w:t>
            </w:r>
          </w:p>
          <w:p w:rsidR="00E51373" w:rsidRPr="00395B32" w:rsidRDefault="00E51373" w:rsidP="00E51373">
            <w:pPr>
              <w:ind w:firstLine="709"/>
              <w:jc w:val="both"/>
              <w:rPr>
                <w:rFonts w:ascii="Times New Roman" w:hAnsi="Times New Roman"/>
                <w:sz w:val="24"/>
                <w:szCs w:val="24"/>
              </w:rPr>
            </w:pPr>
            <w:proofErr w:type="gramStart"/>
            <w:r w:rsidRPr="00395B32">
              <w:rPr>
                <w:rFonts w:ascii="Times New Roman" w:hAnsi="Times New Roman"/>
                <w:sz w:val="24"/>
                <w:szCs w:val="24"/>
              </w:rPr>
              <w:t xml:space="preserve">Указанные технологии применяются в работе с семьями, находящимися как на ранней стадии кризиса, в которых родители оказались, предрасположены, в силу их личных особенностей или особенностей их жизненной ситуации, к жестокому обращению с детьми (различным видам физического и эмоционального насилия, пренебрежению потребностями ребенка), так и на более глубоких стадиях кризиса (семья, находящаяся в социально опасном положении). </w:t>
            </w:r>
            <w:proofErr w:type="gramEnd"/>
          </w:p>
          <w:p w:rsidR="00D92EC7" w:rsidRPr="007052E9" w:rsidRDefault="00D92EC7" w:rsidP="001A2919">
            <w:pPr>
              <w:jc w:val="both"/>
              <w:rPr>
                <w:rFonts w:ascii="Times New Roman" w:hAnsi="Times New Roman" w:cs="Times New Roman"/>
                <w:sz w:val="24"/>
                <w:szCs w:val="24"/>
              </w:rPr>
            </w:pPr>
          </w:p>
        </w:tc>
      </w:tr>
      <w:tr w:rsidR="0099487D" w:rsidRPr="007052E9" w:rsidTr="002520A3">
        <w:tc>
          <w:tcPr>
            <w:tcW w:w="1266" w:type="dxa"/>
          </w:tcPr>
          <w:p w:rsidR="0099487D" w:rsidRPr="0099487D" w:rsidRDefault="0099487D" w:rsidP="00996A87">
            <w:pPr>
              <w:rPr>
                <w:rFonts w:ascii="Times New Roman" w:hAnsi="Times New Roman" w:cs="Times New Roman"/>
                <w:b/>
                <w:sz w:val="24"/>
                <w:szCs w:val="24"/>
                <w:highlight w:val="yellow"/>
              </w:rPr>
            </w:pPr>
            <w:r w:rsidRPr="0099487D">
              <w:rPr>
                <w:rFonts w:ascii="Times New Roman" w:hAnsi="Times New Roman" w:cs="Times New Roman"/>
                <w:b/>
                <w:sz w:val="24"/>
                <w:szCs w:val="24"/>
              </w:rPr>
              <w:lastRenderedPageBreak/>
              <w:t>2.1.5</w:t>
            </w:r>
          </w:p>
        </w:tc>
        <w:tc>
          <w:tcPr>
            <w:tcW w:w="4919" w:type="dxa"/>
          </w:tcPr>
          <w:p w:rsidR="0099487D" w:rsidRDefault="00E0791D" w:rsidP="002F0DC7">
            <w:pPr>
              <w:jc w:val="both"/>
              <w:rPr>
                <w:rFonts w:ascii="Times New Roman" w:hAnsi="Times New Roman" w:cs="Times New Roman"/>
                <w:b/>
                <w:sz w:val="24"/>
                <w:szCs w:val="24"/>
              </w:rPr>
            </w:pPr>
            <w:r>
              <w:rPr>
                <w:rFonts w:ascii="Times New Roman" w:hAnsi="Times New Roman" w:cs="Times New Roman"/>
                <w:b/>
                <w:sz w:val="24"/>
                <w:szCs w:val="24"/>
              </w:rPr>
              <w:t>П</w:t>
            </w:r>
            <w:r w:rsidR="0099487D" w:rsidRPr="0099487D">
              <w:rPr>
                <w:rFonts w:ascii="Times New Roman" w:hAnsi="Times New Roman" w:cs="Times New Roman"/>
                <w:b/>
                <w:sz w:val="24"/>
                <w:szCs w:val="24"/>
              </w:rPr>
              <w:t>рофилактика социального сиротства</w:t>
            </w:r>
          </w:p>
          <w:p w:rsidR="004966FF" w:rsidRPr="004966FF" w:rsidRDefault="004966FF" w:rsidP="004966FF">
            <w:pPr>
              <w:jc w:val="both"/>
              <w:rPr>
                <w:rFonts w:ascii="Times New Roman" w:hAnsi="Times New Roman" w:cs="Times New Roman"/>
                <w:sz w:val="24"/>
                <w:szCs w:val="24"/>
              </w:rPr>
            </w:pPr>
            <w:r w:rsidRPr="004966FF">
              <w:rPr>
                <w:rFonts w:ascii="Times New Roman" w:hAnsi="Times New Roman" w:cs="Times New Roman"/>
                <w:sz w:val="24"/>
                <w:szCs w:val="24"/>
              </w:rPr>
              <w:t>(работа органов и учреждений системы профилактики</w:t>
            </w:r>
            <w:r w:rsidR="001E3562">
              <w:rPr>
                <w:rFonts w:ascii="Times New Roman" w:hAnsi="Times New Roman" w:cs="Times New Roman"/>
                <w:sz w:val="24"/>
                <w:szCs w:val="24"/>
              </w:rPr>
              <w:t>,</w:t>
            </w:r>
            <w:r w:rsidRPr="004966FF">
              <w:rPr>
                <w:rFonts w:ascii="Times New Roman" w:hAnsi="Times New Roman" w:cs="Times New Roman"/>
                <w:sz w:val="24"/>
                <w:szCs w:val="24"/>
              </w:rPr>
              <w:t xml:space="preserve"> направленная на сокращение числа детей, оставшихся без попечения родителей)</w:t>
            </w:r>
          </w:p>
          <w:p w:rsidR="004966FF" w:rsidRPr="0099487D" w:rsidRDefault="004966FF" w:rsidP="002F0DC7">
            <w:pPr>
              <w:jc w:val="both"/>
              <w:rPr>
                <w:rFonts w:ascii="Times New Roman" w:hAnsi="Times New Roman" w:cs="Times New Roman"/>
                <w:b/>
                <w:sz w:val="24"/>
                <w:szCs w:val="24"/>
              </w:rPr>
            </w:pPr>
          </w:p>
        </w:tc>
        <w:tc>
          <w:tcPr>
            <w:tcW w:w="8601" w:type="dxa"/>
          </w:tcPr>
          <w:p w:rsidR="007507DA" w:rsidRPr="00395B32" w:rsidRDefault="007507DA" w:rsidP="007507DA">
            <w:pPr>
              <w:shd w:val="clear" w:color="auto" w:fill="FFFFFF"/>
              <w:spacing w:line="240" w:lineRule="atLeast"/>
              <w:ind w:left="52" w:right="111" w:firstLine="708"/>
              <w:jc w:val="both"/>
              <w:rPr>
                <w:rFonts w:ascii="Times New Roman" w:hAnsi="Times New Roman" w:cs="Times New Roman"/>
                <w:color w:val="000000"/>
                <w:sz w:val="24"/>
                <w:szCs w:val="24"/>
              </w:rPr>
            </w:pPr>
            <w:r w:rsidRPr="00395B32">
              <w:rPr>
                <w:rFonts w:ascii="Times New Roman" w:hAnsi="Times New Roman" w:cs="Times New Roman"/>
                <w:color w:val="000000"/>
                <w:sz w:val="24"/>
                <w:szCs w:val="24"/>
              </w:rPr>
              <w:t xml:space="preserve">Информированность о семьях на ранней стадии неблагополучия даёт возможность комплексно помочь семье в решении проблем и обеспечить возможность ребёнку жить и воспитываться в кровной семье.   В связи   с  этим на официальном сайте  администрации  Пугачевского муниципального района  периодически  размещается  информация  о   работе   службы  опеки, ведется просветительская  деятельность населения  по предупреждению жестокого  обращения  в  семье,    по  профилактике  преступности  среди  несовершеннолетних,  разъясняется    специфика работы  служб  системы  профилактики. </w:t>
            </w:r>
          </w:p>
          <w:p w:rsidR="007507DA" w:rsidRPr="00395B32" w:rsidRDefault="007507DA" w:rsidP="007507DA">
            <w:pPr>
              <w:shd w:val="clear" w:color="auto" w:fill="FFFFFF"/>
              <w:spacing w:line="240" w:lineRule="atLeast"/>
              <w:ind w:left="52" w:right="111" w:firstLine="708"/>
              <w:jc w:val="both"/>
              <w:rPr>
                <w:rFonts w:ascii="Times New Roman" w:hAnsi="Times New Roman" w:cs="Times New Roman"/>
                <w:sz w:val="24"/>
                <w:szCs w:val="24"/>
              </w:rPr>
            </w:pPr>
            <w:r w:rsidRPr="00395B32">
              <w:rPr>
                <w:rFonts w:ascii="Times New Roman" w:hAnsi="Times New Roman" w:cs="Times New Roman"/>
                <w:sz w:val="24"/>
                <w:szCs w:val="24"/>
              </w:rPr>
              <w:t>В целях  профилактики  социального  сиротства  службой  опеки и попечительства  в  2021 году  были проведены  следующие  мероприятия.</w:t>
            </w:r>
          </w:p>
          <w:p w:rsidR="007507DA" w:rsidRPr="00395B32" w:rsidRDefault="007507DA" w:rsidP="007507DA">
            <w:pPr>
              <w:shd w:val="clear" w:color="auto" w:fill="FFFFFF"/>
              <w:ind w:left="52" w:right="111" w:firstLine="708"/>
              <w:jc w:val="both"/>
              <w:rPr>
                <w:rFonts w:ascii="Times New Roman" w:hAnsi="Times New Roman" w:cs="Times New Roman"/>
                <w:sz w:val="24"/>
                <w:szCs w:val="24"/>
              </w:rPr>
            </w:pPr>
            <w:r w:rsidRPr="00395B32">
              <w:rPr>
                <w:rFonts w:ascii="Times New Roman" w:hAnsi="Times New Roman" w:cs="Times New Roman"/>
                <w:color w:val="000000"/>
                <w:sz w:val="24"/>
                <w:szCs w:val="24"/>
              </w:rPr>
              <w:t xml:space="preserve">В первом полугодии 2021 года специалистами службы опеки и попечительства  </w:t>
            </w:r>
            <w:r w:rsidRPr="00395B32">
              <w:rPr>
                <w:rFonts w:ascii="Times New Roman" w:hAnsi="Times New Roman" w:cs="Times New Roman"/>
                <w:sz w:val="24"/>
                <w:szCs w:val="24"/>
              </w:rPr>
              <w:t xml:space="preserve">осуществлено 69 выездов   в   замещающие  семьи,  совместно  </w:t>
            </w:r>
            <w:r w:rsidRPr="00395B32">
              <w:rPr>
                <w:rFonts w:ascii="Times New Roman" w:hAnsi="Times New Roman" w:cs="Times New Roman"/>
                <w:color w:val="000000"/>
                <w:sz w:val="24"/>
                <w:szCs w:val="24"/>
              </w:rPr>
              <w:t xml:space="preserve">с  руководителем  Пугачевского МСО СУ СК России  по Саратовской области,  </w:t>
            </w:r>
            <w:r w:rsidRPr="00395B32">
              <w:rPr>
                <w:rFonts w:ascii="Times New Roman" w:hAnsi="Times New Roman" w:cs="Times New Roman"/>
                <w:sz w:val="24"/>
                <w:szCs w:val="24"/>
              </w:rPr>
              <w:t xml:space="preserve">помощником Пугачевской межрайонной прокуратуры, сотрудниками  МО МВД России  «Пугачевский»,  ГАУ </w:t>
            </w:r>
            <w:proofErr w:type="gramStart"/>
            <w:r w:rsidRPr="00395B32">
              <w:rPr>
                <w:rFonts w:ascii="Times New Roman" w:hAnsi="Times New Roman" w:cs="Times New Roman"/>
                <w:sz w:val="24"/>
                <w:szCs w:val="24"/>
              </w:rPr>
              <w:t>СО</w:t>
            </w:r>
            <w:proofErr w:type="gramEnd"/>
            <w:r w:rsidRPr="00395B32">
              <w:rPr>
                <w:rFonts w:ascii="Times New Roman" w:hAnsi="Times New Roman" w:cs="Times New Roman"/>
                <w:sz w:val="24"/>
                <w:szCs w:val="24"/>
              </w:rPr>
              <w:t xml:space="preserve"> «Комплексного  центра  социального  </w:t>
            </w:r>
            <w:r w:rsidRPr="00395B32">
              <w:rPr>
                <w:rFonts w:ascii="Times New Roman" w:hAnsi="Times New Roman" w:cs="Times New Roman"/>
                <w:sz w:val="24"/>
                <w:szCs w:val="24"/>
              </w:rPr>
              <w:lastRenderedPageBreak/>
              <w:t>обслуживания   населения». С  замещающими  родителями  проводилась  разъяснительная  работа   по  профилактике  жестокого  обращения  с  несовершеннолетними,  раздавались  памятки  по  информационной   безопасности  детей  в   социальных  сетях  и  сети  Интернет.</w:t>
            </w:r>
          </w:p>
          <w:p w:rsidR="007507DA" w:rsidRPr="00395B32" w:rsidRDefault="007507DA" w:rsidP="007507DA">
            <w:pPr>
              <w:shd w:val="clear" w:color="auto" w:fill="FFFFFF"/>
              <w:ind w:left="52" w:right="111" w:firstLine="708"/>
              <w:jc w:val="both"/>
              <w:rPr>
                <w:rFonts w:ascii="Times New Roman" w:hAnsi="Times New Roman" w:cs="Times New Roman"/>
                <w:color w:val="000000"/>
                <w:sz w:val="24"/>
                <w:szCs w:val="24"/>
              </w:rPr>
            </w:pPr>
            <w:r w:rsidRPr="00395B32">
              <w:rPr>
                <w:rFonts w:ascii="Times New Roman" w:hAnsi="Times New Roman" w:cs="Times New Roman"/>
                <w:sz w:val="24"/>
                <w:szCs w:val="24"/>
              </w:rPr>
              <w:t xml:space="preserve"> </w:t>
            </w:r>
            <w:r w:rsidRPr="00395B32">
              <w:rPr>
                <w:rFonts w:ascii="Times New Roman" w:hAnsi="Times New Roman" w:cs="Times New Roman"/>
                <w:color w:val="000000"/>
                <w:sz w:val="24"/>
                <w:szCs w:val="24"/>
              </w:rPr>
              <w:t xml:space="preserve">19 марта 2021 года и 9 апреля 2021 года проведены собрания </w:t>
            </w:r>
            <w:r w:rsidRPr="00395B32">
              <w:rPr>
                <w:rFonts w:ascii="Times New Roman" w:hAnsi="Times New Roman" w:cs="Times New Roman"/>
                <w:sz w:val="24"/>
                <w:szCs w:val="24"/>
              </w:rPr>
              <w:t xml:space="preserve">с замещающими родителями на темы: «Профилактика правонарушений среди подростков, «Родительский  </w:t>
            </w:r>
            <w:proofErr w:type="gramStart"/>
            <w:r w:rsidRPr="00395B32">
              <w:rPr>
                <w:rFonts w:ascii="Times New Roman" w:hAnsi="Times New Roman" w:cs="Times New Roman"/>
                <w:sz w:val="24"/>
                <w:szCs w:val="24"/>
              </w:rPr>
              <w:t>контроль за</w:t>
            </w:r>
            <w:proofErr w:type="gramEnd"/>
            <w:r w:rsidRPr="00395B32">
              <w:rPr>
                <w:rFonts w:ascii="Times New Roman" w:hAnsi="Times New Roman" w:cs="Times New Roman"/>
                <w:sz w:val="24"/>
                <w:szCs w:val="24"/>
              </w:rPr>
              <w:t xml:space="preserve"> поведением и свободным времяпровождением несовершеннолетних детей дома и на улице», «Профилактика чрезвычайных ситуаций: правила  пожарной  безопасности. </w:t>
            </w:r>
            <w:r w:rsidRPr="00395B32">
              <w:rPr>
                <w:rFonts w:ascii="Times New Roman" w:hAnsi="Times New Roman" w:cs="Times New Roman"/>
                <w:color w:val="000000"/>
                <w:sz w:val="24"/>
                <w:szCs w:val="24"/>
                <w:shd w:val="clear" w:color="auto" w:fill="FFFFFF"/>
              </w:rPr>
              <w:t xml:space="preserve">Были розданы  Памятки замещающим родителям о мерах  пожарной  безопасности при  посещении  семей. Проводятся консультации заменяющим родителям по </w:t>
            </w:r>
            <w:r w:rsidRPr="00395B32">
              <w:rPr>
                <w:rFonts w:ascii="Times New Roman" w:hAnsi="Times New Roman" w:cs="Times New Roman"/>
                <w:color w:val="000000"/>
                <w:sz w:val="24"/>
                <w:szCs w:val="24"/>
              </w:rPr>
              <w:t>вопросам воспитания подростков, защиты прав и законных интересов несовершеннолетних. Также проводятся индивидуальные беседы с опекунами и приемными родителями о недопущении совершения правонарушений и преступлений среди несовершеннолетних, о необходимости вовлечения несовершеннолетних детей во внеурочную деятельность, как мера профилактики правонарушений среди несовершеннолетних подопечных.</w:t>
            </w:r>
          </w:p>
          <w:p w:rsidR="007507DA" w:rsidRPr="00395B32" w:rsidRDefault="0027730C" w:rsidP="007507DA">
            <w:pPr>
              <w:ind w:left="52" w:right="111" w:firstLine="708"/>
              <w:jc w:val="both"/>
              <w:rPr>
                <w:rFonts w:ascii="Times New Roman" w:hAnsi="Times New Roman" w:cs="Times New Roman"/>
                <w:sz w:val="24"/>
                <w:szCs w:val="24"/>
              </w:rPr>
            </w:pPr>
            <w:r w:rsidRPr="00395B32">
              <w:rPr>
                <w:rFonts w:ascii="Times New Roman" w:hAnsi="Times New Roman" w:cs="Times New Roman"/>
                <w:sz w:val="24"/>
                <w:szCs w:val="24"/>
              </w:rPr>
              <w:t>В работе по защите</w:t>
            </w:r>
            <w:r w:rsidR="007507DA" w:rsidRPr="00395B32">
              <w:rPr>
                <w:rFonts w:ascii="Times New Roman" w:hAnsi="Times New Roman" w:cs="Times New Roman"/>
                <w:sz w:val="24"/>
                <w:szCs w:val="24"/>
              </w:rPr>
              <w:t xml:space="preserve">  прав  детей </w:t>
            </w:r>
            <w:r w:rsidRPr="00395B32">
              <w:rPr>
                <w:rFonts w:ascii="Times New Roman" w:hAnsi="Times New Roman" w:cs="Times New Roman"/>
                <w:sz w:val="24"/>
                <w:szCs w:val="24"/>
              </w:rPr>
              <w:t>принимают участие все ведомства системы профилактики: это предста</w:t>
            </w:r>
            <w:r w:rsidR="007507DA" w:rsidRPr="00395B32">
              <w:rPr>
                <w:rFonts w:ascii="Times New Roman" w:hAnsi="Times New Roman" w:cs="Times New Roman"/>
                <w:sz w:val="24"/>
                <w:szCs w:val="24"/>
              </w:rPr>
              <w:t xml:space="preserve">вителей Управления  образования   администрации  Пугачевского  муниципального  района, ГУЗ </w:t>
            </w:r>
            <w:proofErr w:type="gramStart"/>
            <w:r w:rsidR="007507DA" w:rsidRPr="00395B32">
              <w:rPr>
                <w:rFonts w:ascii="Times New Roman" w:hAnsi="Times New Roman" w:cs="Times New Roman"/>
                <w:sz w:val="24"/>
                <w:szCs w:val="24"/>
              </w:rPr>
              <w:t>СО</w:t>
            </w:r>
            <w:proofErr w:type="gramEnd"/>
            <w:r w:rsidR="007507DA" w:rsidRPr="00395B32">
              <w:rPr>
                <w:rFonts w:ascii="Times New Roman" w:hAnsi="Times New Roman" w:cs="Times New Roman"/>
                <w:sz w:val="24"/>
                <w:szCs w:val="24"/>
              </w:rPr>
              <w:t xml:space="preserve"> «Пугачевская  районная  больница»,  ГАУ СО «Комплексный  центр  социального обслуживания  населения Пугачевского  района», инспектора  ОДН МО МВД России  «Пугачевский», </w:t>
            </w:r>
            <w:r w:rsidRPr="00395B32">
              <w:rPr>
                <w:rFonts w:ascii="Times New Roman" w:hAnsi="Times New Roman" w:cs="Times New Roman"/>
                <w:sz w:val="24"/>
                <w:szCs w:val="24"/>
              </w:rPr>
              <w:t>организации досуга, общественные организации, комиссия</w:t>
            </w:r>
            <w:r w:rsidR="007507DA" w:rsidRPr="00395B32">
              <w:rPr>
                <w:rFonts w:ascii="Times New Roman" w:hAnsi="Times New Roman" w:cs="Times New Roman"/>
                <w:sz w:val="24"/>
                <w:szCs w:val="24"/>
              </w:rPr>
              <w:t xml:space="preserve"> по  делам  несоверше</w:t>
            </w:r>
            <w:r w:rsidRPr="00395B32">
              <w:rPr>
                <w:rFonts w:ascii="Times New Roman" w:hAnsi="Times New Roman" w:cs="Times New Roman"/>
                <w:sz w:val="24"/>
                <w:szCs w:val="24"/>
              </w:rPr>
              <w:t xml:space="preserve">ннолетних  и  защите  их  прав. </w:t>
            </w:r>
          </w:p>
          <w:p w:rsidR="007507DA" w:rsidRPr="00395B32" w:rsidRDefault="0027730C" w:rsidP="0027730C">
            <w:pPr>
              <w:pStyle w:val="aa"/>
              <w:shd w:val="clear" w:color="auto" w:fill="FFFFFF"/>
              <w:spacing w:before="0" w:beforeAutospacing="0" w:after="0" w:afterAutospacing="0" w:line="218" w:lineRule="atLeast"/>
              <w:ind w:left="52" w:right="111" w:firstLine="708"/>
              <w:jc w:val="both"/>
            </w:pPr>
            <w:r w:rsidRPr="00395B32">
              <w:t xml:space="preserve">В </w:t>
            </w:r>
            <w:r w:rsidR="007507DA" w:rsidRPr="00395B32">
              <w:t xml:space="preserve">текущем году  были  проведены </w:t>
            </w:r>
            <w:proofErr w:type="spellStart"/>
            <w:r w:rsidR="007507DA" w:rsidRPr="00395B32">
              <w:t>онлайн</w:t>
            </w:r>
            <w:proofErr w:type="spellEnd"/>
            <w:r w:rsidR="007507DA" w:rsidRPr="00395B32">
              <w:t xml:space="preserve"> собрания с замещающими семьями на  темы: «Организация  летнего досуга  детям,  как  способ профилактики правонарушений    среди несовершеннолетних», «Профилактика  чрезвычайных  ситуаций:   правила поведения на  водоемах  в  летний  период», « Информационная  безопасность»</w:t>
            </w:r>
            <w:r w:rsidR="007507DA" w:rsidRPr="00395B32">
              <w:rPr>
                <w:color w:val="000000"/>
                <w:shd w:val="clear" w:color="auto" w:fill="FFFFFF"/>
              </w:rPr>
              <w:t xml:space="preserve">. </w:t>
            </w:r>
            <w:r w:rsidR="007507DA" w:rsidRPr="00395B32">
              <w:t xml:space="preserve">     </w:t>
            </w:r>
            <w:r w:rsidR="007507DA" w:rsidRPr="00395B32">
              <w:tab/>
              <w:t xml:space="preserve"> </w:t>
            </w:r>
          </w:p>
          <w:p w:rsidR="0027730C" w:rsidRPr="00395B32" w:rsidRDefault="0027730C" w:rsidP="0027730C">
            <w:pPr>
              <w:ind w:left="52" w:right="111"/>
              <w:jc w:val="both"/>
              <w:rPr>
                <w:rFonts w:ascii="Times New Roman" w:hAnsi="Times New Roman" w:cs="Times New Roman"/>
                <w:sz w:val="24"/>
                <w:szCs w:val="24"/>
              </w:rPr>
            </w:pPr>
            <w:r w:rsidRPr="00395B32">
              <w:rPr>
                <w:rFonts w:ascii="Times New Roman" w:hAnsi="Times New Roman" w:cs="Times New Roman"/>
                <w:sz w:val="24"/>
                <w:szCs w:val="24"/>
              </w:rPr>
              <w:t xml:space="preserve">          </w:t>
            </w:r>
            <w:r w:rsidR="007507DA" w:rsidRPr="00395B32">
              <w:rPr>
                <w:rFonts w:ascii="Times New Roman" w:hAnsi="Times New Roman" w:cs="Times New Roman"/>
                <w:sz w:val="24"/>
                <w:szCs w:val="24"/>
              </w:rPr>
              <w:t xml:space="preserve">В  целях  предотвращения  вторичного   социального сиротства  с  замещающими  родителями  проводятся  индивидуальные  беседы,  оказывается помощь,  привлекается  к работе  психолог ГУЗ </w:t>
            </w:r>
            <w:proofErr w:type="gramStart"/>
            <w:r w:rsidR="007507DA" w:rsidRPr="00395B32">
              <w:rPr>
                <w:rFonts w:ascii="Times New Roman" w:hAnsi="Times New Roman" w:cs="Times New Roman"/>
                <w:sz w:val="24"/>
                <w:szCs w:val="24"/>
              </w:rPr>
              <w:t>СО</w:t>
            </w:r>
            <w:proofErr w:type="gramEnd"/>
            <w:r w:rsidR="007507DA" w:rsidRPr="00395B32">
              <w:rPr>
                <w:rFonts w:ascii="Times New Roman" w:hAnsi="Times New Roman" w:cs="Times New Roman"/>
                <w:sz w:val="24"/>
                <w:szCs w:val="24"/>
              </w:rPr>
              <w:t xml:space="preserve"> «Пугачевская  РБ».  6  замещающих  семей   стояли  на  сопровождении  в  ГБУ СО «Центр </w:t>
            </w:r>
            <w:r w:rsidR="007507DA" w:rsidRPr="00395B32">
              <w:rPr>
                <w:rFonts w:ascii="Times New Roman" w:hAnsi="Times New Roman" w:cs="Times New Roman"/>
                <w:sz w:val="24"/>
                <w:szCs w:val="24"/>
              </w:rPr>
              <w:lastRenderedPageBreak/>
              <w:t xml:space="preserve">психолого-педагогического и медико-социального  сопровождения детей» г. Балаково.         </w:t>
            </w:r>
          </w:p>
          <w:p w:rsidR="007507DA" w:rsidRPr="00395B32" w:rsidRDefault="0027730C" w:rsidP="0027730C">
            <w:pPr>
              <w:ind w:left="52" w:right="111"/>
              <w:jc w:val="both"/>
              <w:rPr>
                <w:rFonts w:ascii="Times New Roman" w:hAnsi="Times New Roman" w:cs="Times New Roman"/>
                <w:color w:val="000000"/>
                <w:sz w:val="24"/>
                <w:szCs w:val="24"/>
                <w:shd w:val="clear" w:color="auto" w:fill="FFFFFF"/>
              </w:rPr>
            </w:pPr>
            <w:r w:rsidRPr="00395B32">
              <w:rPr>
                <w:rFonts w:ascii="Times New Roman" w:hAnsi="Times New Roman" w:cs="Times New Roman"/>
                <w:sz w:val="24"/>
                <w:szCs w:val="24"/>
              </w:rPr>
              <w:t xml:space="preserve">        </w:t>
            </w:r>
            <w:r w:rsidR="007507DA" w:rsidRPr="00395B32">
              <w:rPr>
                <w:rFonts w:ascii="Times New Roman" w:hAnsi="Times New Roman" w:cs="Times New Roman"/>
                <w:sz w:val="24"/>
                <w:szCs w:val="24"/>
              </w:rPr>
              <w:t xml:space="preserve"> 20  нес</w:t>
            </w:r>
            <w:r w:rsidRPr="00395B32">
              <w:rPr>
                <w:rFonts w:ascii="Times New Roman" w:hAnsi="Times New Roman" w:cs="Times New Roman"/>
                <w:sz w:val="24"/>
                <w:szCs w:val="24"/>
              </w:rPr>
              <w:t>овершеннолетних детей  в течение</w:t>
            </w:r>
            <w:r w:rsidR="007507DA" w:rsidRPr="00395B32">
              <w:rPr>
                <w:rFonts w:ascii="Times New Roman" w:hAnsi="Times New Roman" w:cs="Times New Roman"/>
                <w:sz w:val="24"/>
                <w:szCs w:val="24"/>
              </w:rPr>
              <w:t xml:space="preserve">  2021 года были помещены на  реабилитацию  в</w:t>
            </w:r>
            <w:r w:rsidR="007507DA" w:rsidRPr="00395B32">
              <w:rPr>
                <w:rFonts w:ascii="Times New Roman" w:hAnsi="Times New Roman" w:cs="Times New Roman"/>
                <w:color w:val="000000"/>
                <w:sz w:val="24"/>
                <w:szCs w:val="24"/>
                <w:shd w:val="clear" w:color="auto" w:fill="FFFFFF"/>
              </w:rPr>
              <w:t xml:space="preserve"> ГБУ СО « </w:t>
            </w:r>
            <w:proofErr w:type="spellStart"/>
            <w:r w:rsidR="007507DA" w:rsidRPr="00395B32">
              <w:rPr>
                <w:rFonts w:ascii="Times New Roman" w:hAnsi="Times New Roman" w:cs="Times New Roman"/>
                <w:color w:val="000000"/>
                <w:sz w:val="24"/>
                <w:szCs w:val="24"/>
                <w:shd w:val="clear" w:color="auto" w:fill="FFFFFF"/>
              </w:rPr>
              <w:t>Балаковский</w:t>
            </w:r>
            <w:proofErr w:type="spellEnd"/>
            <w:r w:rsidR="007507DA" w:rsidRPr="00395B32">
              <w:rPr>
                <w:rFonts w:ascii="Times New Roman" w:hAnsi="Times New Roman" w:cs="Times New Roman"/>
                <w:color w:val="000000"/>
                <w:sz w:val="24"/>
                <w:szCs w:val="24"/>
                <w:shd w:val="clear" w:color="auto" w:fill="FFFFFF"/>
              </w:rPr>
              <w:t xml:space="preserve">  центр социальной помощи семье и детям  « Семья». 13 несовершеннолетних помещались  в ГУЗ </w:t>
            </w:r>
            <w:proofErr w:type="gramStart"/>
            <w:r w:rsidR="007507DA" w:rsidRPr="00395B32">
              <w:rPr>
                <w:rFonts w:ascii="Times New Roman" w:hAnsi="Times New Roman" w:cs="Times New Roman"/>
                <w:color w:val="000000"/>
                <w:sz w:val="24"/>
                <w:szCs w:val="24"/>
                <w:shd w:val="clear" w:color="auto" w:fill="FFFFFF"/>
              </w:rPr>
              <w:t>СО</w:t>
            </w:r>
            <w:proofErr w:type="gramEnd"/>
            <w:r w:rsidR="007507DA" w:rsidRPr="00395B32">
              <w:rPr>
                <w:rFonts w:ascii="Times New Roman" w:hAnsi="Times New Roman" w:cs="Times New Roman"/>
                <w:color w:val="000000"/>
                <w:sz w:val="24"/>
                <w:szCs w:val="24"/>
                <w:shd w:val="clear" w:color="auto" w:fill="FFFFFF"/>
              </w:rPr>
              <w:t xml:space="preserve"> «Пугачевская РБ».</w:t>
            </w:r>
            <w:r w:rsidR="007507DA" w:rsidRPr="00395B32">
              <w:rPr>
                <w:rFonts w:ascii="Times New Roman" w:hAnsi="Times New Roman" w:cs="Times New Roman"/>
                <w:sz w:val="24"/>
                <w:szCs w:val="24"/>
              </w:rPr>
              <w:t xml:space="preserve">   Получили психологическую помощь </w:t>
            </w:r>
            <w:r w:rsidR="007507DA" w:rsidRPr="00395B32">
              <w:rPr>
                <w:rFonts w:ascii="Times New Roman" w:hAnsi="Times New Roman" w:cs="Times New Roman"/>
                <w:color w:val="000000"/>
                <w:sz w:val="24"/>
                <w:szCs w:val="24"/>
                <w:shd w:val="clear" w:color="auto" w:fill="FFFFFF"/>
              </w:rPr>
              <w:t xml:space="preserve">в  ГБУ </w:t>
            </w:r>
            <w:proofErr w:type="gramStart"/>
            <w:r w:rsidR="007507DA" w:rsidRPr="00395B32">
              <w:rPr>
                <w:rFonts w:ascii="Times New Roman" w:hAnsi="Times New Roman" w:cs="Times New Roman"/>
                <w:color w:val="000000"/>
                <w:sz w:val="24"/>
                <w:szCs w:val="24"/>
                <w:shd w:val="clear" w:color="auto" w:fill="FFFFFF"/>
              </w:rPr>
              <w:t>СО</w:t>
            </w:r>
            <w:proofErr w:type="gramEnd"/>
            <w:r w:rsidR="007507DA" w:rsidRPr="00395B32">
              <w:rPr>
                <w:rFonts w:ascii="Times New Roman" w:hAnsi="Times New Roman" w:cs="Times New Roman"/>
                <w:color w:val="000000"/>
                <w:sz w:val="24"/>
                <w:szCs w:val="24"/>
                <w:shd w:val="clear" w:color="auto" w:fill="FFFFFF"/>
              </w:rPr>
              <w:t xml:space="preserve"> «Центр   психолого-педагогического  и   медико-социального  сопровождения   детей  г. Балаково» - 3 человека.  Из них шесть детей были помещены  на  реабилитацию  в  </w:t>
            </w:r>
            <w:proofErr w:type="spellStart"/>
            <w:r w:rsidR="007507DA" w:rsidRPr="00395B32">
              <w:rPr>
                <w:rFonts w:ascii="Times New Roman" w:hAnsi="Times New Roman" w:cs="Times New Roman"/>
                <w:color w:val="000000"/>
                <w:sz w:val="24"/>
                <w:szCs w:val="24"/>
                <w:shd w:val="clear" w:color="auto" w:fill="FFFFFF"/>
              </w:rPr>
              <w:t>социозащитное</w:t>
            </w:r>
            <w:proofErr w:type="spellEnd"/>
            <w:r w:rsidR="007507DA" w:rsidRPr="00395B32">
              <w:rPr>
                <w:rFonts w:ascii="Times New Roman" w:hAnsi="Times New Roman" w:cs="Times New Roman"/>
                <w:color w:val="000000"/>
                <w:sz w:val="24"/>
                <w:szCs w:val="24"/>
                <w:shd w:val="clear" w:color="auto" w:fill="FFFFFF"/>
              </w:rPr>
              <w:t xml:space="preserve">   учреждение  вследствие  выявленных  фактов  жестокого  обращения   с  несовершеннолетними  в  семье. Инспектор  службы  опеки и попечительства в качестве законного представителя данных детей  принимал  участие  в следственных  действиях  и  судебных  заседаниях по защите прав несовершеннолетних. </w:t>
            </w:r>
            <w:r w:rsidRPr="00395B32">
              <w:rPr>
                <w:rFonts w:ascii="Times New Roman" w:hAnsi="Times New Roman" w:cs="Times New Roman"/>
                <w:color w:val="000000"/>
                <w:sz w:val="24"/>
                <w:szCs w:val="24"/>
                <w:shd w:val="clear" w:color="auto" w:fill="FFFFFF"/>
              </w:rPr>
              <w:t>В течение</w:t>
            </w:r>
            <w:r w:rsidR="007507DA" w:rsidRPr="00395B32">
              <w:rPr>
                <w:rFonts w:ascii="Times New Roman" w:hAnsi="Times New Roman" w:cs="Times New Roman"/>
                <w:color w:val="000000"/>
                <w:sz w:val="24"/>
                <w:szCs w:val="24"/>
                <w:shd w:val="clear" w:color="auto" w:fill="FFFFFF"/>
              </w:rPr>
              <w:t xml:space="preserve"> года в связи с улучшение обстановки  выбыли в  кровную семь</w:t>
            </w:r>
            <w:r w:rsidRPr="00395B32">
              <w:rPr>
                <w:rFonts w:ascii="Times New Roman" w:hAnsi="Times New Roman" w:cs="Times New Roman"/>
                <w:color w:val="000000"/>
                <w:sz w:val="24"/>
                <w:szCs w:val="24"/>
                <w:shd w:val="clear" w:color="auto" w:fill="FFFFFF"/>
              </w:rPr>
              <w:t xml:space="preserve">ю </w:t>
            </w:r>
            <w:r w:rsidR="007507DA" w:rsidRPr="00395B32">
              <w:rPr>
                <w:rFonts w:ascii="Times New Roman" w:hAnsi="Times New Roman" w:cs="Times New Roman"/>
                <w:color w:val="000000"/>
                <w:sz w:val="24"/>
                <w:szCs w:val="24"/>
                <w:shd w:val="clear" w:color="auto" w:fill="FFFFFF"/>
              </w:rPr>
              <w:t>13 детей, в заменяющие семьи 6 дете</w:t>
            </w:r>
            <w:r w:rsidRPr="00395B32">
              <w:rPr>
                <w:rFonts w:ascii="Times New Roman" w:hAnsi="Times New Roman" w:cs="Times New Roman"/>
                <w:color w:val="000000"/>
                <w:sz w:val="24"/>
                <w:szCs w:val="24"/>
                <w:shd w:val="clear" w:color="auto" w:fill="FFFFFF"/>
              </w:rPr>
              <w:t>й, в государственное учреждение</w:t>
            </w:r>
            <w:r w:rsidR="007507DA" w:rsidRPr="00395B32">
              <w:rPr>
                <w:rFonts w:ascii="Times New Roman" w:hAnsi="Times New Roman" w:cs="Times New Roman"/>
                <w:color w:val="000000"/>
                <w:sz w:val="24"/>
                <w:szCs w:val="24"/>
                <w:shd w:val="clear" w:color="auto" w:fill="FFFFFF"/>
              </w:rPr>
              <w:t xml:space="preserve"> 1 ребенок.   </w:t>
            </w:r>
            <w:proofErr w:type="gramStart"/>
            <w:r w:rsidR="007507DA" w:rsidRPr="00395B32">
              <w:rPr>
                <w:rFonts w:ascii="Times New Roman" w:hAnsi="Times New Roman" w:cs="Times New Roman"/>
                <w:color w:val="000000"/>
                <w:sz w:val="24"/>
                <w:szCs w:val="24"/>
                <w:shd w:val="clear" w:color="auto" w:fill="FFFFFF"/>
              </w:rPr>
              <w:t>На  конец</w:t>
            </w:r>
            <w:proofErr w:type="gramEnd"/>
            <w:r w:rsidR="007507DA" w:rsidRPr="00395B32">
              <w:rPr>
                <w:rFonts w:ascii="Times New Roman" w:hAnsi="Times New Roman" w:cs="Times New Roman"/>
                <w:color w:val="000000"/>
                <w:sz w:val="24"/>
                <w:szCs w:val="24"/>
                <w:shd w:val="clear" w:color="auto" w:fill="FFFFFF"/>
              </w:rPr>
              <w:t xml:space="preserve"> 2021 года остались </w:t>
            </w:r>
            <w:r w:rsidRPr="00395B32">
              <w:rPr>
                <w:rFonts w:ascii="Times New Roman" w:hAnsi="Times New Roman" w:cs="Times New Roman"/>
                <w:color w:val="000000"/>
                <w:sz w:val="24"/>
                <w:szCs w:val="24"/>
                <w:shd w:val="clear" w:color="auto" w:fill="FFFFFF"/>
              </w:rPr>
              <w:t>в  ГБУ СО «</w:t>
            </w:r>
            <w:proofErr w:type="spellStart"/>
            <w:r w:rsidR="007507DA" w:rsidRPr="00395B32">
              <w:rPr>
                <w:rFonts w:ascii="Times New Roman" w:hAnsi="Times New Roman" w:cs="Times New Roman"/>
                <w:color w:val="000000"/>
                <w:sz w:val="24"/>
                <w:szCs w:val="24"/>
                <w:shd w:val="clear" w:color="auto" w:fill="FFFFFF"/>
              </w:rPr>
              <w:t>Балаковский</w:t>
            </w:r>
            <w:proofErr w:type="spellEnd"/>
            <w:r w:rsidR="007507DA" w:rsidRPr="00395B32">
              <w:rPr>
                <w:rFonts w:ascii="Times New Roman" w:hAnsi="Times New Roman" w:cs="Times New Roman"/>
                <w:color w:val="000000"/>
                <w:sz w:val="24"/>
                <w:szCs w:val="24"/>
                <w:shd w:val="clear" w:color="auto" w:fill="FFFFFF"/>
              </w:rPr>
              <w:t xml:space="preserve">  центр </w:t>
            </w:r>
            <w:r w:rsidRPr="00395B32">
              <w:rPr>
                <w:rFonts w:ascii="Times New Roman" w:hAnsi="Times New Roman" w:cs="Times New Roman"/>
                <w:color w:val="000000"/>
                <w:sz w:val="24"/>
                <w:szCs w:val="24"/>
                <w:shd w:val="clear" w:color="auto" w:fill="FFFFFF"/>
              </w:rPr>
              <w:t xml:space="preserve"> «</w:t>
            </w:r>
            <w:r w:rsidR="007507DA" w:rsidRPr="00395B32">
              <w:rPr>
                <w:rFonts w:ascii="Times New Roman" w:hAnsi="Times New Roman" w:cs="Times New Roman"/>
                <w:color w:val="000000"/>
                <w:sz w:val="24"/>
                <w:szCs w:val="24"/>
                <w:shd w:val="clear" w:color="auto" w:fill="FFFFFF"/>
              </w:rPr>
              <w:t xml:space="preserve">Семья» </w:t>
            </w:r>
            <w:r w:rsidRPr="00395B32">
              <w:rPr>
                <w:rFonts w:ascii="Times New Roman" w:hAnsi="Times New Roman" w:cs="Times New Roman"/>
                <w:color w:val="000000"/>
                <w:sz w:val="24"/>
                <w:szCs w:val="24"/>
                <w:shd w:val="clear" w:color="auto" w:fill="FFFFFF"/>
              </w:rPr>
              <w:t>3 ребенка</w:t>
            </w:r>
            <w:r w:rsidR="007507DA" w:rsidRPr="00395B32">
              <w:rPr>
                <w:rFonts w:ascii="Times New Roman" w:hAnsi="Times New Roman" w:cs="Times New Roman"/>
                <w:color w:val="000000"/>
                <w:sz w:val="24"/>
                <w:szCs w:val="24"/>
                <w:shd w:val="clear" w:color="auto" w:fill="FFFFFF"/>
              </w:rPr>
              <w:t xml:space="preserve">. </w:t>
            </w:r>
            <w:r w:rsidRPr="00395B32">
              <w:rPr>
                <w:rFonts w:ascii="Times New Roman" w:hAnsi="Times New Roman" w:cs="Times New Roman"/>
                <w:color w:val="000000"/>
                <w:sz w:val="24"/>
                <w:szCs w:val="24"/>
                <w:shd w:val="clear" w:color="auto" w:fill="FFFFFF"/>
              </w:rPr>
              <w:t xml:space="preserve">Работа восстановлению </w:t>
            </w:r>
            <w:proofErr w:type="spellStart"/>
            <w:proofErr w:type="gramStart"/>
            <w:r w:rsidRPr="00395B32">
              <w:rPr>
                <w:rFonts w:ascii="Times New Roman" w:hAnsi="Times New Roman" w:cs="Times New Roman"/>
                <w:color w:val="000000"/>
                <w:sz w:val="24"/>
                <w:szCs w:val="24"/>
                <w:shd w:val="clear" w:color="auto" w:fill="FFFFFF"/>
              </w:rPr>
              <w:t>детско</w:t>
            </w:r>
            <w:proofErr w:type="spellEnd"/>
            <w:r w:rsidRPr="00395B32">
              <w:rPr>
                <w:rFonts w:ascii="Times New Roman" w:hAnsi="Times New Roman" w:cs="Times New Roman"/>
                <w:color w:val="000000"/>
                <w:sz w:val="24"/>
                <w:szCs w:val="24"/>
                <w:shd w:val="clear" w:color="auto" w:fill="FFFFFF"/>
              </w:rPr>
              <w:t xml:space="preserve"> родительских</w:t>
            </w:r>
            <w:proofErr w:type="gramEnd"/>
            <w:r w:rsidRPr="00395B32">
              <w:rPr>
                <w:rFonts w:ascii="Times New Roman" w:hAnsi="Times New Roman" w:cs="Times New Roman"/>
                <w:color w:val="000000"/>
                <w:sz w:val="24"/>
                <w:szCs w:val="24"/>
                <w:shd w:val="clear" w:color="auto" w:fill="FFFFFF"/>
              </w:rPr>
              <w:t xml:space="preserve"> отношений в семьях,</w:t>
            </w:r>
            <w:r w:rsidR="007507DA" w:rsidRPr="00395B32">
              <w:rPr>
                <w:rFonts w:ascii="Times New Roman" w:hAnsi="Times New Roman" w:cs="Times New Roman"/>
                <w:color w:val="000000"/>
                <w:sz w:val="24"/>
                <w:szCs w:val="24"/>
                <w:shd w:val="clear" w:color="auto" w:fill="FFFFFF"/>
              </w:rPr>
              <w:t xml:space="preserve"> нуждающихся в помощи государства будет п</w:t>
            </w:r>
            <w:r w:rsidRPr="00395B32">
              <w:rPr>
                <w:rFonts w:ascii="Times New Roman" w:hAnsi="Times New Roman" w:cs="Times New Roman"/>
                <w:color w:val="000000"/>
                <w:sz w:val="24"/>
                <w:szCs w:val="24"/>
                <w:shd w:val="clear" w:color="auto" w:fill="FFFFFF"/>
              </w:rPr>
              <w:t>родолжена</w:t>
            </w:r>
            <w:r w:rsidR="007507DA" w:rsidRPr="00395B32">
              <w:rPr>
                <w:rFonts w:ascii="Times New Roman" w:hAnsi="Times New Roman" w:cs="Times New Roman"/>
                <w:color w:val="000000"/>
                <w:sz w:val="24"/>
                <w:szCs w:val="24"/>
                <w:shd w:val="clear" w:color="auto" w:fill="FFFFFF"/>
              </w:rPr>
              <w:t>.</w:t>
            </w:r>
          </w:p>
          <w:p w:rsidR="00BC6D59" w:rsidRPr="0027730C" w:rsidRDefault="0027730C" w:rsidP="0027730C">
            <w:pPr>
              <w:jc w:val="both"/>
              <w:rPr>
                <w:rFonts w:ascii="Times New Roman" w:hAnsi="Times New Roman" w:cs="Times New Roman"/>
                <w:sz w:val="24"/>
                <w:szCs w:val="24"/>
              </w:rPr>
            </w:pPr>
            <w:r w:rsidRPr="00395B32">
              <w:rPr>
                <w:sz w:val="24"/>
                <w:szCs w:val="24"/>
              </w:rPr>
              <w:t xml:space="preserve">             </w:t>
            </w:r>
            <w:r w:rsidRPr="00395B32">
              <w:rPr>
                <w:rFonts w:ascii="Times New Roman" w:hAnsi="Times New Roman" w:cs="Times New Roman"/>
                <w:sz w:val="24"/>
                <w:szCs w:val="24"/>
              </w:rPr>
              <w:t>Исходя из вышеуказанного, можно сделать вывод, что в районе сформирована система помогающих специалистов, которая позволит отработать идеальную модель сохранения ребенка в семье, которая оказалась в трудной жизненной ситуации, а после – сопровождать и поддерживать эту семью.</w:t>
            </w:r>
          </w:p>
        </w:tc>
      </w:tr>
      <w:tr w:rsidR="0069188F" w:rsidRPr="007052E9" w:rsidTr="002520A3">
        <w:tc>
          <w:tcPr>
            <w:tcW w:w="1266" w:type="dxa"/>
          </w:tcPr>
          <w:p w:rsidR="0069188F" w:rsidRPr="004966FF" w:rsidRDefault="0099487D" w:rsidP="00996A87">
            <w:pPr>
              <w:rPr>
                <w:rFonts w:ascii="Times New Roman" w:hAnsi="Times New Roman" w:cs="Times New Roman"/>
                <w:b/>
                <w:sz w:val="24"/>
                <w:szCs w:val="24"/>
              </w:rPr>
            </w:pPr>
            <w:r w:rsidRPr="004966FF">
              <w:rPr>
                <w:rFonts w:ascii="Times New Roman" w:hAnsi="Times New Roman" w:cs="Times New Roman"/>
                <w:b/>
                <w:sz w:val="24"/>
                <w:szCs w:val="24"/>
              </w:rPr>
              <w:lastRenderedPageBreak/>
              <w:t>2.2</w:t>
            </w:r>
          </w:p>
        </w:tc>
        <w:tc>
          <w:tcPr>
            <w:tcW w:w="13520" w:type="dxa"/>
            <w:gridSpan w:val="2"/>
          </w:tcPr>
          <w:p w:rsidR="001E3562" w:rsidRDefault="0099487D" w:rsidP="0065389A">
            <w:pPr>
              <w:jc w:val="center"/>
              <w:rPr>
                <w:rFonts w:ascii="Times New Roman" w:hAnsi="Times New Roman" w:cs="Times New Roman"/>
                <w:b/>
                <w:sz w:val="24"/>
                <w:szCs w:val="24"/>
              </w:rPr>
            </w:pPr>
            <w:r w:rsidRPr="0099487D">
              <w:rPr>
                <w:rFonts w:ascii="Times New Roman" w:hAnsi="Times New Roman" w:cs="Times New Roman"/>
                <w:b/>
                <w:sz w:val="24"/>
                <w:szCs w:val="24"/>
              </w:rPr>
              <w:t>Информация о координации деятельности органов и учреждений системы профилактики</w:t>
            </w:r>
          </w:p>
          <w:p w:rsidR="001E3562" w:rsidRDefault="0099487D" w:rsidP="0065389A">
            <w:pPr>
              <w:jc w:val="center"/>
              <w:rPr>
                <w:rFonts w:ascii="Times New Roman" w:hAnsi="Times New Roman" w:cs="Times New Roman"/>
                <w:b/>
                <w:sz w:val="24"/>
                <w:szCs w:val="24"/>
              </w:rPr>
            </w:pPr>
            <w:r w:rsidRPr="0099487D">
              <w:rPr>
                <w:rFonts w:ascii="Times New Roman" w:hAnsi="Times New Roman" w:cs="Times New Roman"/>
                <w:b/>
                <w:sz w:val="24"/>
                <w:szCs w:val="24"/>
              </w:rPr>
              <w:t xml:space="preserve"> по предупреждению правонарушений и антиобщественных действий несовершеннолетних, </w:t>
            </w:r>
          </w:p>
          <w:p w:rsidR="0069188F" w:rsidRPr="007052E9" w:rsidRDefault="0099487D" w:rsidP="0065389A">
            <w:pPr>
              <w:jc w:val="center"/>
              <w:rPr>
                <w:rFonts w:ascii="Times New Roman" w:hAnsi="Times New Roman" w:cs="Times New Roman"/>
                <w:sz w:val="24"/>
                <w:szCs w:val="24"/>
              </w:rPr>
            </w:pPr>
            <w:r w:rsidRPr="0099487D">
              <w:rPr>
                <w:rFonts w:ascii="Times New Roman" w:hAnsi="Times New Roman" w:cs="Times New Roman"/>
                <w:b/>
                <w:sz w:val="24"/>
                <w:szCs w:val="24"/>
              </w:rPr>
              <w:t xml:space="preserve">выявлению и устранению причин и </w:t>
            </w:r>
            <w:r w:rsidR="0065389A">
              <w:rPr>
                <w:rFonts w:ascii="Times New Roman" w:hAnsi="Times New Roman" w:cs="Times New Roman"/>
                <w:b/>
                <w:sz w:val="24"/>
                <w:szCs w:val="24"/>
              </w:rPr>
              <w:t>условий, способствовавших этому</w:t>
            </w:r>
          </w:p>
        </w:tc>
      </w:tr>
      <w:tr w:rsidR="0069188F" w:rsidRPr="007052E9" w:rsidTr="002520A3">
        <w:tc>
          <w:tcPr>
            <w:tcW w:w="1266" w:type="dxa"/>
          </w:tcPr>
          <w:p w:rsidR="0069188F" w:rsidRPr="004966FF" w:rsidRDefault="00437A6E">
            <w:pPr>
              <w:rPr>
                <w:rFonts w:ascii="Times New Roman" w:hAnsi="Times New Roman" w:cs="Times New Roman"/>
                <w:b/>
                <w:sz w:val="24"/>
                <w:szCs w:val="24"/>
              </w:rPr>
            </w:pPr>
            <w:r w:rsidRPr="004966FF">
              <w:rPr>
                <w:rFonts w:ascii="Times New Roman" w:hAnsi="Times New Roman" w:cs="Times New Roman"/>
                <w:b/>
                <w:sz w:val="24"/>
                <w:szCs w:val="24"/>
              </w:rPr>
              <w:t>2.2.1</w:t>
            </w:r>
          </w:p>
        </w:tc>
        <w:tc>
          <w:tcPr>
            <w:tcW w:w="4919" w:type="dxa"/>
          </w:tcPr>
          <w:p w:rsidR="0069188F" w:rsidRPr="00437A6E" w:rsidRDefault="00437A6E" w:rsidP="00E00B25">
            <w:pPr>
              <w:jc w:val="both"/>
              <w:rPr>
                <w:rFonts w:ascii="Times New Roman" w:hAnsi="Times New Roman" w:cs="Times New Roman"/>
                <w:b/>
                <w:sz w:val="24"/>
                <w:szCs w:val="24"/>
              </w:rPr>
            </w:pPr>
            <w:r w:rsidRPr="00437A6E">
              <w:rPr>
                <w:rFonts w:ascii="Times New Roman" w:hAnsi="Times New Roman" w:cs="Times New Roman"/>
                <w:b/>
                <w:sz w:val="24"/>
                <w:szCs w:val="24"/>
              </w:rPr>
              <w:t>общая информация</w:t>
            </w:r>
          </w:p>
        </w:tc>
        <w:tc>
          <w:tcPr>
            <w:tcW w:w="8601" w:type="dxa"/>
          </w:tcPr>
          <w:p w:rsidR="00CD2753" w:rsidRPr="00CD2753" w:rsidRDefault="007F6FA7" w:rsidP="00CD2753">
            <w:pPr>
              <w:pStyle w:val="a6"/>
              <w:jc w:val="both"/>
              <w:rPr>
                <w:rFonts w:ascii="Times New Roman" w:hAnsi="Times New Roman"/>
                <w:sz w:val="24"/>
                <w:szCs w:val="24"/>
              </w:rPr>
            </w:pPr>
            <w:r>
              <w:rPr>
                <w:rFonts w:ascii="Times New Roman" w:hAnsi="Times New Roman"/>
                <w:sz w:val="24"/>
                <w:szCs w:val="24"/>
              </w:rPr>
              <w:t xml:space="preserve">           </w:t>
            </w:r>
            <w:r w:rsidR="00CD2753" w:rsidRPr="00CD2753">
              <w:rPr>
                <w:rFonts w:ascii="Times New Roman" w:hAnsi="Times New Roman"/>
                <w:sz w:val="24"/>
                <w:szCs w:val="24"/>
              </w:rPr>
              <w:t>Среди наиболее важных задач, которые решаются государственными органами особое место занимает обеспечение прав и свобод несовершеннолетних, и в первую очередь защита детей от преступных посягательств, вовлечение их в противоправную деятельность.</w:t>
            </w:r>
          </w:p>
          <w:p w:rsidR="00CD2753" w:rsidRPr="00CD2753" w:rsidRDefault="00CD2753" w:rsidP="00CD2753">
            <w:pPr>
              <w:pStyle w:val="a6"/>
              <w:jc w:val="both"/>
              <w:rPr>
                <w:rFonts w:ascii="Times New Roman" w:hAnsi="Times New Roman"/>
                <w:sz w:val="24"/>
                <w:szCs w:val="24"/>
              </w:rPr>
            </w:pPr>
            <w:r w:rsidRPr="00CD2753">
              <w:rPr>
                <w:rFonts w:ascii="Times New Roman" w:hAnsi="Times New Roman"/>
                <w:sz w:val="24"/>
                <w:szCs w:val="24"/>
              </w:rPr>
              <w:tab/>
              <w:t xml:space="preserve">В 2021 году комиссией проводилась работа по обеспечению </w:t>
            </w:r>
            <w:proofErr w:type="gramStart"/>
            <w:r w:rsidRPr="00CD2753">
              <w:rPr>
                <w:rFonts w:ascii="Times New Roman" w:hAnsi="Times New Roman"/>
                <w:sz w:val="24"/>
                <w:szCs w:val="24"/>
              </w:rPr>
              <w:t>согласованности функционирования всех ведомств системы профилактики</w:t>
            </w:r>
            <w:proofErr w:type="gramEnd"/>
            <w:r w:rsidRPr="00CD2753">
              <w:rPr>
                <w:rFonts w:ascii="Times New Roman" w:hAnsi="Times New Roman"/>
                <w:sz w:val="24"/>
                <w:szCs w:val="24"/>
              </w:rPr>
              <w:t xml:space="preserve"> по предупреждению преступности, правонарушений, иных антиобщественных действий несовершеннолетних, а также по выявлению и устранению причин способствующих этому.</w:t>
            </w:r>
          </w:p>
          <w:p w:rsidR="00CD2753" w:rsidRPr="00CD2753" w:rsidRDefault="00CD2753" w:rsidP="00CD2753">
            <w:pPr>
              <w:pStyle w:val="a6"/>
              <w:jc w:val="both"/>
              <w:rPr>
                <w:rFonts w:ascii="Times New Roman" w:hAnsi="Times New Roman"/>
                <w:sz w:val="24"/>
                <w:szCs w:val="24"/>
              </w:rPr>
            </w:pPr>
            <w:r w:rsidRPr="00CD2753">
              <w:rPr>
                <w:rFonts w:ascii="Times New Roman" w:hAnsi="Times New Roman"/>
                <w:sz w:val="24"/>
                <w:szCs w:val="24"/>
              </w:rPr>
              <w:lastRenderedPageBreak/>
              <w:tab/>
              <w:t>Комиссией раз в полугодие, совместно с отделом внутренних дел проводился анализ состояния преступности и правонарушений подростков. Дважды в год информация по данному вопросу рассматривалась на заседании КДН и ЗП с участием представителей ведомств системы профилактики.</w:t>
            </w:r>
          </w:p>
          <w:p w:rsidR="00CD2753" w:rsidRPr="00CD2753" w:rsidRDefault="00CD2753" w:rsidP="00CD2753">
            <w:pPr>
              <w:pStyle w:val="a6"/>
              <w:jc w:val="both"/>
              <w:rPr>
                <w:rFonts w:ascii="Times New Roman" w:hAnsi="Times New Roman"/>
                <w:sz w:val="24"/>
                <w:szCs w:val="24"/>
              </w:rPr>
            </w:pPr>
            <w:r w:rsidRPr="00CD2753">
              <w:rPr>
                <w:rFonts w:ascii="Times New Roman" w:hAnsi="Times New Roman"/>
                <w:sz w:val="24"/>
                <w:szCs w:val="24"/>
              </w:rPr>
              <w:tab/>
              <w:t>На заседаниях комиссии  рассматривались в 2021 году вопросы об организации профилактической работы ведомствами системы профилактики по предупреждению преступлений и правонарушений.</w:t>
            </w:r>
          </w:p>
          <w:p w:rsidR="00CD2753" w:rsidRPr="00CD2753" w:rsidRDefault="00CD2753" w:rsidP="00CD2753">
            <w:pPr>
              <w:pStyle w:val="a6"/>
              <w:jc w:val="both"/>
              <w:rPr>
                <w:rFonts w:ascii="Times New Roman" w:hAnsi="Times New Roman"/>
                <w:sz w:val="24"/>
                <w:szCs w:val="24"/>
              </w:rPr>
            </w:pPr>
            <w:r w:rsidRPr="00CD2753">
              <w:rPr>
                <w:sz w:val="24"/>
                <w:szCs w:val="24"/>
              </w:rPr>
              <w:tab/>
            </w:r>
            <w:r w:rsidRPr="00CD2753">
              <w:rPr>
                <w:rFonts w:ascii="Times New Roman" w:hAnsi="Times New Roman"/>
                <w:sz w:val="24"/>
                <w:szCs w:val="24"/>
              </w:rPr>
              <w:t>По рассматриваемым вопросам принимались постановления КДН и ЗП направленные на устранение причин и условий, способствующих противоправной деятельности несовершеннолетних.</w:t>
            </w:r>
          </w:p>
          <w:p w:rsidR="0069188F" w:rsidRPr="00B5240A" w:rsidRDefault="0069188F" w:rsidP="00B5240A">
            <w:pPr>
              <w:pStyle w:val="a6"/>
              <w:jc w:val="both"/>
              <w:rPr>
                <w:color w:val="000000"/>
              </w:rPr>
            </w:pPr>
          </w:p>
        </w:tc>
      </w:tr>
      <w:tr w:rsidR="00437A6E" w:rsidRPr="007052E9" w:rsidTr="00437A6E">
        <w:tc>
          <w:tcPr>
            <w:tcW w:w="1266" w:type="dxa"/>
          </w:tcPr>
          <w:p w:rsidR="00437A6E" w:rsidRPr="004966FF" w:rsidRDefault="00437A6E" w:rsidP="00236728">
            <w:pPr>
              <w:jc w:val="both"/>
              <w:rPr>
                <w:rFonts w:ascii="Times New Roman" w:hAnsi="Times New Roman" w:cs="Times New Roman"/>
                <w:b/>
                <w:sz w:val="24"/>
                <w:szCs w:val="24"/>
              </w:rPr>
            </w:pPr>
            <w:r w:rsidRPr="004966FF">
              <w:rPr>
                <w:rFonts w:ascii="Times New Roman" w:hAnsi="Times New Roman" w:cs="Times New Roman"/>
                <w:b/>
                <w:sz w:val="24"/>
                <w:szCs w:val="24"/>
              </w:rPr>
              <w:lastRenderedPageBreak/>
              <w:t>2.2.2</w:t>
            </w:r>
          </w:p>
        </w:tc>
        <w:tc>
          <w:tcPr>
            <w:tcW w:w="13520" w:type="dxa"/>
            <w:gridSpan w:val="2"/>
          </w:tcPr>
          <w:p w:rsidR="00437A6E" w:rsidRPr="007052E9" w:rsidRDefault="00E0791D" w:rsidP="002A542C">
            <w:pPr>
              <w:jc w:val="center"/>
              <w:rPr>
                <w:rFonts w:ascii="Times New Roman" w:hAnsi="Times New Roman" w:cs="Times New Roman"/>
                <w:sz w:val="24"/>
                <w:szCs w:val="24"/>
              </w:rPr>
            </w:pPr>
            <w:r>
              <w:rPr>
                <w:rFonts w:ascii="Times New Roman" w:hAnsi="Times New Roman" w:cs="Times New Roman"/>
                <w:b/>
                <w:sz w:val="24"/>
                <w:szCs w:val="24"/>
              </w:rPr>
              <w:t>С</w:t>
            </w:r>
            <w:r w:rsidR="00437A6E" w:rsidRPr="00437A6E">
              <w:rPr>
                <w:rFonts w:ascii="Times New Roman" w:hAnsi="Times New Roman" w:cs="Times New Roman"/>
                <w:b/>
                <w:sz w:val="24"/>
                <w:szCs w:val="24"/>
              </w:rPr>
              <w:t>остояние преступности несовершеннолетних и в отн</w:t>
            </w:r>
            <w:r w:rsidR="002A542C">
              <w:rPr>
                <w:rFonts w:ascii="Times New Roman" w:hAnsi="Times New Roman" w:cs="Times New Roman"/>
                <w:b/>
                <w:sz w:val="24"/>
                <w:szCs w:val="24"/>
              </w:rPr>
              <w:t>ошении несовершеннолетних, меры</w:t>
            </w:r>
          </w:p>
        </w:tc>
      </w:tr>
      <w:tr w:rsidR="0069188F" w:rsidRPr="007052E9" w:rsidTr="002520A3">
        <w:tc>
          <w:tcPr>
            <w:tcW w:w="1266" w:type="dxa"/>
          </w:tcPr>
          <w:p w:rsidR="0069188F" w:rsidRPr="004966FF" w:rsidRDefault="002A542C" w:rsidP="00236728">
            <w:pPr>
              <w:jc w:val="both"/>
              <w:rPr>
                <w:rFonts w:ascii="Times New Roman" w:hAnsi="Times New Roman" w:cs="Times New Roman"/>
                <w:sz w:val="24"/>
                <w:szCs w:val="24"/>
              </w:rPr>
            </w:pPr>
            <w:r w:rsidRPr="004966FF">
              <w:rPr>
                <w:rFonts w:ascii="Times New Roman" w:hAnsi="Times New Roman" w:cs="Times New Roman"/>
                <w:sz w:val="24"/>
                <w:szCs w:val="24"/>
              </w:rPr>
              <w:t>2.2.2.1</w:t>
            </w:r>
          </w:p>
        </w:tc>
        <w:tc>
          <w:tcPr>
            <w:tcW w:w="4919" w:type="dxa"/>
          </w:tcPr>
          <w:p w:rsidR="0069188F" w:rsidRPr="007052E9" w:rsidRDefault="00437A6E" w:rsidP="001A2919">
            <w:pPr>
              <w:jc w:val="both"/>
              <w:rPr>
                <w:rFonts w:ascii="Times New Roman" w:hAnsi="Times New Roman" w:cs="Times New Roman"/>
                <w:sz w:val="24"/>
                <w:szCs w:val="24"/>
              </w:rPr>
            </w:pPr>
            <w:r w:rsidRPr="00437A6E">
              <w:rPr>
                <w:rFonts w:ascii="Times New Roman" w:hAnsi="Times New Roman" w:cs="Times New Roman"/>
                <w:sz w:val="24"/>
                <w:szCs w:val="24"/>
              </w:rPr>
              <w:t>общая информация, тенденции, динамика</w:t>
            </w:r>
          </w:p>
        </w:tc>
        <w:tc>
          <w:tcPr>
            <w:tcW w:w="8601" w:type="dxa"/>
          </w:tcPr>
          <w:p w:rsidR="00B5240A" w:rsidRPr="00B5240A" w:rsidRDefault="00395B32" w:rsidP="00B5240A">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B5240A" w:rsidRPr="00B5240A">
              <w:rPr>
                <w:rFonts w:ascii="Times New Roman" w:hAnsi="Times New Roman" w:cs="Times New Roman"/>
                <w:sz w:val="24"/>
                <w:szCs w:val="24"/>
              </w:rPr>
              <w:t>По итогам работы за прошедший период на территории обслуживания МО МВД России «Пугачевский» Саратовской области рост преступлений совершенных несовершеннолетними допущен не был,  снижение составило с 7 до 6 (-16.7 %).  По лицам  также снижение с 7 до 6.  Личным составом ОДН выявлено и раскрыто 13 преступлений, из них по ст. 156 УК РФ -2  (АППГ 2), по ст. 151 - 1 УК РФ (АППГ 0).</w:t>
            </w:r>
          </w:p>
          <w:p w:rsidR="00B5240A" w:rsidRPr="00B5240A" w:rsidRDefault="00B5240A" w:rsidP="00B5240A">
            <w:pPr>
              <w:pStyle w:val="a6"/>
              <w:jc w:val="both"/>
              <w:rPr>
                <w:rFonts w:ascii="Times New Roman" w:hAnsi="Times New Roman" w:cs="Times New Roman"/>
                <w:sz w:val="24"/>
                <w:szCs w:val="24"/>
              </w:rPr>
            </w:pPr>
            <w:r w:rsidRPr="00B5240A">
              <w:rPr>
                <w:rFonts w:ascii="Times New Roman" w:hAnsi="Times New Roman" w:cs="Times New Roman"/>
                <w:sz w:val="24"/>
                <w:szCs w:val="24"/>
              </w:rPr>
              <w:t xml:space="preserve">За текущий период личным составом ОДН  выявлено 276 административных правонарушений (АППГ- 223). Из них  по ст. 5.35 ч.1 </w:t>
            </w:r>
            <w:proofErr w:type="spellStart"/>
            <w:r w:rsidRPr="00B5240A">
              <w:rPr>
                <w:rFonts w:ascii="Times New Roman" w:hAnsi="Times New Roman" w:cs="Times New Roman"/>
                <w:sz w:val="24"/>
                <w:szCs w:val="24"/>
              </w:rPr>
              <w:t>КоАП</w:t>
            </w:r>
            <w:proofErr w:type="spellEnd"/>
            <w:r w:rsidRPr="00B5240A">
              <w:rPr>
                <w:rFonts w:ascii="Times New Roman" w:hAnsi="Times New Roman" w:cs="Times New Roman"/>
                <w:sz w:val="24"/>
                <w:szCs w:val="24"/>
              </w:rPr>
              <w:t xml:space="preserve"> РФ - 114 (АППГ 112),  по ст.  20.22 </w:t>
            </w:r>
            <w:proofErr w:type="spellStart"/>
            <w:r w:rsidRPr="00B5240A">
              <w:rPr>
                <w:rFonts w:ascii="Times New Roman" w:hAnsi="Times New Roman" w:cs="Times New Roman"/>
                <w:sz w:val="24"/>
                <w:szCs w:val="24"/>
              </w:rPr>
              <w:t>КоАП</w:t>
            </w:r>
            <w:proofErr w:type="spellEnd"/>
            <w:r w:rsidRPr="00B5240A">
              <w:rPr>
                <w:rFonts w:ascii="Times New Roman" w:hAnsi="Times New Roman" w:cs="Times New Roman"/>
                <w:sz w:val="24"/>
                <w:szCs w:val="24"/>
              </w:rPr>
              <w:t xml:space="preserve"> РФ - 22 (АППГ 17), ст. 14.16 ч. 2.1 </w:t>
            </w:r>
            <w:proofErr w:type="spellStart"/>
            <w:r w:rsidRPr="00B5240A">
              <w:rPr>
                <w:rFonts w:ascii="Times New Roman" w:hAnsi="Times New Roman" w:cs="Times New Roman"/>
                <w:sz w:val="24"/>
                <w:szCs w:val="24"/>
              </w:rPr>
              <w:t>КоАП</w:t>
            </w:r>
            <w:proofErr w:type="spellEnd"/>
            <w:r w:rsidRPr="00B5240A">
              <w:rPr>
                <w:rFonts w:ascii="Times New Roman" w:hAnsi="Times New Roman" w:cs="Times New Roman"/>
                <w:sz w:val="24"/>
                <w:szCs w:val="24"/>
              </w:rPr>
              <w:t xml:space="preserve"> РФ - 8 (АППГ 2).</w:t>
            </w:r>
          </w:p>
          <w:p w:rsidR="00B5240A" w:rsidRPr="00B5240A" w:rsidRDefault="00395B32" w:rsidP="00B5240A">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B5240A" w:rsidRPr="00B5240A">
              <w:rPr>
                <w:rFonts w:ascii="Times New Roman" w:hAnsi="Times New Roman" w:cs="Times New Roman"/>
                <w:sz w:val="24"/>
                <w:szCs w:val="24"/>
              </w:rPr>
              <w:t xml:space="preserve">За прошедший период 2021 года в  центр временного содержания несовершеннолетних правонарушителей </w:t>
            </w:r>
            <w:proofErr w:type="gramStart"/>
            <w:r w:rsidR="00B5240A" w:rsidRPr="00B5240A">
              <w:rPr>
                <w:rFonts w:ascii="Times New Roman" w:hAnsi="Times New Roman" w:cs="Times New Roman"/>
                <w:sz w:val="24"/>
                <w:szCs w:val="24"/>
              </w:rPr>
              <w:t>г</w:t>
            </w:r>
            <w:proofErr w:type="gramEnd"/>
            <w:r w:rsidR="00B5240A" w:rsidRPr="00B5240A">
              <w:rPr>
                <w:rFonts w:ascii="Times New Roman" w:hAnsi="Times New Roman" w:cs="Times New Roman"/>
                <w:sz w:val="24"/>
                <w:szCs w:val="24"/>
              </w:rPr>
              <w:t xml:space="preserve">. Саратова,  в целях недопущения повторных правонарушений,  сотрудниками МО было помещено 9  несовершеннолетних правонарушителей (АППГ 5).     </w:t>
            </w:r>
          </w:p>
          <w:p w:rsidR="00B5240A" w:rsidRPr="00B5240A" w:rsidRDefault="00395B32" w:rsidP="00B5240A">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B5240A" w:rsidRPr="00B5240A">
              <w:rPr>
                <w:rFonts w:ascii="Times New Roman" w:hAnsi="Times New Roman" w:cs="Times New Roman"/>
                <w:sz w:val="24"/>
                <w:szCs w:val="24"/>
              </w:rPr>
              <w:t xml:space="preserve">Ведется  анализ зарегистрированных преступлений за сутки, по каждому факту, где потерпевшим стал подросток, проводится тщательная проверка, осуществляется контроль над сбором первоначального материала по происшествиям, в которых принимали участие взрослые лица в группе с несовершеннолетними.  Кроме того, отслеживается каждый факт повторного привлечения взрослых лиц к административной ответственности по ст. 6.10 </w:t>
            </w:r>
            <w:proofErr w:type="spellStart"/>
            <w:r w:rsidR="00B5240A" w:rsidRPr="00B5240A">
              <w:rPr>
                <w:rFonts w:ascii="Times New Roman" w:hAnsi="Times New Roman" w:cs="Times New Roman"/>
                <w:sz w:val="24"/>
                <w:szCs w:val="24"/>
              </w:rPr>
              <w:t>КоАП</w:t>
            </w:r>
            <w:proofErr w:type="spellEnd"/>
            <w:r w:rsidR="00B5240A" w:rsidRPr="00B5240A">
              <w:rPr>
                <w:rFonts w:ascii="Times New Roman" w:hAnsi="Times New Roman" w:cs="Times New Roman"/>
                <w:sz w:val="24"/>
                <w:szCs w:val="24"/>
              </w:rPr>
              <w:t xml:space="preserve"> РФ. Так выявлено 4 правонарушений данной категории (АППГ-6). </w:t>
            </w:r>
            <w:r w:rsidR="00B5240A" w:rsidRPr="00B5240A">
              <w:rPr>
                <w:rFonts w:ascii="Times New Roman" w:hAnsi="Times New Roman" w:cs="Times New Roman"/>
                <w:sz w:val="24"/>
                <w:szCs w:val="24"/>
              </w:rPr>
              <w:lastRenderedPageBreak/>
              <w:t xml:space="preserve">Повторных фактов допущено не было. </w:t>
            </w:r>
          </w:p>
          <w:p w:rsidR="00B5240A" w:rsidRPr="00B5240A" w:rsidRDefault="00395B32" w:rsidP="00B5240A">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240A" w:rsidRPr="00B5240A">
              <w:rPr>
                <w:rFonts w:ascii="Times New Roman" w:hAnsi="Times New Roman" w:cs="Times New Roman"/>
                <w:color w:val="000000"/>
                <w:sz w:val="24"/>
                <w:szCs w:val="24"/>
              </w:rPr>
              <w:t xml:space="preserve">На </w:t>
            </w:r>
            <w:r w:rsidR="00B5240A">
              <w:rPr>
                <w:rFonts w:ascii="Times New Roman" w:hAnsi="Times New Roman" w:cs="Times New Roman"/>
                <w:color w:val="000000"/>
                <w:sz w:val="24"/>
                <w:szCs w:val="24"/>
              </w:rPr>
              <w:t>30</w:t>
            </w:r>
            <w:r w:rsidR="00B5240A" w:rsidRPr="00B5240A">
              <w:rPr>
                <w:rFonts w:ascii="Times New Roman" w:hAnsi="Times New Roman" w:cs="Times New Roman"/>
                <w:color w:val="000000"/>
                <w:sz w:val="24"/>
                <w:szCs w:val="24"/>
              </w:rPr>
              <w:t xml:space="preserve"> декабря 2021 года на профилактическом учете в полиции состоит 30 несовершеннолетних, с которыми проводится комплекс профилактических мероприятий, предусмотренных нормативно-правовыми актами.</w:t>
            </w:r>
          </w:p>
          <w:p w:rsidR="0069188F" w:rsidRPr="007052E9" w:rsidRDefault="00B5240A" w:rsidP="00B5240A">
            <w:pPr>
              <w:jc w:val="both"/>
              <w:rPr>
                <w:rFonts w:ascii="Times New Roman" w:hAnsi="Times New Roman" w:cs="Times New Roman"/>
                <w:sz w:val="24"/>
                <w:szCs w:val="24"/>
              </w:rPr>
            </w:pPr>
            <w:r w:rsidRPr="00B5240A">
              <w:rPr>
                <w:rFonts w:ascii="Times New Roman" w:hAnsi="Times New Roman" w:cs="Times New Roman"/>
                <w:color w:val="000000"/>
                <w:sz w:val="24"/>
                <w:szCs w:val="24"/>
              </w:rPr>
              <w:t xml:space="preserve">Комиссией по делам несовершеннолетних и защите их прав </w:t>
            </w:r>
            <w:r>
              <w:rPr>
                <w:rFonts w:ascii="Times New Roman" w:hAnsi="Times New Roman" w:cs="Times New Roman"/>
                <w:color w:val="000000"/>
                <w:sz w:val="24"/>
                <w:szCs w:val="24"/>
              </w:rPr>
              <w:t>на 30</w:t>
            </w:r>
            <w:r w:rsidRPr="00B5240A">
              <w:rPr>
                <w:rFonts w:ascii="Times New Roman" w:hAnsi="Times New Roman" w:cs="Times New Roman"/>
                <w:color w:val="000000"/>
                <w:sz w:val="24"/>
                <w:szCs w:val="24"/>
              </w:rPr>
              <w:t xml:space="preserve"> декабря 2021 года привлечено к административной ответственности  108 родителей (иных законных представителей несовершеннолетних), не исполняющих обязанности по воспитанию детей (ст. 5.35 </w:t>
            </w:r>
            <w:proofErr w:type="spellStart"/>
            <w:r w:rsidRPr="00B5240A">
              <w:rPr>
                <w:rFonts w:ascii="Times New Roman" w:hAnsi="Times New Roman" w:cs="Times New Roman"/>
                <w:color w:val="000000"/>
                <w:sz w:val="24"/>
                <w:szCs w:val="24"/>
              </w:rPr>
              <w:t>КоАП</w:t>
            </w:r>
            <w:proofErr w:type="spellEnd"/>
            <w:r w:rsidRPr="00B5240A">
              <w:rPr>
                <w:rFonts w:ascii="Times New Roman" w:hAnsi="Times New Roman" w:cs="Times New Roman"/>
                <w:color w:val="000000"/>
                <w:sz w:val="24"/>
                <w:szCs w:val="24"/>
              </w:rPr>
              <w:t xml:space="preserve"> РФ) 2020 год – 106 человек (по ст. 20.22 </w:t>
            </w:r>
            <w:proofErr w:type="spellStart"/>
            <w:r w:rsidRPr="00B5240A">
              <w:rPr>
                <w:rFonts w:ascii="Times New Roman" w:hAnsi="Times New Roman" w:cs="Times New Roman"/>
                <w:color w:val="000000"/>
                <w:sz w:val="24"/>
                <w:szCs w:val="24"/>
              </w:rPr>
              <w:t>КоАП</w:t>
            </w:r>
            <w:proofErr w:type="spellEnd"/>
            <w:r w:rsidRPr="00B5240A">
              <w:rPr>
                <w:rFonts w:ascii="Times New Roman" w:hAnsi="Times New Roman" w:cs="Times New Roman"/>
                <w:color w:val="000000"/>
                <w:sz w:val="24"/>
                <w:szCs w:val="24"/>
              </w:rPr>
              <w:t xml:space="preserve"> РФ – 24 человека, 2020 год – 17).</w:t>
            </w:r>
          </w:p>
        </w:tc>
      </w:tr>
      <w:tr w:rsidR="0069188F" w:rsidRPr="007052E9" w:rsidTr="002520A3">
        <w:tc>
          <w:tcPr>
            <w:tcW w:w="1266" w:type="dxa"/>
          </w:tcPr>
          <w:p w:rsidR="0069188F" w:rsidRPr="004966FF" w:rsidRDefault="002A542C" w:rsidP="00236728">
            <w:pPr>
              <w:jc w:val="both"/>
              <w:rPr>
                <w:rFonts w:ascii="Times New Roman" w:hAnsi="Times New Roman" w:cs="Times New Roman"/>
                <w:sz w:val="24"/>
                <w:szCs w:val="24"/>
              </w:rPr>
            </w:pPr>
            <w:r w:rsidRPr="004966FF">
              <w:rPr>
                <w:rFonts w:ascii="Times New Roman" w:hAnsi="Times New Roman" w:cs="Times New Roman"/>
                <w:sz w:val="24"/>
                <w:szCs w:val="24"/>
              </w:rPr>
              <w:lastRenderedPageBreak/>
              <w:t>2.2.2.2</w:t>
            </w:r>
          </w:p>
        </w:tc>
        <w:tc>
          <w:tcPr>
            <w:tcW w:w="4919" w:type="dxa"/>
          </w:tcPr>
          <w:p w:rsidR="0069188F" w:rsidRPr="007052E9" w:rsidRDefault="00437A6E" w:rsidP="002F0DC7">
            <w:pPr>
              <w:jc w:val="both"/>
              <w:rPr>
                <w:rFonts w:ascii="Times New Roman" w:hAnsi="Times New Roman" w:cs="Times New Roman"/>
                <w:sz w:val="24"/>
                <w:szCs w:val="24"/>
              </w:rPr>
            </w:pPr>
            <w:r w:rsidRPr="00437A6E">
              <w:rPr>
                <w:rFonts w:ascii="Times New Roman" w:hAnsi="Times New Roman" w:cs="Times New Roman"/>
                <w:sz w:val="24"/>
                <w:szCs w:val="24"/>
              </w:rPr>
              <w:t>профилактика совершения указанных деяний, взаимодействие органов и учреждений системы профилактики при организации соответствующих мероприятий</w:t>
            </w:r>
          </w:p>
        </w:tc>
        <w:tc>
          <w:tcPr>
            <w:tcW w:w="8601" w:type="dxa"/>
          </w:tcPr>
          <w:p w:rsidR="009A0174" w:rsidRPr="009A0174" w:rsidRDefault="009A0174" w:rsidP="009A0174">
            <w:pPr>
              <w:pStyle w:val="a6"/>
              <w:ind w:firstLine="708"/>
              <w:jc w:val="both"/>
              <w:rPr>
                <w:rFonts w:ascii="Times New Roman" w:hAnsi="Times New Roman"/>
                <w:sz w:val="24"/>
                <w:szCs w:val="24"/>
              </w:rPr>
            </w:pPr>
            <w:r w:rsidRPr="009A0174">
              <w:rPr>
                <w:rFonts w:ascii="Times New Roman" w:hAnsi="Times New Roman"/>
                <w:sz w:val="24"/>
                <w:szCs w:val="24"/>
              </w:rPr>
              <w:t xml:space="preserve">Так в  2021 году сотрудниками  различных служб совместно ведомствами системы профилактики, народными дружинами, представителями  Казачества,  членами отряда «Юный друг полиции» проводились и проводятся  мероприятия  «Единый день профилактики»,  «Твой выбор», «Территория закона», «Забота». </w:t>
            </w:r>
          </w:p>
          <w:p w:rsidR="009A0174" w:rsidRPr="009A0174" w:rsidRDefault="009A0174" w:rsidP="009A0174">
            <w:pPr>
              <w:pStyle w:val="a6"/>
              <w:ind w:firstLine="708"/>
              <w:jc w:val="both"/>
              <w:rPr>
                <w:rFonts w:ascii="Times New Roman" w:hAnsi="Times New Roman"/>
                <w:sz w:val="24"/>
                <w:szCs w:val="24"/>
              </w:rPr>
            </w:pPr>
            <w:proofErr w:type="gramStart"/>
            <w:r w:rsidRPr="009A0174">
              <w:rPr>
                <w:rFonts w:ascii="Times New Roman" w:hAnsi="Times New Roman"/>
                <w:sz w:val="24"/>
                <w:szCs w:val="24"/>
              </w:rPr>
              <w:t xml:space="preserve">В целях предупреждения   и пресечения преступлений  и правонарушений с участием несовершеннолетних, сотрудниками МО МВД России «Пугачевский» Саратовской области  совместно с ведомствами системы профилактики  проводятся  рейды по местам скопления молодежи и подростков, во время проведения профилактических мероприятий  устанавливается  принадлежность подростков-правонарушителей к группам антиобщественного и иного характера, лидеры и активные участники этих групп, лица, вовлекающие несовершеннолетних в совершение преступлений или антиобщественных действий. </w:t>
            </w:r>
            <w:proofErr w:type="gramEnd"/>
          </w:p>
          <w:p w:rsidR="009A0174" w:rsidRPr="009A0174" w:rsidRDefault="009A0174" w:rsidP="009A0174">
            <w:pPr>
              <w:pStyle w:val="a6"/>
              <w:ind w:firstLine="567"/>
              <w:jc w:val="both"/>
              <w:rPr>
                <w:rFonts w:ascii="Times New Roman" w:hAnsi="Times New Roman"/>
                <w:sz w:val="24"/>
                <w:szCs w:val="24"/>
              </w:rPr>
            </w:pPr>
            <w:r w:rsidRPr="009A0174">
              <w:rPr>
                <w:rFonts w:ascii="Times New Roman" w:hAnsi="Times New Roman"/>
                <w:sz w:val="24"/>
                <w:szCs w:val="24"/>
              </w:rPr>
              <w:t xml:space="preserve">С целью предупреждения социального сиротства, совершения правонарушений подростками, профилактики </w:t>
            </w:r>
            <w:proofErr w:type="spellStart"/>
            <w:r w:rsidRPr="009A0174">
              <w:rPr>
                <w:rFonts w:ascii="Times New Roman" w:hAnsi="Times New Roman"/>
                <w:sz w:val="24"/>
                <w:szCs w:val="24"/>
              </w:rPr>
              <w:t>девиантного</w:t>
            </w:r>
            <w:proofErr w:type="spellEnd"/>
            <w:r w:rsidRPr="009A0174">
              <w:rPr>
                <w:rFonts w:ascii="Times New Roman" w:hAnsi="Times New Roman"/>
                <w:sz w:val="24"/>
                <w:szCs w:val="24"/>
              </w:rPr>
              <w:t xml:space="preserve"> поведения детей и их родителей в центре организована работа 10 профилактических и реабилитационных программ и клубов (АППГ 11 программ):</w:t>
            </w:r>
          </w:p>
          <w:p w:rsidR="009A0174" w:rsidRPr="009A0174" w:rsidRDefault="009A0174" w:rsidP="009A0174">
            <w:pPr>
              <w:autoSpaceDE w:val="0"/>
              <w:autoSpaceDN w:val="0"/>
              <w:adjustRightInd w:val="0"/>
              <w:ind w:firstLine="567"/>
              <w:jc w:val="both"/>
              <w:rPr>
                <w:rFonts w:ascii="Times New Roman" w:hAnsi="Times New Roman"/>
                <w:sz w:val="24"/>
                <w:szCs w:val="24"/>
              </w:rPr>
            </w:pPr>
            <w:r w:rsidRPr="009A0174">
              <w:rPr>
                <w:rFonts w:ascii="Times New Roman" w:hAnsi="Times New Roman"/>
                <w:sz w:val="24"/>
                <w:szCs w:val="24"/>
              </w:rPr>
              <w:t xml:space="preserve">1. Предупреждение и профилактика асоциального поведения и вредных привычек у детей и подростков из семей, попавших в трудную жизненную ситуацию, в социально опасное положение, – вот основная цель программы </w:t>
            </w:r>
            <w:r w:rsidRPr="009A0174">
              <w:rPr>
                <w:rFonts w:ascii="Times New Roman" w:hAnsi="Times New Roman"/>
                <w:i/>
                <w:sz w:val="24"/>
                <w:szCs w:val="24"/>
              </w:rPr>
              <w:t>«Росток».</w:t>
            </w:r>
            <w:r w:rsidRPr="009A0174">
              <w:rPr>
                <w:rFonts w:ascii="Times New Roman" w:hAnsi="Times New Roman"/>
                <w:sz w:val="24"/>
                <w:szCs w:val="24"/>
              </w:rPr>
              <w:t xml:space="preserve"> В общеобразовательных учреждениях прошли занятия, тестирования, интерактивные игры. Волонтеры центра помогали провести акции по раздаче информационного материала. </w:t>
            </w:r>
          </w:p>
          <w:p w:rsidR="009A0174" w:rsidRPr="009A0174" w:rsidRDefault="009A0174" w:rsidP="009A0174">
            <w:pPr>
              <w:autoSpaceDE w:val="0"/>
              <w:autoSpaceDN w:val="0"/>
              <w:adjustRightInd w:val="0"/>
              <w:ind w:firstLine="567"/>
              <w:jc w:val="both"/>
              <w:rPr>
                <w:rFonts w:ascii="Times New Roman" w:hAnsi="Times New Roman"/>
                <w:sz w:val="24"/>
                <w:szCs w:val="24"/>
              </w:rPr>
            </w:pPr>
            <w:r w:rsidRPr="009A0174">
              <w:rPr>
                <w:rFonts w:ascii="Times New Roman" w:hAnsi="Times New Roman"/>
                <w:sz w:val="24"/>
                <w:szCs w:val="24"/>
              </w:rPr>
              <w:t xml:space="preserve">2. Основным направлением программы кружка </w:t>
            </w:r>
            <w:r w:rsidRPr="009A0174">
              <w:rPr>
                <w:rFonts w:ascii="Times New Roman" w:hAnsi="Times New Roman"/>
                <w:i/>
                <w:sz w:val="24"/>
                <w:szCs w:val="24"/>
              </w:rPr>
              <w:t>«Калейдоскоп»</w:t>
            </w:r>
            <w:r w:rsidRPr="009A0174">
              <w:rPr>
                <w:rFonts w:ascii="Times New Roman" w:hAnsi="Times New Roman"/>
                <w:b/>
                <w:sz w:val="24"/>
                <w:szCs w:val="24"/>
              </w:rPr>
              <w:t xml:space="preserve"> </w:t>
            </w:r>
            <w:r w:rsidRPr="009A0174">
              <w:rPr>
                <w:rFonts w:ascii="Times New Roman" w:hAnsi="Times New Roman"/>
                <w:sz w:val="24"/>
                <w:szCs w:val="24"/>
              </w:rPr>
              <w:t xml:space="preserve">является </w:t>
            </w:r>
            <w:r w:rsidRPr="009A0174">
              <w:rPr>
                <w:rFonts w:ascii="Times New Roman" w:hAnsi="Times New Roman"/>
                <w:sz w:val="24"/>
                <w:szCs w:val="24"/>
              </w:rPr>
              <w:lastRenderedPageBreak/>
              <w:t xml:space="preserve">разностороннее развитие детей в группе кратковременного пребывания. Данная программа предоставляет возможность родителям решить проблему качественного присмотра за детьми в период невозможности самому осуществить данную функцию. Ребенок в этот момент получает новые знания, общается с другими детьми. </w:t>
            </w:r>
          </w:p>
          <w:p w:rsidR="009A0174" w:rsidRPr="009A0174" w:rsidRDefault="009A0174" w:rsidP="009A0174">
            <w:pPr>
              <w:autoSpaceDE w:val="0"/>
              <w:autoSpaceDN w:val="0"/>
              <w:adjustRightInd w:val="0"/>
              <w:ind w:firstLine="567"/>
              <w:jc w:val="both"/>
              <w:rPr>
                <w:rFonts w:ascii="Times New Roman" w:hAnsi="Times New Roman"/>
                <w:sz w:val="24"/>
                <w:szCs w:val="24"/>
              </w:rPr>
            </w:pPr>
            <w:r w:rsidRPr="009A0174">
              <w:rPr>
                <w:rFonts w:ascii="Times New Roman" w:hAnsi="Times New Roman"/>
                <w:sz w:val="24"/>
                <w:szCs w:val="24"/>
              </w:rPr>
              <w:t xml:space="preserve">3. Цель программы </w:t>
            </w:r>
            <w:r w:rsidRPr="009A0174">
              <w:rPr>
                <w:rFonts w:ascii="Times New Roman" w:hAnsi="Times New Roman"/>
                <w:i/>
                <w:sz w:val="24"/>
                <w:szCs w:val="24"/>
              </w:rPr>
              <w:t>«Информационный десант»</w:t>
            </w:r>
            <w:r w:rsidRPr="009A0174">
              <w:rPr>
                <w:rFonts w:ascii="Times New Roman" w:hAnsi="Times New Roman"/>
                <w:sz w:val="24"/>
                <w:szCs w:val="24"/>
              </w:rPr>
              <w:t xml:space="preserve"> - информационно-просветительская работа, направленная на разъяснительную деятельность по повышению правовой грамотности, формирование здорового образа жизни у населения, сохранение здоровья и жизни человека, формирование чувства повышенной опасности. </w:t>
            </w:r>
          </w:p>
          <w:p w:rsidR="009A0174" w:rsidRPr="009A0174" w:rsidRDefault="009A0174" w:rsidP="009A0174">
            <w:pPr>
              <w:autoSpaceDE w:val="0"/>
              <w:autoSpaceDN w:val="0"/>
              <w:adjustRightInd w:val="0"/>
              <w:ind w:firstLine="567"/>
              <w:jc w:val="both"/>
              <w:rPr>
                <w:rFonts w:ascii="Times New Roman" w:hAnsi="Times New Roman"/>
                <w:sz w:val="24"/>
                <w:szCs w:val="24"/>
              </w:rPr>
            </w:pPr>
            <w:r w:rsidRPr="009A0174">
              <w:rPr>
                <w:rFonts w:ascii="Times New Roman" w:hAnsi="Times New Roman"/>
                <w:sz w:val="24"/>
                <w:szCs w:val="24"/>
              </w:rPr>
              <w:t xml:space="preserve">4. Основным направлением клуба для детей и родителей </w:t>
            </w:r>
            <w:r w:rsidRPr="009A0174">
              <w:rPr>
                <w:rFonts w:ascii="Times New Roman" w:hAnsi="Times New Roman"/>
                <w:i/>
                <w:sz w:val="24"/>
                <w:szCs w:val="24"/>
              </w:rPr>
              <w:t xml:space="preserve">«Радость в общении» </w:t>
            </w:r>
            <w:r w:rsidRPr="009A0174">
              <w:rPr>
                <w:rFonts w:ascii="Times New Roman" w:hAnsi="Times New Roman"/>
                <w:sz w:val="24"/>
                <w:szCs w:val="24"/>
              </w:rPr>
              <w:t xml:space="preserve">является преодоление трудностей в общении, поведении у детей и их родителей.  Программа реализовывается через индивидуальную, групповую, совместную деятельность педагога с детьми, используя игры, загадки, беседы.  </w:t>
            </w:r>
          </w:p>
          <w:p w:rsidR="009A0174" w:rsidRPr="009A0174" w:rsidRDefault="009A0174" w:rsidP="009A0174">
            <w:pPr>
              <w:tabs>
                <w:tab w:val="left" w:pos="567"/>
              </w:tabs>
              <w:autoSpaceDE w:val="0"/>
              <w:autoSpaceDN w:val="0"/>
              <w:adjustRightInd w:val="0"/>
              <w:ind w:firstLine="567"/>
              <w:jc w:val="both"/>
              <w:rPr>
                <w:rFonts w:ascii="Times New Roman" w:hAnsi="Times New Roman"/>
                <w:sz w:val="24"/>
                <w:szCs w:val="24"/>
              </w:rPr>
            </w:pPr>
            <w:r w:rsidRPr="009A0174">
              <w:rPr>
                <w:rFonts w:ascii="Times New Roman" w:hAnsi="Times New Roman"/>
                <w:sz w:val="24"/>
                <w:szCs w:val="24"/>
              </w:rPr>
              <w:t xml:space="preserve">5. Программа реабилитации </w:t>
            </w:r>
            <w:r w:rsidRPr="009A0174">
              <w:rPr>
                <w:rFonts w:ascii="Times New Roman" w:hAnsi="Times New Roman"/>
                <w:i/>
                <w:sz w:val="24"/>
                <w:szCs w:val="24"/>
              </w:rPr>
              <w:t>«</w:t>
            </w:r>
            <w:proofErr w:type="spellStart"/>
            <w:r w:rsidRPr="009A0174">
              <w:rPr>
                <w:rFonts w:ascii="Times New Roman" w:hAnsi="Times New Roman"/>
                <w:i/>
                <w:sz w:val="24"/>
                <w:szCs w:val="24"/>
              </w:rPr>
              <w:t>Handmade</w:t>
            </w:r>
            <w:proofErr w:type="spellEnd"/>
            <w:r w:rsidRPr="009A0174">
              <w:rPr>
                <w:rFonts w:ascii="Times New Roman" w:hAnsi="Times New Roman"/>
                <w:i/>
                <w:sz w:val="24"/>
                <w:szCs w:val="24"/>
              </w:rPr>
              <w:t xml:space="preserve"> </w:t>
            </w:r>
            <w:proofErr w:type="spellStart"/>
            <w:r w:rsidRPr="009A0174">
              <w:rPr>
                <w:rFonts w:ascii="Times New Roman" w:hAnsi="Times New Roman"/>
                <w:i/>
                <w:sz w:val="24"/>
                <w:szCs w:val="24"/>
              </w:rPr>
              <w:t>club</w:t>
            </w:r>
            <w:proofErr w:type="spellEnd"/>
            <w:r w:rsidRPr="009A0174">
              <w:rPr>
                <w:rFonts w:ascii="Times New Roman" w:hAnsi="Times New Roman"/>
                <w:i/>
                <w:sz w:val="24"/>
                <w:szCs w:val="24"/>
              </w:rPr>
              <w:t>»</w:t>
            </w:r>
            <w:r w:rsidRPr="009A0174">
              <w:rPr>
                <w:rFonts w:ascii="Times New Roman" w:hAnsi="Times New Roman"/>
                <w:sz w:val="24"/>
                <w:szCs w:val="24"/>
              </w:rPr>
              <w:t xml:space="preserve"> расширяет кругозор детей в направлении декоративно-прикладного искусства народов нашей страны, формирует у детей устойчивый интерес к рукоделию, способствует развитию творческого воображения, эстетического вкуса. </w:t>
            </w:r>
          </w:p>
          <w:p w:rsidR="009A0174" w:rsidRPr="009A0174" w:rsidRDefault="009A0174" w:rsidP="009A0174">
            <w:pPr>
              <w:ind w:firstLine="567"/>
              <w:jc w:val="both"/>
              <w:rPr>
                <w:rFonts w:ascii="Times New Roman" w:hAnsi="Times New Roman"/>
                <w:sz w:val="24"/>
                <w:szCs w:val="24"/>
              </w:rPr>
            </w:pPr>
            <w:r w:rsidRPr="009A0174">
              <w:rPr>
                <w:rFonts w:ascii="Times New Roman" w:hAnsi="Times New Roman"/>
                <w:sz w:val="24"/>
                <w:szCs w:val="24"/>
              </w:rPr>
              <w:t xml:space="preserve">6. Социальный проект волонтерского движения </w:t>
            </w:r>
            <w:r w:rsidRPr="009A0174">
              <w:rPr>
                <w:rFonts w:ascii="Times New Roman" w:hAnsi="Times New Roman"/>
                <w:i/>
                <w:sz w:val="24"/>
                <w:szCs w:val="24"/>
              </w:rPr>
              <w:t>«Новое поколение»</w:t>
            </w:r>
            <w:r w:rsidRPr="009A0174">
              <w:rPr>
                <w:rFonts w:ascii="Times New Roman" w:hAnsi="Times New Roman"/>
                <w:sz w:val="24"/>
                <w:szCs w:val="24"/>
              </w:rPr>
              <w:t xml:space="preserve"> совместный с учащимися МОУ «СОШ №14 г. Пугачева имени П.А. Столыпина» вовлекает детей и подростков в волонтерское движение с целью пропаганды духовных и патриотических ценностей, профилактики асоциального поведения, формирования культуры. </w:t>
            </w:r>
          </w:p>
          <w:p w:rsidR="009A0174" w:rsidRPr="009A0174" w:rsidRDefault="009A0174" w:rsidP="009A0174">
            <w:pPr>
              <w:widowControl w:val="0"/>
              <w:shd w:val="clear" w:color="auto" w:fill="FFFFFF"/>
              <w:tabs>
                <w:tab w:val="num" w:pos="709"/>
              </w:tabs>
              <w:autoSpaceDE w:val="0"/>
              <w:autoSpaceDN w:val="0"/>
              <w:adjustRightInd w:val="0"/>
              <w:ind w:right="115" w:firstLine="567"/>
              <w:jc w:val="both"/>
              <w:rPr>
                <w:rFonts w:ascii="Times New Roman" w:hAnsi="Times New Roman"/>
                <w:sz w:val="24"/>
                <w:szCs w:val="24"/>
              </w:rPr>
            </w:pPr>
            <w:r w:rsidRPr="009A0174">
              <w:rPr>
                <w:rFonts w:ascii="Times New Roman" w:hAnsi="Times New Roman"/>
                <w:sz w:val="24"/>
                <w:szCs w:val="24"/>
              </w:rPr>
              <w:t xml:space="preserve">7. Программа </w:t>
            </w:r>
            <w:r w:rsidRPr="009A0174">
              <w:rPr>
                <w:rFonts w:ascii="Times New Roman" w:hAnsi="Times New Roman"/>
                <w:i/>
                <w:sz w:val="24"/>
                <w:szCs w:val="24"/>
              </w:rPr>
              <w:t>«Защити себя»</w:t>
            </w:r>
            <w:r w:rsidRPr="009A0174">
              <w:rPr>
                <w:rFonts w:ascii="Times New Roman" w:hAnsi="Times New Roman"/>
                <w:sz w:val="24"/>
                <w:szCs w:val="24"/>
              </w:rPr>
              <w:t xml:space="preserve"> направлена на знакомство детей с основными документами по защите прав ребенка, формирование правовых понятий за счет сведений о принципах и конкретных нормах, гарантирующих права ребенка, ознакомление с собственными правами. </w:t>
            </w:r>
          </w:p>
          <w:p w:rsidR="009A0174" w:rsidRPr="009A0174" w:rsidRDefault="009A0174" w:rsidP="009A0174">
            <w:pPr>
              <w:widowControl w:val="0"/>
              <w:shd w:val="clear" w:color="auto" w:fill="FFFFFF"/>
              <w:tabs>
                <w:tab w:val="num" w:pos="709"/>
              </w:tabs>
              <w:autoSpaceDE w:val="0"/>
              <w:autoSpaceDN w:val="0"/>
              <w:adjustRightInd w:val="0"/>
              <w:ind w:right="115" w:firstLine="567"/>
              <w:jc w:val="both"/>
              <w:rPr>
                <w:rFonts w:ascii="Times New Roman" w:hAnsi="Times New Roman"/>
                <w:sz w:val="24"/>
                <w:szCs w:val="24"/>
              </w:rPr>
            </w:pPr>
            <w:r w:rsidRPr="009A0174">
              <w:rPr>
                <w:rFonts w:ascii="Times New Roman" w:hAnsi="Times New Roman"/>
                <w:sz w:val="24"/>
                <w:szCs w:val="24"/>
              </w:rPr>
              <w:t xml:space="preserve">8. Программа работы в интерактивной среде темной сенсорной комнаты </w:t>
            </w:r>
            <w:r w:rsidRPr="009A0174">
              <w:rPr>
                <w:rFonts w:ascii="Times New Roman" w:hAnsi="Times New Roman"/>
                <w:i/>
                <w:sz w:val="24"/>
                <w:szCs w:val="24"/>
              </w:rPr>
              <w:t>«Удивительный знакомый мир»</w:t>
            </w:r>
            <w:r w:rsidRPr="009A0174">
              <w:rPr>
                <w:rFonts w:ascii="Times New Roman" w:hAnsi="Times New Roman"/>
                <w:sz w:val="24"/>
                <w:szCs w:val="24"/>
              </w:rPr>
              <w:t xml:space="preserve"> содержит занятия, направленные на расширение познавательной сферы, развитие воображения, сенсомоторных навыков, коррекцию внимания и эмоционально-волевой сферы.</w:t>
            </w:r>
          </w:p>
          <w:p w:rsidR="009A0174" w:rsidRPr="009A0174" w:rsidRDefault="009A0174" w:rsidP="009A0174">
            <w:pPr>
              <w:widowControl w:val="0"/>
              <w:shd w:val="clear" w:color="auto" w:fill="FFFFFF"/>
              <w:tabs>
                <w:tab w:val="num" w:pos="709"/>
              </w:tabs>
              <w:autoSpaceDE w:val="0"/>
              <w:autoSpaceDN w:val="0"/>
              <w:adjustRightInd w:val="0"/>
              <w:ind w:right="115" w:firstLine="567"/>
              <w:jc w:val="both"/>
              <w:rPr>
                <w:rFonts w:ascii="Times New Roman" w:hAnsi="Times New Roman"/>
                <w:sz w:val="24"/>
                <w:szCs w:val="24"/>
              </w:rPr>
            </w:pPr>
            <w:r w:rsidRPr="009A0174">
              <w:rPr>
                <w:rFonts w:ascii="Times New Roman" w:hAnsi="Times New Roman"/>
                <w:sz w:val="24"/>
                <w:szCs w:val="24"/>
              </w:rPr>
              <w:t xml:space="preserve">9. Основная цель программы мобильной агитбригады </w:t>
            </w:r>
            <w:r w:rsidRPr="009A0174">
              <w:rPr>
                <w:rFonts w:ascii="Times New Roman" w:hAnsi="Times New Roman"/>
                <w:i/>
                <w:sz w:val="24"/>
                <w:szCs w:val="24"/>
              </w:rPr>
              <w:t>«Защитим детей от жестокости»</w:t>
            </w:r>
            <w:r w:rsidRPr="009A0174">
              <w:rPr>
                <w:rFonts w:ascii="Times New Roman" w:hAnsi="Times New Roman"/>
                <w:sz w:val="24"/>
                <w:szCs w:val="24"/>
              </w:rPr>
              <w:t xml:space="preserve"> формирование в обществе ответственного отношения к </w:t>
            </w:r>
            <w:r w:rsidRPr="009A0174">
              <w:rPr>
                <w:rFonts w:ascii="Times New Roman" w:hAnsi="Times New Roman"/>
                <w:sz w:val="24"/>
                <w:szCs w:val="24"/>
              </w:rPr>
              <w:lastRenderedPageBreak/>
              <w:t xml:space="preserve">рождению и воспитанию детей. Формирование ответственного </w:t>
            </w:r>
            <w:proofErr w:type="spellStart"/>
            <w:r w:rsidRPr="009A0174">
              <w:rPr>
                <w:rFonts w:ascii="Times New Roman" w:hAnsi="Times New Roman"/>
                <w:sz w:val="24"/>
                <w:szCs w:val="24"/>
              </w:rPr>
              <w:t>родительства</w:t>
            </w:r>
            <w:proofErr w:type="spellEnd"/>
            <w:r w:rsidRPr="009A0174">
              <w:rPr>
                <w:rFonts w:ascii="Times New Roman" w:hAnsi="Times New Roman"/>
                <w:sz w:val="24"/>
                <w:szCs w:val="24"/>
              </w:rPr>
              <w:t xml:space="preserve">, ранняя профилактика жестокого обращения с детьми, психолого-педагогическая поддержка семей, находящихся в трудной жизненной ситуации. </w:t>
            </w:r>
          </w:p>
          <w:p w:rsidR="0069188F" w:rsidRPr="007052E9" w:rsidRDefault="009A0174" w:rsidP="009A0174">
            <w:pPr>
              <w:jc w:val="both"/>
              <w:rPr>
                <w:rFonts w:ascii="Times New Roman" w:hAnsi="Times New Roman" w:cs="Times New Roman"/>
                <w:sz w:val="24"/>
                <w:szCs w:val="24"/>
              </w:rPr>
            </w:pPr>
            <w:r w:rsidRPr="009A0174">
              <w:rPr>
                <w:rFonts w:ascii="Times New Roman" w:hAnsi="Times New Roman"/>
                <w:sz w:val="24"/>
                <w:szCs w:val="24"/>
              </w:rPr>
              <w:t xml:space="preserve">10. </w:t>
            </w:r>
            <w:proofErr w:type="gramStart"/>
            <w:r w:rsidRPr="009A0174">
              <w:rPr>
                <w:rFonts w:ascii="Times New Roman" w:hAnsi="Times New Roman"/>
                <w:sz w:val="24"/>
                <w:szCs w:val="24"/>
              </w:rPr>
              <w:t xml:space="preserve">Программа психолого-педагогической работы с детьми и родителями по предупреждению информационных угроз, обучению безопасному поведению в </w:t>
            </w:r>
            <w:proofErr w:type="spellStart"/>
            <w:r w:rsidRPr="009A0174">
              <w:rPr>
                <w:rFonts w:ascii="Times New Roman" w:hAnsi="Times New Roman"/>
                <w:sz w:val="24"/>
                <w:szCs w:val="24"/>
              </w:rPr>
              <w:t>Интернет-пространстве</w:t>
            </w:r>
            <w:proofErr w:type="spellEnd"/>
            <w:r w:rsidRPr="009A0174">
              <w:rPr>
                <w:rFonts w:ascii="Times New Roman" w:hAnsi="Times New Roman"/>
                <w:sz w:val="24"/>
                <w:szCs w:val="24"/>
              </w:rPr>
              <w:t xml:space="preserve"> при обучении, организации </w:t>
            </w:r>
            <w:proofErr w:type="spellStart"/>
            <w:r w:rsidRPr="009A0174">
              <w:rPr>
                <w:rFonts w:ascii="Times New Roman" w:hAnsi="Times New Roman"/>
                <w:sz w:val="24"/>
                <w:szCs w:val="24"/>
              </w:rPr>
              <w:t>внеучебной</w:t>
            </w:r>
            <w:proofErr w:type="spellEnd"/>
            <w:r w:rsidRPr="009A0174">
              <w:rPr>
                <w:rFonts w:ascii="Times New Roman" w:hAnsi="Times New Roman"/>
                <w:sz w:val="24"/>
                <w:szCs w:val="24"/>
              </w:rPr>
              <w:t xml:space="preserve"> деятельности и свободном использовании современных информационно-коммуникационных технологий «Уроки информационной безопасности» знакомит с возможностью использования </w:t>
            </w:r>
            <w:proofErr w:type="spellStart"/>
            <w:r w:rsidRPr="009A0174">
              <w:rPr>
                <w:rFonts w:ascii="Times New Roman" w:hAnsi="Times New Roman"/>
                <w:sz w:val="24"/>
                <w:szCs w:val="24"/>
              </w:rPr>
              <w:t>контентной</w:t>
            </w:r>
            <w:proofErr w:type="spellEnd"/>
            <w:r w:rsidRPr="009A0174">
              <w:rPr>
                <w:rFonts w:ascii="Times New Roman" w:hAnsi="Times New Roman"/>
                <w:sz w:val="24"/>
                <w:szCs w:val="24"/>
              </w:rPr>
              <w:t xml:space="preserve"> фильтрации Интернета, обучает детей основам информационной безопасности, формирует информационную культуру детей и подростков и обеспечивает их безопасность в информационной среде.</w:t>
            </w:r>
            <w:proofErr w:type="gramEnd"/>
          </w:p>
        </w:tc>
      </w:tr>
      <w:tr w:rsidR="0069188F" w:rsidRPr="007052E9" w:rsidTr="002520A3">
        <w:tc>
          <w:tcPr>
            <w:tcW w:w="1266" w:type="dxa"/>
          </w:tcPr>
          <w:p w:rsidR="0069188F" w:rsidRPr="004966FF" w:rsidRDefault="002A542C" w:rsidP="00236728">
            <w:pPr>
              <w:rPr>
                <w:rFonts w:ascii="Times New Roman" w:hAnsi="Times New Roman" w:cs="Times New Roman"/>
                <w:sz w:val="24"/>
                <w:szCs w:val="24"/>
              </w:rPr>
            </w:pPr>
            <w:r w:rsidRPr="004966FF">
              <w:rPr>
                <w:rFonts w:ascii="Times New Roman" w:hAnsi="Times New Roman" w:cs="Times New Roman"/>
                <w:sz w:val="24"/>
                <w:szCs w:val="24"/>
              </w:rPr>
              <w:lastRenderedPageBreak/>
              <w:t>2.2.2.3</w:t>
            </w:r>
          </w:p>
        </w:tc>
        <w:tc>
          <w:tcPr>
            <w:tcW w:w="4919" w:type="dxa"/>
          </w:tcPr>
          <w:p w:rsidR="0069188F" w:rsidRPr="007052E9" w:rsidRDefault="00437A6E" w:rsidP="001A2919">
            <w:pPr>
              <w:jc w:val="both"/>
              <w:rPr>
                <w:rFonts w:ascii="Times New Roman" w:hAnsi="Times New Roman" w:cs="Times New Roman"/>
                <w:sz w:val="24"/>
                <w:szCs w:val="24"/>
              </w:rPr>
            </w:pPr>
            <w:r w:rsidRPr="00437A6E">
              <w:rPr>
                <w:rFonts w:ascii="Times New Roman" w:hAnsi="Times New Roman" w:cs="Times New Roman"/>
                <w:sz w:val="24"/>
                <w:szCs w:val="24"/>
              </w:rPr>
              <w:t>иные сведения</w:t>
            </w:r>
          </w:p>
        </w:tc>
        <w:tc>
          <w:tcPr>
            <w:tcW w:w="8601" w:type="dxa"/>
          </w:tcPr>
          <w:p w:rsidR="0069188F" w:rsidRPr="007052E9" w:rsidRDefault="0069188F" w:rsidP="001A2919">
            <w:pPr>
              <w:jc w:val="both"/>
              <w:rPr>
                <w:rFonts w:ascii="Times New Roman" w:hAnsi="Times New Roman" w:cs="Times New Roman"/>
                <w:sz w:val="24"/>
                <w:szCs w:val="24"/>
              </w:rPr>
            </w:pPr>
          </w:p>
        </w:tc>
      </w:tr>
      <w:tr w:rsidR="00437A6E" w:rsidRPr="007052E9" w:rsidTr="00437A6E">
        <w:tc>
          <w:tcPr>
            <w:tcW w:w="1266" w:type="dxa"/>
          </w:tcPr>
          <w:p w:rsidR="00437A6E" w:rsidRPr="004966FF" w:rsidRDefault="00437A6E" w:rsidP="00236728">
            <w:pPr>
              <w:rPr>
                <w:rFonts w:ascii="Times New Roman" w:hAnsi="Times New Roman" w:cs="Times New Roman"/>
                <w:b/>
                <w:sz w:val="24"/>
                <w:szCs w:val="24"/>
              </w:rPr>
            </w:pPr>
            <w:r w:rsidRPr="004966FF">
              <w:rPr>
                <w:rFonts w:ascii="Times New Roman" w:hAnsi="Times New Roman" w:cs="Times New Roman"/>
                <w:b/>
                <w:sz w:val="24"/>
                <w:szCs w:val="24"/>
              </w:rPr>
              <w:t>2.2.3</w:t>
            </w:r>
          </w:p>
        </w:tc>
        <w:tc>
          <w:tcPr>
            <w:tcW w:w="13520" w:type="dxa"/>
            <w:gridSpan w:val="2"/>
          </w:tcPr>
          <w:p w:rsidR="00437A6E" w:rsidRPr="00437A6E" w:rsidRDefault="00E0791D" w:rsidP="002A542C">
            <w:pPr>
              <w:jc w:val="center"/>
              <w:rPr>
                <w:rFonts w:ascii="Times New Roman" w:hAnsi="Times New Roman" w:cs="Times New Roman"/>
                <w:b/>
                <w:sz w:val="24"/>
                <w:szCs w:val="24"/>
              </w:rPr>
            </w:pPr>
            <w:r>
              <w:rPr>
                <w:rFonts w:ascii="Times New Roman" w:hAnsi="Times New Roman" w:cs="Times New Roman"/>
                <w:b/>
                <w:sz w:val="24"/>
                <w:szCs w:val="24"/>
              </w:rPr>
              <w:t>С</w:t>
            </w:r>
            <w:r w:rsidR="00437A6E" w:rsidRPr="00437A6E">
              <w:rPr>
                <w:rFonts w:ascii="Times New Roman" w:hAnsi="Times New Roman" w:cs="Times New Roman"/>
                <w:b/>
                <w:sz w:val="24"/>
                <w:szCs w:val="24"/>
              </w:rPr>
              <w:t>ведения об административных правонарушениях и антиобщественн</w:t>
            </w:r>
            <w:r w:rsidR="002A542C">
              <w:rPr>
                <w:rFonts w:ascii="Times New Roman" w:hAnsi="Times New Roman" w:cs="Times New Roman"/>
                <w:b/>
                <w:sz w:val="24"/>
                <w:szCs w:val="24"/>
              </w:rPr>
              <w:t>ых действиях несовершеннолетних</w:t>
            </w:r>
          </w:p>
        </w:tc>
      </w:tr>
      <w:tr w:rsidR="0069188F" w:rsidRPr="007052E9" w:rsidTr="002520A3">
        <w:tc>
          <w:tcPr>
            <w:tcW w:w="1266" w:type="dxa"/>
          </w:tcPr>
          <w:p w:rsidR="0069188F" w:rsidRPr="004966FF" w:rsidRDefault="002A542C" w:rsidP="00236728">
            <w:pPr>
              <w:rPr>
                <w:rFonts w:ascii="Times New Roman" w:hAnsi="Times New Roman" w:cs="Times New Roman"/>
                <w:sz w:val="24"/>
                <w:szCs w:val="24"/>
              </w:rPr>
            </w:pPr>
            <w:r w:rsidRPr="004966FF">
              <w:rPr>
                <w:rFonts w:ascii="Times New Roman" w:hAnsi="Times New Roman" w:cs="Times New Roman"/>
                <w:sz w:val="24"/>
                <w:szCs w:val="24"/>
              </w:rPr>
              <w:t>2.2.3.1</w:t>
            </w:r>
          </w:p>
        </w:tc>
        <w:tc>
          <w:tcPr>
            <w:tcW w:w="4919" w:type="dxa"/>
          </w:tcPr>
          <w:p w:rsidR="0069188F" w:rsidRPr="007052E9" w:rsidRDefault="00437A6E" w:rsidP="001A2919">
            <w:pPr>
              <w:jc w:val="both"/>
              <w:rPr>
                <w:rFonts w:ascii="Times New Roman" w:hAnsi="Times New Roman" w:cs="Times New Roman"/>
                <w:sz w:val="24"/>
                <w:szCs w:val="24"/>
              </w:rPr>
            </w:pPr>
            <w:r w:rsidRPr="00437A6E">
              <w:rPr>
                <w:rFonts w:ascii="Times New Roman" w:hAnsi="Times New Roman" w:cs="Times New Roman"/>
                <w:sz w:val="24"/>
                <w:szCs w:val="24"/>
              </w:rPr>
              <w:t>общая информация</w:t>
            </w:r>
          </w:p>
        </w:tc>
        <w:tc>
          <w:tcPr>
            <w:tcW w:w="8601" w:type="dxa"/>
          </w:tcPr>
          <w:p w:rsidR="009A0174" w:rsidRPr="00A64CF9" w:rsidRDefault="009A0174" w:rsidP="009A0174">
            <w:pPr>
              <w:pStyle w:val="a6"/>
              <w:ind w:firstLine="708"/>
              <w:jc w:val="both"/>
              <w:rPr>
                <w:rFonts w:ascii="Times New Roman" w:hAnsi="Times New Roman"/>
                <w:sz w:val="24"/>
                <w:szCs w:val="24"/>
              </w:rPr>
            </w:pPr>
            <w:r w:rsidRPr="00A64CF9">
              <w:rPr>
                <w:rFonts w:ascii="Times New Roman" w:hAnsi="Times New Roman"/>
                <w:sz w:val="24"/>
                <w:szCs w:val="24"/>
              </w:rPr>
              <w:t xml:space="preserve">В ходе повседневной совместной работы всех заинтересованных ведомств системы профилактики </w:t>
            </w:r>
            <w:r w:rsidR="00395B32" w:rsidRPr="00A64CF9">
              <w:rPr>
                <w:rFonts w:ascii="Times New Roman" w:hAnsi="Times New Roman"/>
                <w:sz w:val="24"/>
                <w:szCs w:val="24"/>
              </w:rPr>
              <w:t>выявлено и поставлено на учет 53 подростка, совершивших правонарушения и преступления</w:t>
            </w:r>
            <w:r w:rsidRPr="00A64CF9">
              <w:rPr>
                <w:rFonts w:ascii="Times New Roman" w:hAnsi="Times New Roman"/>
                <w:sz w:val="24"/>
                <w:szCs w:val="24"/>
              </w:rPr>
              <w:t xml:space="preserve"> (АППГ -  43). </w:t>
            </w:r>
          </w:p>
          <w:p w:rsidR="009A0174" w:rsidRPr="00A64CF9" w:rsidRDefault="009A0174" w:rsidP="009A0174">
            <w:pPr>
              <w:pStyle w:val="a6"/>
              <w:ind w:firstLine="708"/>
              <w:jc w:val="both"/>
              <w:rPr>
                <w:rFonts w:ascii="Times New Roman" w:hAnsi="Times New Roman"/>
                <w:sz w:val="24"/>
                <w:szCs w:val="24"/>
              </w:rPr>
            </w:pPr>
            <w:r w:rsidRPr="00A64CF9">
              <w:rPr>
                <w:rFonts w:ascii="Times New Roman" w:hAnsi="Times New Roman"/>
                <w:sz w:val="24"/>
                <w:szCs w:val="24"/>
              </w:rPr>
              <w:t>В результат</w:t>
            </w:r>
            <w:r w:rsidR="00395B32" w:rsidRPr="00A64CF9">
              <w:rPr>
                <w:rFonts w:ascii="Times New Roman" w:hAnsi="Times New Roman"/>
                <w:sz w:val="24"/>
                <w:szCs w:val="24"/>
              </w:rPr>
              <w:t>е профилактической работы в 2021 году снято с учета 60</w:t>
            </w:r>
            <w:r w:rsidRPr="00A64CF9">
              <w:rPr>
                <w:rFonts w:ascii="Times New Roman" w:hAnsi="Times New Roman"/>
                <w:sz w:val="24"/>
                <w:szCs w:val="24"/>
              </w:rPr>
              <w:t xml:space="preserve"> человек, в том ч</w:t>
            </w:r>
            <w:r w:rsidR="00395B32" w:rsidRPr="00A64CF9">
              <w:rPr>
                <w:rFonts w:ascii="Times New Roman" w:hAnsi="Times New Roman"/>
                <w:sz w:val="24"/>
                <w:szCs w:val="24"/>
              </w:rPr>
              <w:t>исле в связи с исправлением – 30</w:t>
            </w:r>
            <w:r w:rsidRPr="00A64CF9">
              <w:rPr>
                <w:rFonts w:ascii="Times New Roman" w:hAnsi="Times New Roman"/>
                <w:sz w:val="24"/>
                <w:szCs w:val="24"/>
              </w:rPr>
              <w:t xml:space="preserve"> (АППГ – 55 </w:t>
            </w:r>
            <w:r w:rsidR="00395B32" w:rsidRPr="00A64CF9">
              <w:rPr>
                <w:rFonts w:ascii="Times New Roman" w:hAnsi="Times New Roman"/>
                <w:sz w:val="24"/>
                <w:szCs w:val="24"/>
              </w:rPr>
              <w:t>снято, в связи с исправлением 44</w:t>
            </w:r>
            <w:r w:rsidRPr="00A64CF9">
              <w:rPr>
                <w:rFonts w:ascii="Times New Roman" w:hAnsi="Times New Roman"/>
                <w:sz w:val="24"/>
                <w:szCs w:val="24"/>
              </w:rPr>
              <w:t xml:space="preserve">). </w:t>
            </w:r>
          </w:p>
          <w:p w:rsidR="009A0174" w:rsidRPr="00A64CF9" w:rsidRDefault="00395B32" w:rsidP="009A0174">
            <w:pPr>
              <w:pStyle w:val="a6"/>
              <w:ind w:firstLine="708"/>
              <w:jc w:val="both"/>
              <w:rPr>
                <w:rFonts w:ascii="Times New Roman" w:hAnsi="Times New Roman"/>
                <w:sz w:val="24"/>
                <w:szCs w:val="24"/>
              </w:rPr>
            </w:pPr>
            <w:r w:rsidRPr="00A64CF9">
              <w:rPr>
                <w:rFonts w:ascii="Times New Roman" w:hAnsi="Times New Roman"/>
                <w:sz w:val="24"/>
                <w:szCs w:val="24"/>
              </w:rPr>
              <w:t>В 2021</w:t>
            </w:r>
            <w:r w:rsidR="009A0174" w:rsidRPr="00A64CF9">
              <w:rPr>
                <w:rFonts w:ascii="Times New Roman" w:hAnsi="Times New Roman"/>
                <w:sz w:val="24"/>
                <w:szCs w:val="24"/>
              </w:rPr>
              <w:t xml:space="preserve"> году в комиссию поступило </w:t>
            </w:r>
            <w:r w:rsidRPr="00A64CF9">
              <w:rPr>
                <w:rFonts w:ascii="Times New Roman" w:hAnsi="Times New Roman"/>
                <w:sz w:val="24"/>
                <w:szCs w:val="24"/>
              </w:rPr>
              <w:t>247</w:t>
            </w:r>
            <w:r w:rsidR="009A0174" w:rsidRPr="00A64CF9">
              <w:rPr>
                <w:rFonts w:ascii="Times New Roman" w:hAnsi="Times New Roman"/>
                <w:sz w:val="24"/>
                <w:szCs w:val="24"/>
              </w:rPr>
              <w:t xml:space="preserve"> административных материалов на несовершеннолет</w:t>
            </w:r>
            <w:r w:rsidRPr="00A64CF9">
              <w:rPr>
                <w:rFonts w:ascii="Times New Roman" w:hAnsi="Times New Roman"/>
                <w:sz w:val="24"/>
                <w:szCs w:val="24"/>
              </w:rPr>
              <w:t>них и взрослых граждан (АППГ 259</w:t>
            </w:r>
            <w:r w:rsidR="009A0174" w:rsidRPr="00A64CF9">
              <w:rPr>
                <w:rFonts w:ascii="Times New Roman" w:hAnsi="Times New Roman"/>
                <w:sz w:val="24"/>
                <w:szCs w:val="24"/>
              </w:rPr>
              <w:t xml:space="preserve">): </w:t>
            </w:r>
          </w:p>
          <w:p w:rsidR="009A0174" w:rsidRPr="00A64CF9" w:rsidRDefault="00395B32" w:rsidP="009A0174">
            <w:pPr>
              <w:pStyle w:val="a6"/>
              <w:ind w:firstLine="708"/>
              <w:jc w:val="both"/>
              <w:rPr>
                <w:rFonts w:ascii="Times New Roman" w:hAnsi="Times New Roman"/>
                <w:sz w:val="24"/>
                <w:szCs w:val="24"/>
              </w:rPr>
            </w:pPr>
            <w:r w:rsidRPr="00A64CF9">
              <w:rPr>
                <w:rFonts w:ascii="Times New Roman" w:hAnsi="Times New Roman"/>
                <w:sz w:val="24"/>
                <w:szCs w:val="24"/>
              </w:rPr>
              <w:t>на взрослых 162 (АППГ 159</w:t>
            </w:r>
            <w:r w:rsidR="009A0174" w:rsidRPr="00A64CF9">
              <w:rPr>
                <w:rFonts w:ascii="Times New Roman" w:hAnsi="Times New Roman"/>
                <w:sz w:val="24"/>
                <w:szCs w:val="24"/>
              </w:rPr>
              <w:t>), из них привлечено</w:t>
            </w:r>
            <w:r w:rsidRPr="00A64CF9">
              <w:rPr>
                <w:rFonts w:ascii="Times New Roman" w:hAnsi="Times New Roman"/>
                <w:sz w:val="24"/>
                <w:szCs w:val="24"/>
              </w:rPr>
              <w:t xml:space="preserve"> к ответственности 136 (АППГ 140</w:t>
            </w:r>
            <w:r w:rsidR="009A0174" w:rsidRPr="00A64CF9">
              <w:rPr>
                <w:rFonts w:ascii="Times New Roman" w:hAnsi="Times New Roman"/>
                <w:sz w:val="24"/>
                <w:szCs w:val="24"/>
              </w:rPr>
              <w:t xml:space="preserve">); </w:t>
            </w:r>
          </w:p>
          <w:p w:rsidR="009A0174" w:rsidRPr="00A64CF9" w:rsidRDefault="009A0174" w:rsidP="009A0174">
            <w:pPr>
              <w:pStyle w:val="a6"/>
              <w:ind w:firstLine="708"/>
              <w:jc w:val="both"/>
              <w:rPr>
                <w:rFonts w:ascii="Times New Roman" w:hAnsi="Times New Roman"/>
                <w:sz w:val="24"/>
                <w:szCs w:val="24"/>
              </w:rPr>
            </w:pPr>
            <w:r w:rsidRPr="00A64CF9">
              <w:rPr>
                <w:rFonts w:ascii="Times New Roman" w:hAnsi="Times New Roman"/>
                <w:sz w:val="24"/>
                <w:szCs w:val="24"/>
              </w:rPr>
              <w:t>на</w:t>
            </w:r>
            <w:r w:rsidR="00395B32" w:rsidRPr="00A64CF9">
              <w:rPr>
                <w:rFonts w:ascii="Times New Roman" w:hAnsi="Times New Roman"/>
                <w:sz w:val="24"/>
                <w:szCs w:val="24"/>
              </w:rPr>
              <w:t xml:space="preserve"> несовершеннолетних 85 (АППГ 100</w:t>
            </w:r>
            <w:r w:rsidRPr="00A64CF9">
              <w:rPr>
                <w:rFonts w:ascii="Times New Roman" w:hAnsi="Times New Roman"/>
                <w:sz w:val="24"/>
                <w:szCs w:val="24"/>
              </w:rPr>
              <w:t>), привлече</w:t>
            </w:r>
            <w:r w:rsidR="00395B32" w:rsidRPr="00A64CF9">
              <w:rPr>
                <w:rFonts w:ascii="Times New Roman" w:hAnsi="Times New Roman"/>
                <w:sz w:val="24"/>
                <w:szCs w:val="24"/>
              </w:rPr>
              <w:t>но к ответственности 66 (АППГ 78</w:t>
            </w:r>
            <w:r w:rsidRPr="00A64CF9">
              <w:rPr>
                <w:rFonts w:ascii="Times New Roman" w:hAnsi="Times New Roman"/>
                <w:sz w:val="24"/>
                <w:szCs w:val="24"/>
              </w:rPr>
              <w:t xml:space="preserve">). </w:t>
            </w:r>
          </w:p>
          <w:p w:rsidR="0069188F" w:rsidRPr="007052E9" w:rsidRDefault="0069188F" w:rsidP="009A0174">
            <w:pPr>
              <w:pStyle w:val="a6"/>
              <w:ind w:firstLine="708"/>
              <w:jc w:val="both"/>
              <w:rPr>
                <w:rFonts w:ascii="Times New Roman" w:hAnsi="Times New Roman" w:cs="Times New Roman"/>
                <w:sz w:val="24"/>
                <w:szCs w:val="24"/>
              </w:rPr>
            </w:pPr>
          </w:p>
        </w:tc>
      </w:tr>
      <w:tr w:rsidR="002A542C" w:rsidRPr="007052E9" w:rsidTr="002520A3">
        <w:tc>
          <w:tcPr>
            <w:tcW w:w="1266" w:type="dxa"/>
          </w:tcPr>
          <w:p w:rsidR="002A542C" w:rsidRPr="004966FF" w:rsidRDefault="002A542C" w:rsidP="002A542C">
            <w:pPr>
              <w:rPr>
                <w:rFonts w:ascii="Times New Roman" w:hAnsi="Times New Roman" w:cs="Times New Roman"/>
                <w:sz w:val="24"/>
                <w:szCs w:val="24"/>
              </w:rPr>
            </w:pPr>
            <w:r w:rsidRPr="004966FF">
              <w:rPr>
                <w:rFonts w:ascii="Times New Roman" w:hAnsi="Times New Roman" w:cs="Times New Roman"/>
                <w:sz w:val="24"/>
                <w:szCs w:val="24"/>
              </w:rPr>
              <w:t>2.2.3.2</w:t>
            </w:r>
          </w:p>
        </w:tc>
        <w:tc>
          <w:tcPr>
            <w:tcW w:w="4919" w:type="dxa"/>
          </w:tcPr>
          <w:p w:rsidR="002A542C" w:rsidRPr="007052E9" w:rsidRDefault="002A542C" w:rsidP="001A2919">
            <w:pPr>
              <w:jc w:val="both"/>
              <w:rPr>
                <w:rFonts w:ascii="Times New Roman" w:hAnsi="Times New Roman" w:cs="Times New Roman"/>
                <w:sz w:val="24"/>
                <w:szCs w:val="24"/>
              </w:rPr>
            </w:pPr>
            <w:r w:rsidRPr="00437A6E">
              <w:rPr>
                <w:rFonts w:ascii="Times New Roman" w:hAnsi="Times New Roman" w:cs="Times New Roman"/>
                <w:sz w:val="24"/>
                <w:szCs w:val="24"/>
              </w:rPr>
              <w:t>принятые меры в отношении указанных несовершеннолетних</w:t>
            </w:r>
          </w:p>
        </w:tc>
        <w:tc>
          <w:tcPr>
            <w:tcW w:w="8601" w:type="dxa"/>
          </w:tcPr>
          <w:p w:rsidR="002A542C" w:rsidRPr="00E80776" w:rsidRDefault="00A64CF9" w:rsidP="00E80776">
            <w:pPr>
              <w:jc w:val="both"/>
              <w:rPr>
                <w:rFonts w:ascii="Times New Roman" w:hAnsi="Times New Roman" w:cs="Times New Roman"/>
                <w:sz w:val="24"/>
                <w:szCs w:val="24"/>
              </w:rPr>
            </w:pPr>
            <w:r>
              <w:rPr>
                <w:rFonts w:ascii="Times New Roman" w:hAnsi="Times New Roman"/>
                <w:sz w:val="24"/>
                <w:szCs w:val="24"/>
              </w:rPr>
              <w:t xml:space="preserve">            </w:t>
            </w:r>
            <w:r w:rsidR="00E80776" w:rsidRPr="00E80776">
              <w:rPr>
                <w:rFonts w:ascii="Times New Roman" w:hAnsi="Times New Roman"/>
                <w:sz w:val="24"/>
                <w:szCs w:val="24"/>
              </w:rPr>
              <w:t>Несовершеннолетние совершившие правонарушения или иные антиобщественные действия</w:t>
            </w:r>
            <w:r w:rsidR="009A0174" w:rsidRPr="00E80776">
              <w:rPr>
                <w:rFonts w:ascii="Times New Roman" w:hAnsi="Times New Roman"/>
                <w:sz w:val="24"/>
                <w:szCs w:val="24"/>
              </w:rPr>
              <w:t xml:space="preserve"> состоят на учете в КДН и ЗП, ОДН МО МВД, ведомствах системы профилактики. </w:t>
            </w:r>
            <w:r w:rsidR="00E80776" w:rsidRPr="00E80776">
              <w:rPr>
                <w:rFonts w:ascii="Times New Roman" w:hAnsi="Times New Roman"/>
                <w:sz w:val="24"/>
                <w:szCs w:val="24"/>
              </w:rPr>
              <w:t xml:space="preserve">Ситуация в семьях данных несовершеннолетних изучается ведомствами системы профилактики, результаты рассматриваются на заседании межведомственного консилиума и согласно постановлению КДН и ЗП семьи признаются находящимися в социально опасном положении.  </w:t>
            </w:r>
            <w:r w:rsidR="009A0174" w:rsidRPr="00E80776">
              <w:rPr>
                <w:rFonts w:ascii="Times New Roman" w:hAnsi="Times New Roman"/>
                <w:sz w:val="24"/>
                <w:szCs w:val="24"/>
              </w:rPr>
              <w:t xml:space="preserve">Индивидуально-профилактическая работа с ними </w:t>
            </w:r>
            <w:r w:rsidR="009A0174" w:rsidRPr="00E80776">
              <w:rPr>
                <w:rFonts w:ascii="Times New Roman" w:hAnsi="Times New Roman"/>
                <w:sz w:val="24"/>
                <w:szCs w:val="24"/>
              </w:rPr>
              <w:lastRenderedPageBreak/>
              <w:t>проводится согласно индивидуальным программам реабилитации</w:t>
            </w:r>
            <w:r w:rsidR="00E80776" w:rsidRPr="00E80776">
              <w:rPr>
                <w:rFonts w:ascii="Times New Roman" w:hAnsi="Times New Roman"/>
                <w:sz w:val="24"/>
                <w:szCs w:val="24"/>
              </w:rPr>
              <w:t>, разработанными всеми ведомствами системы профилактики</w:t>
            </w:r>
            <w:r w:rsidR="009A0174" w:rsidRPr="00E80776">
              <w:rPr>
                <w:rFonts w:ascii="Times New Roman" w:hAnsi="Times New Roman"/>
                <w:sz w:val="24"/>
                <w:szCs w:val="24"/>
              </w:rPr>
              <w:t>.</w:t>
            </w:r>
          </w:p>
        </w:tc>
      </w:tr>
      <w:tr w:rsidR="002A542C" w:rsidRPr="007052E9" w:rsidTr="002520A3">
        <w:tc>
          <w:tcPr>
            <w:tcW w:w="1266" w:type="dxa"/>
          </w:tcPr>
          <w:p w:rsidR="002A542C" w:rsidRPr="004966FF" w:rsidRDefault="002A542C" w:rsidP="002A542C">
            <w:pPr>
              <w:rPr>
                <w:rFonts w:ascii="Times New Roman" w:hAnsi="Times New Roman" w:cs="Times New Roman"/>
                <w:sz w:val="24"/>
                <w:szCs w:val="24"/>
              </w:rPr>
            </w:pPr>
            <w:r w:rsidRPr="004966FF">
              <w:rPr>
                <w:rFonts w:ascii="Times New Roman" w:hAnsi="Times New Roman" w:cs="Times New Roman"/>
                <w:sz w:val="24"/>
                <w:szCs w:val="24"/>
              </w:rPr>
              <w:lastRenderedPageBreak/>
              <w:t>2.2.3.3</w:t>
            </w:r>
          </w:p>
        </w:tc>
        <w:tc>
          <w:tcPr>
            <w:tcW w:w="4919" w:type="dxa"/>
          </w:tcPr>
          <w:p w:rsidR="002A542C" w:rsidRPr="007052E9" w:rsidRDefault="002A542C" w:rsidP="001A2919">
            <w:pPr>
              <w:jc w:val="both"/>
              <w:rPr>
                <w:rFonts w:ascii="Times New Roman" w:hAnsi="Times New Roman" w:cs="Times New Roman"/>
                <w:sz w:val="24"/>
                <w:szCs w:val="24"/>
              </w:rPr>
            </w:pPr>
            <w:r w:rsidRPr="00437A6E">
              <w:rPr>
                <w:rFonts w:ascii="Times New Roman" w:hAnsi="Times New Roman" w:cs="Times New Roman"/>
                <w:sz w:val="24"/>
                <w:szCs w:val="24"/>
              </w:rPr>
              <w:t>иные сведения</w:t>
            </w:r>
          </w:p>
        </w:tc>
        <w:tc>
          <w:tcPr>
            <w:tcW w:w="8601" w:type="dxa"/>
          </w:tcPr>
          <w:p w:rsidR="002A542C" w:rsidRPr="007052E9" w:rsidRDefault="002A542C" w:rsidP="001A2919">
            <w:pPr>
              <w:jc w:val="both"/>
              <w:rPr>
                <w:rFonts w:ascii="Times New Roman" w:hAnsi="Times New Roman" w:cs="Times New Roman"/>
                <w:sz w:val="24"/>
                <w:szCs w:val="24"/>
              </w:rPr>
            </w:pPr>
          </w:p>
        </w:tc>
      </w:tr>
      <w:tr w:rsidR="0069188F" w:rsidRPr="007052E9" w:rsidTr="002520A3">
        <w:tc>
          <w:tcPr>
            <w:tcW w:w="1266" w:type="dxa"/>
          </w:tcPr>
          <w:p w:rsidR="0069188F" w:rsidRPr="004966FF" w:rsidRDefault="0069188F" w:rsidP="001A2919">
            <w:pPr>
              <w:jc w:val="both"/>
              <w:rPr>
                <w:rFonts w:ascii="Times New Roman" w:hAnsi="Times New Roman" w:cs="Times New Roman"/>
                <w:i/>
                <w:sz w:val="24"/>
                <w:szCs w:val="24"/>
              </w:rPr>
            </w:pPr>
          </w:p>
          <w:p w:rsidR="0069188F" w:rsidRPr="004966FF" w:rsidRDefault="0069188F" w:rsidP="001A2919">
            <w:pPr>
              <w:jc w:val="both"/>
              <w:rPr>
                <w:rFonts w:ascii="Times New Roman" w:hAnsi="Times New Roman" w:cs="Times New Roman"/>
                <w:b/>
                <w:sz w:val="24"/>
                <w:szCs w:val="24"/>
              </w:rPr>
            </w:pPr>
            <w:r w:rsidRPr="004966FF">
              <w:rPr>
                <w:rFonts w:ascii="Times New Roman" w:hAnsi="Times New Roman" w:cs="Times New Roman"/>
                <w:b/>
                <w:sz w:val="24"/>
                <w:szCs w:val="24"/>
              </w:rPr>
              <w:t>2.2</w:t>
            </w:r>
            <w:r w:rsidR="00437A6E" w:rsidRPr="004966FF">
              <w:rPr>
                <w:rFonts w:ascii="Times New Roman" w:hAnsi="Times New Roman" w:cs="Times New Roman"/>
                <w:b/>
                <w:sz w:val="24"/>
                <w:szCs w:val="24"/>
              </w:rPr>
              <w:t>.4</w:t>
            </w:r>
          </w:p>
        </w:tc>
        <w:tc>
          <w:tcPr>
            <w:tcW w:w="13520" w:type="dxa"/>
            <w:gridSpan w:val="2"/>
          </w:tcPr>
          <w:p w:rsidR="00683A38" w:rsidRDefault="00E0791D" w:rsidP="002A542C">
            <w:pPr>
              <w:jc w:val="center"/>
              <w:rPr>
                <w:rFonts w:ascii="Times New Roman" w:hAnsi="Times New Roman" w:cs="Times New Roman"/>
                <w:b/>
                <w:sz w:val="24"/>
                <w:szCs w:val="24"/>
              </w:rPr>
            </w:pPr>
            <w:r>
              <w:rPr>
                <w:rFonts w:ascii="Times New Roman" w:hAnsi="Times New Roman" w:cs="Times New Roman"/>
                <w:b/>
                <w:sz w:val="24"/>
                <w:szCs w:val="24"/>
              </w:rPr>
              <w:t>П</w:t>
            </w:r>
            <w:r w:rsidR="00437A6E" w:rsidRPr="00437A6E">
              <w:rPr>
                <w:rFonts w:ascii="Times New Roman" w:hAnsi="Times New Roman" w:cs="Times New Roman"/>
                <w:b/>
                <w:sz w:val="24"/>
                <w:szCs w:val="24"/>
              </w:rPr>
              <w:t>рофилактическая работа с установленными категориями несовершеннолетних,</w:t>
            </w:r>
          </w:p>
          <w:p w:rsidR="0069188F" w:rsidRPr="00D721DB" w:rsidRDefault="00437A6E" w:rsidP="002A542C">
            <w:pPr>
              <w:jc w:val="center"/>
              <w:rPr>
                <w:rFonts w:ascii="Times New Roman" w:hAnsi="Times New Roman" w:cs="Times New Roman"/>
                <w:b/>
                <w:sz w:val="24"/>
                <w:szCs w:val="24"/>
              </w:rPr>
            </w:pPr>
            <w:r w:rsidRPr="00437A6E">
              <w:rPr>
                <w:rFonts w:ascii="Times New Roman" w:hAnsi="Times New Roman" w:cs="Times New Roman"/>
                <w:b/>
                <w:sz w:val="24"/>
                <w:szCs w:val="24"/>
              </w:rPr>
              <w:t xml:space="preserve"> совершившими общественно опасные деяния и не подлеж</w:t>
            </w:r>
            <w:r w:rsidR="002A542C">
              <w:rPr>
                <w:rFonts w:ascii="Times New Roman" w:hAnsi="Times New Roman" w:cs="Times New Roman"/>
                <w:b/>
                <w:sz w:val="24"/>
                <w:szCs w:val="24"/>
              </w:rPr>
              <w:t>ащими уголовной ответственности</w:t>
            </w:r>
          </w:p>
        </w:tc>
      </w:tr>
      <w:tr w:rsidR="0069188F" w:rsidRPr="007052E9" w:rsidTr="002520A3">
        <w:tc>
          <w:tcPr>
            <w:tcW w:w="1266" w:type="dxa"/>
          </w:tcPr>
          <w:p w:rsidR="0069188F" w:rsidRPr="004966FF" w:rsidRDefault="00621FF4" w:rsidP="001A2919">
            <w:pPr>
              <w:jc w:val="both"/>
              <w:rPr>
                <w:rFonts w:ascii="Times New Roman" w:hAnsi="Times New Roman" w:cs="Times New Roman"/>
                <w:sz w:val="24"/>
                <w:szCs w:val="24"/>
              </w:rPr>
            </w:pPr>
            <w:r w:rsidRPr="004966FF">
              <w:rPr>
                <w:rFonts w:ascii="Times New Roman" w:hAnsi="Times New Roman" w:cs="Times New Roman"/>
                <w:sz w:val="24"/>
                <w:szCs w:val="24"/>
              </w:rPr>
              <w:t>2.2.4.1</w:t>
            </w:r>
          </w:p>
        </w:tc>
        <w:tc>
          <w:tcPr>
            <w:tcW w:w="4919" w:type="dxa"/>
          </w:tcPr>
          <w:p w:rsidR="0069188F" w:rsidRPr="007052E9" w:rsidRDefault="00437A6E" w:rsidP="001A2919">
            <w:pPr>
              <w:jc w:val="both"/>
              <w:rPr>
                <w:rFonts w:ascii="Times New Roman" w:hAnsi="Times New Roman" w:cs="Times New Roman"/>
                <w:sz w:val="24"/>
                <w:szCs w:val="24"/>
              </w:rPr>
            </w:pPr>
            <w:r w:rsidRPr="00437A6E">
              <w:rPr>
                <w:rFonts w:ascii="Times New Roman" w:hAnsi="Times New Roman" w:cs="Times New Roman"/>
                <w:sz w:val="24"/>
                <w:szCs w:val="24"/>
              </w:rPr>
              <w:t>общая информация</w:t>
            </w:r>
          </w:p>
        </w:tc>
        <w:tc>
          <w:tcPr>
            <w:tcW w:w="8601" w:type="dxa"/>
          </w:tcPr>
          <w:p w:rsidR="009A0174" w:rsidRPr="00E80776" w:rsidRDefault="00E80776" w:rsidP="009A0174">
            <w:pPr>
              <w:pStyle w:val="a6"/>
              <w:ind w:firstLine="708"/>
              <w:jc w:val="both"/>
              <w:rPr>
                <w:rFonts w:ascii="Times New Roman" w:hAnsi="Times New Roman"/>
                <w:sz w:val="24"/>
                <w:szCs w:val="24"/>
              </w:rPr>
            </w:pPr>
            <w:r w:rsidRPr="00E80776">
              <w:rPr>
                <w:rFonts w:ascii="Times New Roman" w:hAnsi="Times New Roman"/>
                <w:sz w:val="24"/>
                <w:szCs w:val="24"/>
              </w:rPr>
              <w:t>В 2021</w:t>
            </w:r>
            <w:r w:rsidR="009A0174" w:rsidRPr="00E80776">
              <w:rPr>
                <w:rFonts w:ascii="Times New Roman" w:hAnsi="Times New Roman"/>
                <w:sz w:val="24"/>
                <w:szCs w:val="24"/>
              </w:rPr>
              <w:t xml:space="preserve"> году </w:t>
            </w:r>
            <w:r w:rsidRPr="00E80776">
              <w:rPr>
                <w:rFonts w:ascii="Times New Roman" w:hAnsi="Times New Roman"/>
                <w:sz w:val="24"/>
                <w:szCs w:val="24"/>
              </w:rPr>
              <w:t xml:space="preserve">снизилось </w:t>
            </w:r>
            <w:r w:rsidR="009A0174" w:rsidRPr="00E80776">
              <w:rPr>
                <w:rFonts w:ascii="Times New Roman" w:hAnsi="Times New Roman"/>
                <w:sz w:val="24"/>
                <w:szCs w:val="24"/>
              </w:rPr>
              <w:t>число несовершеннолетних, совершающих общественно-опасные деяния и не подлежащих уголовной ответственности в связи с не</w:t>
            </w:r>
            <w:r w:rsidRPr="00E80776">
              <w:rPr>
                <w:rFonts w:ascii="Times New Roman" w:hAnsi="Times New Roman"/>
                <w:sz w:val="24"/>
                <w:szCs w:val="24"/>
              </w:rPr>
              <w:t xml:space="preserve"> </w:t>
            </w:r>
            <w:r w:rsidR="009A0174" w:rsidRPr="00E80776">
              <w:rPr>
                <w:rFonts w:ascii="Times New Roman" w:hAnsi="Times New Roman"/>
                <w:sz w:val="24"/>
                <w:szCs w:val="24"/>
              </w:rPr>
              <w:t>достижением возраста с которого наступает уголовная ответственности.</w:t>
            </w:r>
          </w:p>
          <w:p w:rsidR="009A0174" w:rsidRPr="00E80776" w:rsidRDefault="009A0174" w:rsidP="009A0174">
            <w:pPr>
              <w:pStyle w:val="a6"/>
              <w:jc w:val="both"/>
              <w:rPr>
                <w:rFonts w:ascii="Times New Roman" w:hAnsi="Times New Roman"/>
                <w:sz w:val="24"/>
                <w:szCs w:val="24"/>
              </w:rPr>
            </w:pPr>
            <w:r w:rsidRPr="00E80776">
              <w:rPr>
                <w:rFonts w:ascii="Times New Roman" w:hAnsi="Times New Roman"/>
                <w:sz w:val="24"/>
                <w:szCs w:val="24"/>
              </w:rPr>
              <w:t xml:space="preserve">   </w:t>
            </w:r>
            <w:r w:rsidR="00E80776" w:rsidRPr="00E80776">
              <w:rPr>
                <w:rFonts w:ascii="Times New Roman" w:hAnsi="Times New Roman"/>
                <w:sz w:val="24"/>
                <w:szCs w:val="24"/>
              </w:rPr>
              <w:t xml:space="preserve">      В 2021</w:t>
            </w:r>
            <w:r w:rsidRPr="00E80776">
              <w:rPr>
                <w:rFonts w:ascii="Times New Roman" w:hAnsi="Times New Roman"/>
                <w:sz w:val="24"/>
                <w:szCs w:val="24"/>
              </w:rPr>
              <w:t xml:space="preserve"> </w:t>
            </w:r>
            <w:r w:rsidR="00E80776" w:rsidRPr="00E80776">
              <w:rPr>
                <w:rFonts w:ascii="Times New Roman" w:hAnsi="Times New Roman"/>
                <w:sz w:val="24"/>
                <w:szCs w:val="24"/>
              </w:rPr>
              <w:t>году в комиссию поступило 4</w:t>
            </w:r>
            <w:r w:rsidRPr="00E80776">
              <w:rPr>
                <w:rFonts w:ascii="Times New Roman" w:hAnsi="Times New Roman"/>
                <w:sz w:val="24"/>
                <w:szCs w:val="24"/>
              </w:rPr>
              <w:t xml:space="preserve"> отказных мат</w:t>
            </w:r>
            <w:r w:rsidR="00E80776" w:rsidRPr="00E80776">
              <w:rPr>
                <w:rFonts w:ascii="Times New Roman" w:hAnsi="Times New Roman"/>
                <w:sz w:val="24"/>
                <w:szCs w:val="24"/>
              </w:rPr>
              <w:t>ериала на подростков (АППГ – 27</w:t>
            </w:r>
            <w:r w:rsidRPr="00E80776">
              <w:rPr>
                <w:rFonts w:ascii="Times New Roman" w:hAnsi="Times New Roman"/>
                <w:sz w:val="24"/>
                <w:szCs w:val="24"/>
              </w:rPr>
              <w:t xml:space="preserve"> материалов).</w:t>
            </w:r>
          </w:p>
          <w:p w:rsidR="0069188F" w:rsidRPr="00A64CF9" w:rsidRDefault="009A0174" w:rsidP="00A64CF9">
            <w:pPr>
              <w:pStyle w:val="a6"/>
              <w:ind w:firstLine="708"/>
              <w:jc w:val="both"/>
              <w:rPr>
                <w:rFonts w:ascii="Times New Roman" w:hAnsi="Times New Roman"/>
                <w:sz w:val="24"/>
                <w:szCs w:val="24"/>
              </w:rPr>
            </w:pPr>
            <w:proofErr w:type="gramStart"/>
            <w:r w:rsidRPr="00E80776">
              <w:rPr>
                <w:rFonts w:ascii="Times New Roman" w:hAnsi="Times New Roman"/>
                <w:sz w:val="24"/>
                <w:szCs w:val="24"/>
              </w:rPr>
              <w:t>Подростки, не достигшие уголовно-наказуемого возраста чаще всего совершают</w:t>
            </w:r>
            <w:proofErr w:type="gramEnd"/>
            <w:r w:rsidRPr="00E80776">
              <w:rPr>
                <w:rFonts w:ascii="Times New Roman" w:hAnsi="Times New Roman"/>
                <w:sz w:val="24"/>
                <w:szCs w:val="24"/>
              </w:rPr>
              <w:t xml:space="preserve"> преступления, предусмотренные ст.ст.139 и 158 УК РФ.</w:t>
            </w:r>
          </w:p>
        </w:tc>
      </w:tr>
      <w:tr w:rsidR="00621FF4" w:rsidRPr="007052E9" w:rsidTr="00437A6E">
        <w:tc>
          <w:tcPr>
            <w:tcW w:w="1266" w:type="dxa"/>
          </w:tcPr>
          <w:p w:rsidR="00621FF4" w:rsidRPr="004966FF" w:rsidRDefault="00621FF4">
            <w:pPr>
              <w:rPr>
                <w:rFonts w:ascii="Times New Roman" w:hAnsi="Times New Roman" w:cs="Times New Roman"/>
                <w:sz w:val="24"/>
                <w:szCs w:val="24"/>
              </w:rPr>
            </w:pPr>
            <w:r w:rsidRPr="004966FF">
              <w:rPr>
                <w:rFonts w:ascii="Times New Roman" w:hAnsi="Times New Roman" w:cs="Times New Roman"/>
                <w:sz w:val="24"/>
                <w:szCs w:val="24"/>
              </w:rPr>
              <w:t>2.2.4.2</w:t>
            </w:r>
          </w:p>
        </w:tc>
        <w:tc>
          <w:tcPr>
            <w:tcW w:w="4919" w:type="dxa"/>
          </w:tcPr>
          <w:p w:rsidR="00621FF4" w:rsidRPr="00437A6E" w:rsidRDefault="00621FF4" w:rsidP="005207AE">
            <w:pPr>
              <w:jc w:val="both"/>
              <w:rPr>
                <w:rFonts w:ascii="Times New Roman" w:hAnsi="Times New Roman" w:cs="Times New Roman"/>
                <w:sz w:val="24"/>
                <w:szCs w:val="24"/>
              </w:rPr>
            </w:pPr>
            <w:r w:rsidRPr="00437A6E">
              <w:rPr>
                <w:rFonts w:ascii="Times New Roman" w:hAnsi="Times New Roman" w:cs="Times New Roman"/>
                <w:sz w:val="24"/>
                <w:szCs w:val="24"/>
              </w:rPr>
              <w:t>решения (постановления) комиссий по результатам рассмотрения материалов</w:t>
            </w:r>
          </w:p>
        </w:tc>
        <w:tc>
          <w:tcPr>
            <w:tcW w:w="8601" w:type="dxa"/>
          </w:tcPr>
          <w:p w:rsidR="00621FF4" w:rsidRPr="00BC348A" w:rsidRDefault="00A64CF9" w:rsidP="00BC348A">
            <w:pPr>
              <w:pStyle w:val="a6"/>
              <w:jc w:val="both"/>
              <w:rPr>
                <w:rFonts w:ascii="Times New Roman" w:hAnsi="Times New Roman"/>
                <w:sz w:val="24"/>
                <w:szCs w:val="24"/>
              </w:rPr>
            </w:pPr>
            <w:r>
              <w:rPr>
                <w:rFonts w:ascii="Times New Roman" w:hAnsi="Times New Roman"/>
                <w:sz w:val="24"/>
                <w:szCs w:val="24"/>
              </w:rPr>
              <w:t xml:space="preserve">         </w:t>
            </w:r>
            <w:r w:rsidR="00E80776" w:rsidRPr="00E80776">
              <w:rPr>
                <w:rFonts w:ascii="Times New Roman" w:hAnsi="Times New Roman"/>
                <w:sz w:val="24"/>
                <w:szCs w:val="24"/>
              </w:rPr>
              <w:t>Все отказные материалы рассматривались на заседаниях комиссии, изучалась ситуация в их семьях, к несовершеннолетним применялась мера воспитательного характера, несовершеннолетний и его семья признавалась находящейся в социально опасном положении.</w:t>
            </w:r>
            <w:r>
              <w:rPr>
                <w:rFonts w:ascii="Times New Roman" w:hAnsi="Times New Roman"/>
                <w:sz w:val="24"/>
                <w:szCs w:val="24"/>
              </w:rPr>
              <w:t xml:space="preserve"> За 2021 год ходатайства в суд о помещении несовершеннолетних в учреждения закрытого типа</w:t>
            </w:r>
            <w:r w:rsidR="00BC348A">
              <w:rPr>
                <w:rFonts w:ascii="Times New Roman" w:hAnsi="Times New Roman"/>
                <w:sz w:val="24"/>
                <w:szCs w:val="24"/>
              </w:rPr>
              <w:t xml:space="preserve"> не направлялись по решению комиссии.</w:t>
            </w:r>
          </w:p>
        </w:tc>
      </w:tr>
      <w:tr w:rsidR="00621FF4" w:rsidRPr="007052E9" w:rsidTr="002520A3">
        <w:tc>
          <w:tcPr>
            <w:tcW w:w="1266" w:type="dxa"/>
          </w:tcPr>
          <w:p w:rsidR="00621FF4" w:rsidRPr="004966FF" w:rsidRDefault="00621FF4" w:rsidP="00621FF4">
            <w:pPr>
              <w:rPr>
                <w:rFonts w:ascii="Times New Roman" w:hAnsi="Times New Roman" w:cs="Times New Roman"/>
                <w:sz w:val="24"/>
                <w:szCs w:val="24"/>
              </w:rPr>
            </w:pPr>
            <w:r w:rsidRPr="004966FF">
              <w:rPr>
                <w:rFonts w:ascii="Times New Roman" w:hAnsi="Times New Roman" w:cs="Times New Roman"/>
                <w:sz w:val="24"/>
                <w:szCs w:val="24"/>
              </w:rPr>
              <w:t>2.2.4.3</w:t>
            </w:r>
          </w:p>
        </w:tc>
        <w:tc>
          <w:tcPr>
            <w:tcW w:w="4919" w:type="dxa"/>
          </w:tcPr>
          <w:p w:rsidR="00621FF4" w:rsidRPr="007052E9" w:rsidRDefault="00621FF4" w:rsidP="001A2919">
            <w:pPr>
              <w:jc w:val="both"/>
              <w:rPr>
                <w:rFonts w:ascii="Times New Roman" w:hAnsi="Times New Roman" w:cs="Times New Roman"/>
                <w:sz w:val="24"/>
                <w:szCs w:val="24"/>
              </w:rPr>
            </w:pPr>
            <w:r w:rsidRPr="00437A6E">
              <w:rPr>
                <w:rFonts w:ascii="Times New Roman" w:hAnsi="Times New Roman" w:cs="Times New Roman"/>
                <w:sz w:val="24"/>
                <w:szCs w:val="24"/>
              </w:rPr>
              <w:t>индивидуальная профилактическая работа с указанными несовершеннолетними</w:t>
            </w:r>
          </w:p>
        </w:tc>
        <w:tc>
          <w:tcPr>
            <w:tcW w:w="8601" w:type="dxa"/>
          </w:tcPr>
          <w:p w:rsidR="00621FF4" w:rsidRPr="007052E9" w:rsidRDefault="00BC348A" w:rsidP="001A2919">
            <w:pPr>
              <w:jc w:val="both"/>
              <w:rPr>
                <w:rFonts w:ascii="Times New Roman" w:hAnsi="Times New Roman" w:cs="Times New Roman"/>
                <w:sz w:val="24"/>
                <w:szCs w:val="24"/>
              </w:rPr>
            </w:pPr>
            <w:r>
              <w:rPr>
                <w:rFonts w:ascii="Times New Roman" w:hAnsi="Times New Roman"/>
                <w:sz w:val="24"/>
                <w:szCs w:val="24"/>
              </w:rPr>
              <w:t xml:space="preserve">          </w:t>
            </w:r>
            <w:r w:rsidR="00E80776" w:rsidRPr="00E80776">
              <w:rPr>
                <w:rFonts w:ascii="Times New Roman" w:hAnsi="Times New Roman"/>
                <w:sz w:val="24"/>
                <w:szCs w:val="24"/>
              </w:rPr>
              <w:t>Все несовершеннолетние этой категории состоят на учете в КДН и ЗП, ОДН МО МВД, ведомствах системы профилактики. Индивидуально-профилактическая работа с ними проводится согласно индивидуальным программам реабилитации.</w:t>
            </w:r>
          </w:p>
        </w:tc>
      </w:tr>
      <w:tr w:rsidR="00621FF4" w:rsidRPr="007052E9" w:rsidTr="002520A3">
        <w:tc>
          <w:tcPr>
            <w:tcW w:w="1266" w:type="dxa"/>
          </w:tcPr>
          <w:p w:rsidR="00621FF4" w:rsidRPr="004966FF" w:rsidRDefault="00621FF4" w:rsidP="00621FF4">
            <w:pPr>
              <w:rPr>
                <w:rFonts w:ascii="Times New Roman" w:hAnsi="Times New Roman" w:cs="Times New Roman"/>
                <w:sz w:val="24"/>
                <w:szCs w:val="24"/>
              </w:rPr>
            </w:pPr>
            <w:r w:rsidRPr="004966FF">
              <w:rPr>
                <w:rFonts w:ascii="Times New Roman" w:hAnsi="Times New Roman" w:cs="Times New Roman"/>
                <w:sz w:val="24"/>
                <w:szCs w:val="24"/>
              </w:rPr>
              <w:t>2.2.4.4</w:t>
            </w:r>
          </w:p>
        </w:tc>
        <w:tc>
          <w:tcPr>
            <w:tcW w:w="4919" w:type="dxa"/>
          </w:tcPr>
          <w:p w:rsidR="00621FF4" w:rsidRPr="007052E9" w:rsidRDefault="00621FF4" w:rsidP="001A2919">
            <w:pPr>
              <w:jc w:val="both"/>
              <w:rPr>
                <w:rFonts w:ascii="Times New Roman" w:hAnsi="Times New Roman" w:cs="Times New Roman"/>
                <w:sz w:val="24"/>
                <w:szCs w:val="24"/>
              </w:rPr>
            </w:pPr>
            <w:r>
              <w:rPr>
                <w:rFonts w:ascii="Times New Roman" w:hAnsi="Times New Roman" w:cs="Times New Roman"/>
                <w:sz w:val="24"/>
                <w:szCs w:val="24"/>
              </w:rPr>
              <w:t>р</w:t>
            </w:r>
            <w:r w:rsidRPr="00437A6E">
              <w:rPr>
                <w:rFonts w:ascii="Times New Roman" w:hAnsi="Times New Roman" w:cs="Times New Roman"/>
                <w:sz w:val="24"/>
                <w:szCs w:val="24"/>
              </w:rPr>
              <w:t>ешения (постановления), связанные с направлением несовершеннолетних в СУВУ</w:t>
            </w:r>
          </w:p>
        </w:tc>
        <w:tc>
          <w:tcPr>
            <w:tcW w:w="8601" w:type="dxa"/>
          </w:tcPr>
          <w:p w:rsidR="00621FF4" w:rsidRPr="007052E9" w:rsidRDefault="00BC348A" w:rsidP="001A2919">
            <w:pPr>
              <w:jc w:val="both"/>
              <w:rPr>
                <w:rFonts w:ascii="Times New Roman" w:hAnsi="Times New Roman" w:cs="Times New Roman"/>
                <w:sz w:val="24"/>
                <w:szCs w:val="24"/>
              </w:rPr>
            </w:pPr>
            <w:r>
              <w:rPr>
                <w:rFonts w:ascii="Times New Roman" w:hAnsi="Times New Roman" w:cs="Times New Roman"/>
                <w:sz w:val="24"/>
                <w:szCs w:val="24"/>
              </w:rPr>
              <w:t xml:space="preserve">            </w:t>
            </w:r>
            <w:r w:rsidR="00FA6000">
              <w:rPr>
                <w:rFonts w:ascii="Times New Roman" w:hAnsi="Times New Roman" w:cs="Times New Roman"/>
                <w:sz w:val="24"/>
                <w:szCs w:val="24"/>
              </w:rPr>
              <w:t xml:space="preserve">Не направляли, решения, постановления не выносилось КДН и ЗП администрации Пугачевского муниципального района. </w:t>
            </w:r>
          </w:p>
        </w:tc>
      </w:tr>
      <w:tr w:rsidR="00621FF4" w:rsidRPr="007052E9" w:rsidTr="002520A3">
        <w:tc>
          <w:tcPr>
            <w:tcW w:w="1266" w:type="dxa"/>
          </w:tcPr>
          <w:p w:rsidR="00621FF4" w:rsidRPr="004966FF" w:rsidRDefault="00621FF4" w:rsidP="00621FF4">
            <w:pPr>
              <w:rPr>
                <w:rFonts w:ascii="Times New Roman" w:hAnsi="Times New Roman" w:cs="Times New Roman"/>
                <w:sz w:val="24"/>
                <w:szCs w:val="24"/>
              </w:rPr>
            </w:pPr>
            <w:r w:rsidRPr="004966FF">
              <w:rPr>
                <w:rFonts w:ascii="Times New Roman" w:hAnsi="Times New Roman" w:cs="Times New Roman"/>
                <w:sz w:val="24"/>
                <w:szCs w:val="24"/>
              </w:rPr>
              <w:t>2.2.4.5</w:t>
            </w:r>
          </w:p>
        </w:tc>
        <w:tc>
          <w:tcPr>
            <w:tcW w:w="4919" w:type="dxa"/>
          </w:tcPr>
          <w:p w:rsidR="00621FF4" w:rsidRPr="007052E9" w:rsidRDefault="00621FF4" w:rsidP="001A2919">
            <w:pPr>
              <w:jc w:val="both"/>
              <w:rPr>
                <w:rFonts w:ascii="Times New Roman" w:hAnsi="Times New Roman" w:cs="Times New Roman"/>
                <w:sz w:val="24"/>
                <w:szCs w:val="24"/>
              </w:rPr>
            </w:pPr>
            <w:r>
              <w:rPr>
                <w:rFonts w:ascii="Times New Roman" w:hAnsi="Times New Roman" w:cs="Times New Roman"/>
                <w:sz w:val="24"/>
                <w:szCs w:val="24"/>
              </w:rPr>
              <w:t>иные сведения</w:t>
            </w:r>
          </w:p>
        </w:tc>
        <w:tc>
          <w:tcPr>
            <w:tcW w:w="8601" w:type="dxa"/>
          </w:tcPr>
          <w:p w:rsidR="00E80776" w:rsidRPr="00E80776" w:rsidRDefault="00E80776" w:rsidP="00E80776">
            <w:pPr>
              <w:pStyle w:val="a6"/>
              <w:ind w:firstLine="708"/>
              <w:jc w:val="both"/>
              <w:rPr>
                <w:rFonts w:ascii="Times New Roman" w:hAnsi="Times New Roman"/>
                <w:sz w:val="24"/>
                <w:szCs w:val="24"/>
              </w:rPr>
            </w:pPr>
            <w:r w:rsidRPr="00E80776">
              <w:rPr>
                <w:rFonts w:ascii="Times New Roman" w:hAnsi="Times New Roman"/>
                <w:bCs/>
                <w:snapToGrid w:val="0"/>
                <w:spacing w:val="4"/>
                <w:sz w:val="24"/>
                <w:szCs w:val="24"/>
              </w:rPr>
              <w:t>Оказание поддержки наиболее уязвимым группам несовершеннолетних – подросткам, состоящим на учете</w:t>
            </w:r>
            <w:r w:rsidRPr="00E80776">
              <w:rPr>
                <w:rFonts w:ascii="Times New Roman" w:hAnsi="Times New Roman"/>
                <w:sz w:val="24"/>
                <w:szCs w:val="24"/>
              </w:rPr>
              <w:t xml:space="preserve"> в органах внутренних дел, </w:t>
            </w:r>
            <w:proofErr w:type="spellStart"/>
            <w:r w:rsidRPr="00E80776">
              <w:rPr>
                <w:rFonts w:ascii="Times New Roman" w:hAnsi="Times New Roman"/>
                <w:sz w:val="24"/>
                <w:szCs w:val="24"/>
              </w:rPr>
              <w:t>социозащитных</w:t>
            </w:r>
            <w:proofErr w:type="spellEnd"/>
            <w:r w:rsidRPr="00E80776">
              <w:rPr>
                <w:rFonts w:ascii="Times New Roman" w:hAnsi="Times New Roman"/>
                <w:sz w:val="24"/>
                <w:szCs w:val="24"/>
              </w:rPr>
              <w:t xml:space="preserve"> учреждениях, одна из основных задач ведомств системы профилактики. </w:t>
            </w:r>
          </w:p>
          <w:p w:rsidR="00E80776" w:rsidRPr="00E80776" w:rsidRDefault="00E80776" w:rsidP="00E80776">
            <w:pPr>
              <w:pStyle w:val="a6"/>
              <w:jc w:val="both"/>
              <w:rPr>
                <w:rStyle w:val="ab"/>
                <w:rFonts w:ascii="Times New Roman" w:hAnsi="Times New Roman"/>
                <w:b w:val="0"/>
                <w:color w:val="000000"/>
                <w:sz w:val="24"/>
                <w:szCs w:val="24"/>
                <w:shd w:val="clear" w:color="auto" w:fill="FFFFFF"/>
              </w:rPr>
            </w:pPr>
            <w:r w:rsidRPr="00E80776">
              <w:rPr>
                <w:rFonts w:ascii="Times New Roman" w:hAnsi="Times New Roman"/>
                <w:sz w:val="24"/>
                <w:szCs w:val="24"/>
              </w:rPr>
              <w:tab/>
              <w:t xml:space="preserve">На территории Пугачевского муниципального района действует муниципальная целевая программа </w:t>
            </w:r>
            <w:r w:rsidRPr="00E80776">
              <w:rPr>
                <w:rStyle w:val="ab"/>
                <w:rFonts w:ascii="Times New Roman" w:hAnsi="Times New Roman"/>
                <w:b w:val="0"/>
                <w:color w:val="000000"/>
                <w:sz w:val="24"/>
                <w:szCs w:val="24"/>
                <w:shd w:val="clear" w:color="auto" w:fill="FFFFFF"/>
              </w:rPr>
              <w:t>«</w:t>
            </w:r>
            <w:r w:rsidRPr="00E80776">
              <w:rPr>
                <w:rFonts w:ascii="Times New Roman" w:hAnsi="Times New Roman"/>
                <w:bCs/>
                <w:color w:val="000000"/>
                <w:sz w:val="24"/>
                <w:szCs w:val="24"/>
              </w:rPr>
              <w:t>Профилактика правонарушений и незаконного оборота наркотических средств на территории муниципального образования города Пугачева Саратовской области на 2020 год</w:t>
            </w:r>
            <w:r w:rsidRPr="00E80776">
              <w:rPr>
                <w:rStyle w:val="ab"/>
                <w:rFonts w:ascii="Times New Roman" w:hAnsi="Times New Roman"/>
                <w:b w:val="0"/>
                <w:color w:val="000000"/>
                <w:sz w:val="24"/>
                <w:szCs w:val="24"/>
                <w:shd w:val="clear" w:color="auto" w:fill="FFFFFF"/>
              </w:rPr>
              <w:t>».</w:t>
            </w:r>
          </w:p>
          <w:p w:rsidR="00E80776" w:rsidRPr="00E80776" w:rsidRDefault="00E80776" w:rsidP="00E80776">
            <w:pPr>
              <w:ind w:firstLine="708"/>
              <w:jc w:val="both"/>
              <w:rPr>
                <w:rFonts w:ascii="Times New Roman" w:hAnsi="Times New Roman"/>
                <w:sz w:val="24"/>
                <w:szCs w:val="24"/>
              </w:rPr>
            </w:pPr>
            <w:r w:rsidRPr="00E80776">
              <w:rPr>
                <w:rFonts w:ascii="Times New Roman" w:hAnsi="Times New Roman"/>
                <w:sz w:val="24"/>
                <w:szCs w:val="24"/>
              </w:rPr>
              <w:t xml:space="preserve">С целью формирования законопослушного поведения детей и подростков </w:t>
            </w:r>
            <w:r w:rsidRPr="00E80776">
              <w:rPr>
                <w:rFonts w:ascii="Times New Roman" w:hAnsi="Times New Roman"/>
                <w:sz w:val="24"/>
                <w:szCs w:val="24"/>
              </w:rPr>
              <w:lastRenderedPageBreak/>
              <w:t xml:space="preserve">в общеобразовательных учреждениях Пугачевского муниципального района ведется систематическая планомерная работа. </w:t>
            </w:r>
          </w:p>
          <w:p w:rsidR="00E80776" w:rsidRPr="00E80776" w:rsidRDefault="00E80776" w:rsidP="00E80776">
            <w:pPr>
              <w:ind w:firstLine="708"/>
              <w:jc w:val="both"/>
              <w:rPr>
                <w:rFonts w:ascii="Times New Roman" w:hAnsi="Times New Roman"/>
                <w:sz w:val="24"/>
                <w:szCs w:val="24"/>
              </w:rPr>
            </w:pPr>
            <w:r w:rsidRPr="00E80776">
              <w:rPr>
                <w:rFonts w:ascii="Times New Roman" w:hAnsi="Times New Roman"/>
                <w:sz w:val="24"/>
                <w:szCs w:val="24"/>
              </w:rPr>
              <w:t>В 12 учреждениях разработана и действует согласованная с МО МВД России «Пугачевский» программа «Профилактика безнадзорности и правонарушений среди несовершеннолетних». В 4 учебных организациях действует «</w:t>
            </w:r>
            <w:r w:rsidRPr="00E80776">
              <w:rPr>
                <w:rFonts w:ascii="Times New Roman" w:hAnsi="Times New Roman"/>
                <w:color w:val="000000"/>
                <w:sz w:val="24"/>
                <w:szCs w:val="24"/>
              </w:rPr>
              <w:t xml:space="preserve">Программа по формированию законопослушного поведения несовершеннолетних». В 2 школах организована работа в рамках программы «Подросток и Закон».  В 7 учреждениях пункт «Правовое воспитание» включен в программы «Здоровье», «Школа здоровья», комплексный общешкольный план воспитательной работы образовательных учреждений. В 3 учебных заведениях действуют программы «Закон и порядок», «Жизнь без насилия», </w:t>
            </w:r>
            <w:proofErr w:type="spellStart"/>
            <w:r w:rsidRPr="00E80776">
              <w:rPr>
                <w:rFonts w:ascii="Times New Roman" w:hAnsi="Times New Roman"/>
                <w:color w:val="000000"/>
                <w:sz w:val="24"/>
                <w:szCs w:val="24"/>
              </w:rPr>
              <w:t>тренинговая</w:t>
            </w:r>
            <w:proofErr w:type="spellEnd"/>
            <w:r w:rsidRPr="00E80776">
              <w:rPr>
                <w:rFonts w:ascii="Times New Roman" w:hAnsi="Times New Roman"/>
                <w:color w:val="000000"/>
                <w:sz w:val="24"/>
                <w:szCs w:val="24"/>
              </w:rPr>
              <w:t xml:space="preserve"> программа «Подросток 21 века». Все программы утверждены руководителями общеобразовательных учреждений. Целями данных программ являются формирование и развитие правовых знаний и правовой культуры школьников, законопослушного поведения и гражданской ответственности,  развитие правового самопознания, профилактика безнадзорности, правонарушений и преступлений школьников.</w:t>
            </w:r>
            <w:r w:rsidRPr="00E80776">
              <w:rPr>
                <w:rFonts w:ascii="Times New Roman" w:hAnsi="Times New Roman"/>
                <w:color w:val="000000"/>
                <w:sz w:val="24"/>
                <w:szCs w:val="24"/>
              </w:rPr>
              <w:tab/>
            </w:r>
          </w:p>
          <w:p w:rsidR="00621FF4" w:rsidRPr="007052E9" w:rsidRDefault="00621FF4" w:rsidP="001A2919">
            <w:pPr>
              <w:jc w:val="both"/>
              <w:rPr>
                <w:rFonts w:ascii="Times New Roman" w:hAnsi="Times New Roman" w:cs="Times New Roman"/>
                <w:sz w:val="24"/>
                <w:szCs w:val="24"/>
              </w:rPr>
            </w:pPr>
          </w:p>
        </w:tc>
      </w:tr>
      <w:tr w:rsidR="00437A6E" w:rsidRPr="007052E9" w:rsidTr="00437A6E">
        <w:tc>
          <w:tcPr>
            <w:tcW w:w="1266" w:type="dxa"/>
          </w:tcPr>
          <w:p w:rsidR="00437A6E" w:rsidRPr="004966FF" w:rsidRDefault="00437A6E" w:rsidP="001A2919">
            <w:pPr>
              <w:jc w:val="both"/>
              <w:rPr>
                <w:rFonts w:ascii="Times New Roman" w:hAnsi="Times New Roman" w:cs="Times New Roman"/>
                <w:b/>
                <w:sz w:val="24"/>
                <w:szCs w:val="24"/>
              </w:rPr>
            </w:pPr>
            <w:r w:rsidRPr="004966FF">
              <w:rPr>
                <w:rFonts w:ascii="Times New Roman" w:hAnsi="Times New Roman" w:cs="Times New Roman"/>
                <w:b/>
                <w:sz w:val="24"/>
                <w:szCs w:val="24"/>
              </w:rPr>
              <w:lastRenderedPageBreak/>
              <w:t>2.2.5</w:t>
            </w:r>
          </w:p>
        </w:tc>
        <w:tc>
          <w:tcPr>
            <w:tcW w:w="4919" w:type="dxa"/>
          </w:tcPr>
          <w:p w:rsidR="00437A6E" w:rsidRPr="00D721DB" w:rsidRDefault="00E0791D" w:rsidP="001A2919">
            <w:pPr>
              <w:jc w:val="both"/>
              <w:rPr>
                <w:rFonts w:ascii="Times New Roman" w:hAnsi="Times New Roman" w:cs="Times New Roman"/>
                <w:b/>
                <w:sz w:val="24"/>
                <w:szCs w:val="24"/>
              </w:rPr>
            </w:pPr>
            <w:r>
              <w:rPr>
                <w:rFonts w:ascii="Times New Roman" w:hAnsi="Times New Roman" w:cs="Times New Roman"/>
                <w:b/>
                <w:sz w:val="24"/>
                <w:szCs w:val="24"/>
              </w:rPr>
              <w:t>В</w:t>
            </w:r>
            <w:r w:rsidR="00437A6E" w:rsidRPr="00437A6E">
              <w:rPr>
                <w:rFonts w:ascii="Times New Roman" w:hAnsi="Times New Roman" w:cs="Times New Roman"/>
                <w:b/>
                <w:sz w:val="24"/>
                <w:szCs w:val="24"/>
              </w:rPr>
              <w:t>ыявление случаев вовлечения несовершеннолетних в совершение преступле</w:t>
            </w:r>
            <w:r w:rsidR="00621FF4">
              <w:rPr>
                <w:rFonts w:ascii="Times New Roman" w:hAnsi="Times New Roman" w:cs="Times New Roman"/>
                <w:b/>
                <w:sz w:val="24"/>
                <w:szCs w:val="24"/>
              </w:rPr>
              <w:t>ний и антиобщественных действий</w:t>
            </w:r>
          </w:p>
        </w:tc>
        <w:tc>
          <w:tcPr>
            <w:tcW w:w="8601" w:type="dxa"/>
          </w:tcPr>
          <w:p w:rsidR="00437A6E" w:rsidRPr="00E80776" w:rsidRDefault="007C0B7D" w:rsidP="001A2919">
            <w:pPr>
              <w:jc w:val="both"/>
              <w:rPr>
                <w:rFonts w:ascii="Times New Roman" w:hAnsi="Times New Roman" w:cs="Times New Roman"/>
                <w:sz w:val="24"/>
                <w:szCs w:val="24"/>
              </w:rPr>
            </w:pPr>
            <w:r w:rsidRPr="00E80776">
              <w:rPr>
                <w:rFonts w:ascii="Times New Roman" w:hAnsi="Times New Roman" w:cs="Times New Roman"/>
                <w:sz w:val="24"/>
                <w:szCs w:val="24"/>
              </w:rPr>
              <w:t xml:space="preserve">           </w:t>
            </w:r>
            <w:r w:rsidR="00FA6000" w:rsidRPr="00E80776">
              <w:rPr>
                <w:rFonts w:ascii="Times New Roman" w:hAnsi="Times New Roman" w:cs="Times New Roman"/>
                <w:sz w:val="24"/>
                <w:szCs w:val="24"/>
              </w:rPr>
              <w:t>Случаев вовлечения несовершеннолетних в совершение преступлений и антиобщественных действий на территории Пугачевского муниципального района, по сведениям МО МВД России «Пугачевский» не зарегистрировано.</w:t>
            </w:r>
          </w:p>
          <w:p w:rsidR="007C0B7D" w:rsidRPr="00E80776" w:rsidRDefault="007C0B7D" w:rsidP="007C0B7D">
            <w:pPr>
              <w:jc w:val="both"/>
              <w:rPr>
                <w:rFonts w:ascii="Times New Roman" w:hAnsi="Times New Roman" w:cs="Times New Roman"/>
                <w:sz w:val="24"/>
                <w:szCs w:val="24"/>
              </w:rPr>
            </w:pPr>
            <w:r w:rsidRPr="00E80776">
              <w:rPr>
                <w:rFonts w:ascii="Times New Roman" w:hAnsi="Times New Roman" w:cs="Times New Roman"/>
                <w:sz w:val="24"/>
                <w:szCs w:val="24"/>
              </w:rPr>
              <w:t xml:space="preserve">            </w:t>
            </w:r>
            <w:r w:rsidR="00FA6000" w:rsidRPr="00E80776">
              <w:rPr>
                <w:rFonts w:ascii="Times New Roman" w:hAnsi="Times New Roman" w:cs="Times New Roman"/>
                <w:sz w:val="24"/>
                <w:szCs w:val="24"/>
              </w:rPr>
              <w:t>В целях профилактики вовлечения несовершеннолетних в противоправные действия, на территории района организуются межведомственные рейды в места массового отдыха граждан (парки, скверы</w:t>
            </w:r>
            <w:r w:rsidR="000F25A7" w:rsidRPr="00E80776">
              <w:rPr>
                <w:rFonts w:ascii="Times New Roman" w:hAnsi="Times New Roman" w:cs="Times New Roman"/>
                <w:sz w:val="24"/>
                <w:szCs w:val="24"/>
              </w:rPr>
              <w:t xml:space="preserve">, детские площадки, пляжи и т.п.). А также </w:t>
            </w:r>
            <w:r w:rsidRPr="00E80776">
              <w:rPr>
                <w:rFonts w:ascii="Times New Roman" w:hAnsi="Times New Roman" w:cs="Times New Roman"/>
                <w:sz w:val="24"/>
                <w:szCs w:val="24"/>
              </w:rPr>
              <w:t>организуются межведомственные рейды в вечернее и ночное время, с целью выявления несовершеннолетних, находящихся в общественных местах без сопровождения взрослых лиц. В 2021 году организовано и проведено 96 межведомственных рейдов.</w:t>
            </w:r>
          </w:p>
          <w:p w:rsidR="00FA6000" w:rsidRPr="00D721DB" w:rsidRDefault="007C0B7D" w:rsidP="007C0B7D">
            <w:pPr>
              <w:jc w:val="both"/>
              <w:rPr>
                <w:rFonts w:ascii="Times New Roman" w:hAnsi="Times New Roman" w:cs="Times New Roman"/>
                <w:b/>
                <w:sz w:val="24"/>
                <w:szCs w:val="24"/>
              </w:rPr>
            </w:pPr>
            <w:r w:rsidRPr="00E80776">
              <w:rPr>
                <w:rFonts w:ascii="Times New Roman" w:hAnsi="Times New Roman" w:cs="Times New Roman"/>
                <w:sz w:val="24"/>
                <w:szCs w:val="24"/>
              </w:rPr>
              <w:t xml:space="preserve">             В ходе рассмотрения административных дел в отношении несовершеннолетних, совершивших правонарушения, выясняются причины и условия совершения. В 2021 году рассмотрено 85 административных дел в отношении несовершеннолетних. Изучена ситуация в 85 семьях, 66 поставлены на профилактический учет в ведомствах системы профилактики. Организована </w:t>
            </w:r>
            <w:r w:rsidRPr="00E80776">
              <w:rPr>
                <w:rFonts w:ascii="Times New Roman" w:hAnsi="Times New Roman" w:cs="Times New Roman"/>
                <w:sz w:val="24"/>
                <w:szCs w:val="24"/>
              </w:rPr>
              <w:lastRenderedPageBreak/>
              <w:t>индивидуально профилактическая работа с членами данных семей, направленная на стабилизацию обстановки в них и профилактики вовлечения детей в совершение преступлений и антиобщественных действий.</w:t>
            </w:r>
            <w:r w:rsidR="000F25A7">
              <w:rPr>
                <w:rFonts w:ascii="Times New Roman" w:hAnsi="Times New Roman" w:cs="Times New Roman"/>
                <w:b/>
                <w:sz w:val="24"/>
                <w:szCs w:val="24"/>
              </w:rPr>
              <w:t xml:space="preserve"> </w:t>
            </w:r>
          </w:p>
        </w:tc>
      </w:tr>
      <w:tr w:rsidR="0069188F" w:rsidRPr="007052E9" w:rsidTr="002520A3">
        <w:tc>
          <w:tcPr>
            <w:tcW w:w="1266" w:type="dxa"/>
          </w:tcPr>
          <w:p w:rsidR="0069188F" w:rsidRPr="004966FF" w:rsidRDefault="00437A6E" w:rsidP="001A2919">
            <w:pPr>
              <w:jc w:val="both"/>
              <w:rPr>
                <w:rFonts w:ascii="Times New Roman" w:hAnsi="Times New Roman" w:cs="Times New Roman"/>
                <w:b/>
                <w:sz w:val="24"/>
                <w:szCs w:val="24"/>
              </w:rPr>
            </w:pPr>
            <w:r w:rsidRPr="004966FF">
              <w:rPr>
                <w:rFonts w:ascii="Times New Roman" w:hAnsi="Times New Roman" w:cs="Times New Roman"/>
                <w:b/>
                <w:sz w:val="24"/>
                <w:szCs w:val="24"/>
              </w:rPr>
              <w:lastRenderedPageBreak/>
              <w:t>2.2.6</w:t>
            </w:r>
          </w:p>
        </w:tc>
        <w:tc>
          <w:tcPr>
            <w:tcW w:w="4919" w:type="dxa"/>
          </w:tcPr>
          <w:p w:rsidR="0069188F" w:rsidRPr="00437A6E" w:rsidRDefault="00E0791D" w:rsidP="00621FF4">
            <w:pPr>
              <w:jc w:val="both"/>
              <w:rPr>
                <w:rFonts w:ascii="Times New Roman" w:hAnsi="Times New Roman" w:cs="Times New Roman"/>
                <w:b/>
                <w:sz w:val="24"/>
                <w:szCs w:val="24"/>
              </w:rPr>
            </w:pPr>
            <w:r>
              <w:rPr>
                <w:rFonts w:ascii="Times New Roman" w:hAnsi="Times New Roman" w:cs="Times New Roman"/>
                <w:b/>
                <w:sz w:val="24"/>
                <w:szCs w:val="24"/>
              </w:rPr>
              <w:t>М</w:t>
            </w:r>
            <w:r w:rsidR="00437A6E" w:rsidRPr="00437A6E">
              <w:rPr>
                <w:rFonts w:ascii="Times New Roman" w:hAnsi="Times New Roman" w:cs="Times New Roman"/>
                <w:b/>
                <w:sz w:val="24"/>
                <w:szCs w:val="24"/>
              </w:rPr>
              <w:t>еры по выявлению и устранению причин и условий, способствующих (способствовавших) совершению несовершенноле</w:t>
            </w:r>
            <w:r w:rsidR="00621FF4">
              <w:rPr>
                <w:rFonts w:ascii="Times New Roman" w:hAnsi="Times New Roman" w:cs="Times New Roman"/>
                <w:b/>
                <w:sz w:val="24"/>
                <w:szCs w:val="24"/>
              </w:rPr>
              <w:t>тними правонарушений</w:t>
            </w:r>
          </w:p>
        </w:tc>
        <w:tc>
          <w:tcPr>
            <w:tcW w:w="8601" w:type="dxa"/>
          </w:tcPr>
          <w:p w:rsidR="007E135B" w:rsidRDefault="007E135B" w:rsidP="007E135B">
            <w:pPr>
              <w:pStyle w:val="a6"/>
              <w:ind w:firstLine="708"/>
              <w:jc w:val="both"/>
              <w:rPr>
                <w:rFonts w:ascii="Times New Roman" w:hAnsi="Times New Roman" w:cs="Times New Roman"/>
              </w:rPr>
            </w:pPr>
            <w:r w:rsidRPr="007E135B">
              <w:rPr>
                <w:rFonts w:ascii="Times New Roman" w:hAnsi="Times New Roman" w:cs="Times New Roman"/>
              </w:rPr>
              <w:t xml:space="preserve">При рассмотрении административных правонарушений несовершеннолетних членами комиссии устанавливаются причины и условия, способствующие совершению правонарушения, а так же выясняется, состоял ли подросток или его семья на профилактическом учете. </w:t>
            </w:r>
          </w:p>
          <w:p w:rsidR="007E135B" w:rsidRPr="007E135B" w:rsidRDefault="007E135B" w:rsidP="007E135B">
            <w:pPr>
              <w:pStyle w:val="a6"/>
              <w:ind w:firstLine="708"/>
              <w:jc w:val="both"/>
              <w:rPr>
                <w:rFonts w:ascii="Times New Roman" w:hAnsi="Times New Roman" w:cs="Times New Roman"/>
              </w:rPr>
            </w:pPr>
            <w:r w:rsidRPr="007E135B">
              <w:rPr>
                <w:rFonts w:ascii="Times New Roman" w:hAnsi="Times New Roman" w:cs="Times New Roman"/>
              </w:rPr>
              <w:t xml:space="preserve">В 2021 году рассмотрено 85 административных дел в отношении несовершеннолетних. </w:t>
            </w:r>
            <w:r w:rsidR="007F6FA7">
              <w:rPr>
                <w:rFonts w:ascii="Times New Roman" w:hAnsi="Times New Roman" w:cs="Times New Roman"/>
              </w:rPr>
              <w:t>Изучена ситуация в 85 семьях, 85</w:t>
            </w:r>
            <w:r w:rsidRPr="007E135B">
              <w:rPr>
                <w:rFonts w:ascii="Times New Roman" w:hAnsi="Times New Roman" w:cs="Times New Roman"/>
              </w:rPr>
              <w:t xml:space="preserve"> поставлены на профилактический учет в ведомствах системы профилактики. Организована индивидуально профилактическая работа с членами данных семей, направленная на стабилизацию обстановки в них и профилактики повторных правонарушений несовершеннолетних.</w:t>
            </w:r>
          </w:p>
          <w:p w:rsidR="007E135B" w:rsidRPr="007E135B" w:rsidRDefault="007E135B" w:rsidP="007E135B">
            <w:pPr>
              <w:ind w:firstLine="708"/>
              <w:jc w:val="both"/>
              <w:rPr>
                <w:rFonts w:ascii="Times New Roman" w:hAnsi="Times New Roman" w:cs="Times New Roman"/>
                <w:b/>
              </w:rPr>
            </w:pPr>
            <w:r w:rsidRPr="007E135B">
              <w:rPr>
                <w:rFonts w:ascii="Times New Roman" w:hAnsi="Times New Roman" w:cs="Times New Roman"/>
              </w:rPr>
              <w:t>МО МВД России «Пугачевский» Саратовской области при рассмотрении вопроса: «Анализ состояния безнадзорности, правонарушений и преступлений, совершенных не</w:t>
            </w:r>
            <w:r>
              <w:rPr>
                <w:rFonts w:ascii="Times New Roman" w:hAnsi="Times New Roman" w:cs="Times New Roman"/>
              </w:rPr>
              <w:t>совершеннолетними за 2021</w:t>
            </w:r>
            <w:r w:rsidRPr="007E135B">
              <w:rPr>
                <w:rFonts w:ascii="Times New Roman" w:hAnsi="Times New Roman" w:cs="Times New Roman"/>
              </w:rPr>
              <w:t xml:space="preserve"> год» дано поручение разработать дополнительные профилактические мероприятия, а также графики интенсивного </w:t>
            </w:r>
            <w:proofErr w:type="gramStart"/>
            <w:r w:rsidRPr="007E135B">
              <w:rPr>
                <w:rFonts w:ascii="Times New Roman" w:hAnsi="Times New Roman" w:cs="Times New Roman"/>
              </w:rPr>
              <w:t>контроля за</w:t>
            </w:r>
            <w:proofErr w:type="gramEnd"/>
            <w:r w:rsidRPr="007E135B">
              <w:rPr>
                <w:rFonts w:ascii="Times New Roman" w:hAnsi="Times New Roman" w:cs="Times New Roman"/>
              </w:rPr>
              <w:t xml:space="preserve"> несовершеннолетними, склонными к совершению преступлений с участием представителей ведомств системы профилактики. Всем ведомствам системы профилактики проводить профилактическую работу с подростками исходя из индивидуальных особенностей каждого.</w:t>
            </w:r>
          </w:p>
          <w:p w:rsidR="0069188F" w:rsidRPr="007052E9" w:rsidRDefault="0069188F" w:rsidP="001A2919">
            <w:pPr>
              <w:jc w:val="both"/>
              <w:rPr>
                <w:rFonts w:ascii="Times New Roman" w:hAnsi="Times New Roman" w:cs="Times New Roman"/>
                <w:sz w:val="24"/>
                <w:szCs w:val="24"/>
              </w:rPr>
            </w:pPr>
          </w:p>
        </w:tc>
      </w:tr>
      <w:tr w:rsidR="0069188F" w:rsidRPr="007052E9" w:rsidTr="002520A3">
        <w:tc>
          <w:tcPr>
            <w:tcW w:w="1266" w:type="dxa"/>
          </w:tcPr>
          <w:p w:rsidR="0069188F" w:rsidRPr="004966FF" w:rsidRDefault="00437A6E" w:rsidP="001A2919">
            <w:pPr>
              <w:jc w:val="both"/>
              <w:rPr>
                <w:rFonts w:ascii="Times New Roman" w:hAnsi="Times New Roman" w:cs="Times New Roman"/>
                <w:b/>
                <w:sz w:val="24"/>
                <w:szCs w:val="24"/>
              </w:rPr>
            </w:pPr>
            <w:r w:rsidRPr="004966FF">
              <w:rPr>
                <w:rFonts w:ascii="Times New Roman" w:hAnsi="Times New Roman" w:cs="Times New Roman"/>
                <w:b/>
                <w:sz w:val="24"/>
                <w:szCs w:val="24"/>
              </w:rPr>
              <w:t>2.2.7</w:t>
            </w:r>
          </w:p>
        </w:tc>
        <w:tc>
          <w:tcPr>
            <w:tcW w:w="4919" w:type="dxa"/>
          </w:tcPr>
          <w:p w:rsidR="0069188F" w:rsidRPr="00437A6E" w:rsidRDefault="00E0791D" w:rsidP="001A2919">
            <w:pPr>
              <w:jc w:val="both"/>
              <w:rPr>
                <w:rFonts w:ascii="Times New Roman" w:hAnsi="Times New Roman" w:cs="Times New Roman"/>
                <w:b/>
                <w:sz w:val="24"/>
                <w:szCs w:val="24"/>
              </w:rPr>
            </w:pPr>
            <w:r>
              <w:rPr>
                <w:rFonts w:ascii="Times New Roman" w:hAnsi="Times New Roman" w:cs="Times New Roman"/>
                <w:b/>
                <w:sz w:val="24"/>
                <w:szCs w:val="24"/>
              </w:rPr>
              <w:t>М</w:t>
            </w:r>
            <w:r w:rsidR="00437A6E" w:rsidRPr="00437A6E">
              <w:rPr>
                <w:rFonts w:ascii="Times New Roman" w:hAnsi="Times New Roman" w:cs="Times New Roman"/>
                <w:b/>
                <w:sz w:val="24"/>
                <w:szCs w:val="24"/>
              </w:rPr>
              <w:t>ежведомственные мероприятия, их результативность</w:t>
            </w:r>
          </w:p>
        </w:tc>
        <w:tc>
          <w:tcPr>
            <w:tcW w:w="8601" w:type="dxa"/>
          </w:tcPr>
          <w:p w:rsidR="00E80776" w:rsidRPr="00E80776" w:rsidRDefault="00E80776" w:rsidP="00E80776">
            <w:pPr>
              <w:pStyle w:val="a6"/>
              <w:ind w:firstLine="708"/>
              <w:jc w:val="both"/>
              <w:rPr>
                <w:rFonts w:ascii="Times New Roman" w:hAnsi="Times New Roman"/>
                <w:sz w:val="24"/>
                <w:szCs w:val="24"/>
              </w:rPr>
            </w:pPr>
            <w:r w:rsidRPr="00E80776">
              <w:rPr>
                <w:rFonts w:ascii="Times New Roman" w:hAnsi="Times New Roman"/>
                <w:sz w:val="24"/>
                <w:szCs w:val="24"/>
              </w:rPr>
              <w:t>КДН и ЗП координирует работу всех ведомств системы профилактики по предупреждению наркомании, формированию здорового образа жизни среди несовершеннолетних.</w:t>
            </w:r>
          </w:p>
          <w:p w:rsidR="00E80776" w:rsidRPr="00E80776" w:rsidRDefault="00E80776" w:rsidP="00E80776">
            <w:pPr>
              <w:pStyle w:val="a6"/>
              <w:jc w:val="both"/>
              <w:rPr>
                <w:rFonts w:ascii="Times New Roman" w:hAnsi="Times New Roman"/>
                <w:sz w:val="24"/>
                <w:szCs w:val="24"/>
              </w:rPr>
            </w:pPr>
            <w:r w:rsidRPr="00E80776">
              <w:rPr>
                <w:rFonts w:ascii="Times New Roman" w:hAnsi="Times New Roman"/>
                <w:sz w:val="24"/>
                <w:szCs w:val="24"/>
              </w:rPr>
              <w:tab/>
              <w:t>Ежемесячно комиссия проводила сверку с уголовно-исполнительной инспекцией по родителям, осужденным за преступления, связанные с незаконным оборотом наркотиков к мерам наказания не связанным с лишением свободы и имеющим несовершеннолетних детей.</w:t>
            </w:r>
          </w:p>
          <w:p w:rsidR="00E80776" w:rsidRPr="00E80776" w:rsidRDefault="00E80776" w:rsidP="00E80776">
            <w:pPr>
              <w:pStyle w:val="a6"/>
              <w:jc w:val="both"/>
              <w:rPr>
                <w:rFonts w:ascii="Times New Roman" w:hAnsi="Times New Roman"/>
                <w:sz w:val="24"/>
                <w:szCs w:val="24"/>
              </w:rPr>
            </w:pPr>
            <w:r w:rsidRPr="00E80776">
              <w:rPr>
                <w:rFonts w:ascii="Times New Roman" w:hAnsi="Times New Roman"/>
                <w:sz w:val="24"/>
                <w:szCs w:val="24"/>
              </w:rPr>
              <w:tab/>
              <w:t xml:space="preserve">Совместно с МО МВД России «Пугачевский» Саратовской области, ГАУ СО КЦСОН осуществлялись проверки таких лиц по месту жительства с целью выявления фактов отрицательного влияния на детей, вовлечения их в совершение преступлений, иных антиобщественных действий. Специалисты ГАУ СО КЦСОН составляли акты обследования жилищно-бытовых условий, проводили психологические и социально-педагогические диагностики для </w:t>
            </w:r>
            <w:r w:rsidRPr="00E80776">
              <w:rPr>
                <w:rFonts w:ascii="Times New Roman" w:hAnsi="Times New Roman"/>
                <w:sz w:val="24"/>
                <w:szCs w:val="24"/>
              </w:rPr>
              <w:lastRenderedPageBreak/>
              <w:t xml:space="preserve">решения вопроса о постановке на учет таких семей, как находящихся в социально-опасном положении. </w:t>
            </w:r>
          </w:p>
          <w:p w:rsidR="00E80776" w:rsidRDefault="00E80776" w:rsidP="00E80776">
            <w:pPr>
              <w:pStyle w:val="a6"/>
              <w:jc w:val="both"/>
              <w:rPr>
                <w:rFonts w:ascii="Times New Roman" w:hAnsi="Times New Roman"/>
                <w:sz w:val="28"/>
                <w:szCs w:val="28"/>
              </w:rPr>
            </w:pPr>
            <w:r w:rsidRPr="00E80776">
              <w:rPr>
                <w:rFonts w:ascii="Times New Roman" w:hAnsi="Times New Roman"/>
                <w:sz w:val="24"/>
                <w:szCs w:val="24"/>
              </w:rPr>
              <w:t xml:space="preserve">          В образовательных учреждениях города и района специалистами ведомств системы профилактики, с участием комиссии и ведомств системы профилактики проведены мероприятия по профилактики потребления наркотических средств и психотропных веществ, это интерактивные игры, акции, тренинги, классные часы, правовые лектории, конкурсы, </w:t>
            </w:r>
            <w:proofErr w:type="spellStart"/>
            <w:r w:rsidRPr="00E80776">
              <w:rPr>
                <w:rFonts w:ascii="Times New Roman" w:hAnsi="Times New Roman"/>
                <w:sz w:val="24"/>
                <w:szCs w:val="24"/>
              </w:rPr>
              <w:t>флешмоб</w:t>
            </w:r>
            <w:proofErr w:type="spellEnd"/>
            <w:r w:rsidRPr="00E80776">
              <w:rPr>
                <w:rFonts w:ascii="Times New Roman" w:hAnsi="Times New Roman"/>
                <w:sz w:val="24"/>
                <w:szCs w:val="24"/>
              </w:rPr>
              <w:t xml:space="preserve"> и многое другое</w:t>
            </w:r>
            <w:r>
              <w:rPr>
                <w:rFonts w:ascii="Times New Roman" w:hAnsi="Times New Roman"/>
                <w:sz w:val="28"/>
                <w:szCs w:val="28"/>
              </w:rPr>
              <w:t>.</w:t>
            </w:r>
          </w:p>
          <w:p w:rsidR="00E80776" w:rsidRPr="0046321F" w:rsidRDefault="00E80776" w:rsidP="00E80776">
            <w:pPr>
              <w:pStyle w:val="a6"/>
              <w:jc w:val="both"/>
              <w:rPr>
                <w:rFonts w:ascii="Times New Roman" w:hAnsi="Times New Roman"/>
                <w:sz w:val="24"/>
                <w:szCs w:val="24"/>
              </w:rPr>
            </w:pPr>
            <w:r>
              <w:rPr>
                <w:rFonts w:ascii="Times New Roman" w:hAnsi="Times New Roman"/>
                <w:sz w:val="28"/>
                <w:szCs w:val="28"/>
              </w:rPr>
              <w:t xml:space="preserve">        </w:t>
            </w:r>
            <w:r w:rsidRPr="0046321F">
              <w:rPr>
                <w:rFonts w:ascii="Times New Roman" w:hAnsi="Times New Roman"/>
                <w:sz w:val="24"/>
                <w:szCs w:val="24"/>
              </w:rPr>
              <w:t>На 01.01.2022 года на учете в КДН и ЗП сост</w:t>
            </w:r>
            <w:r w:rsidR="0046321F">
              <w:rPr>
                <w:rFonts w:ascii="Times New Roman" w:hAnsi="Times New Roman"/>
                <w:sz w:val="24"/>
                <w:szCs w:val="24"/>
              </w:rPr>
              <w:t>оит 138</w:t>
            </w:r>
            <w:r w:rsidRPr="0046321F">
              <w:rPr>
                <w:rFonts w:ascii="Times New Roman" w:hAnsi="Times New Roman"/>
                <w:sz w:val="24"/>
                <w:szCs w:val="24"/>
              </w:rPr>
              <w:t xml:space="preserve"> несовершеннолетних (АППГ 112),</w:t>
            </w:r>
            <w:r w:rsidR="0046321F" w:rsidRPr="0046321F">
              <w:rPr>
                <w:rFonts w:ascii="Times New Roman" w:hAnsi="Times New Roman"/>
                <w:sz w:val="24"/>
                <w:szCs w:val="24"/>
              </w:rPr>
              <w:t xml:space="preserve"> в т.ч. на  учете в полиции – 30</w:t>
            </w:r>
            <w:r w:rsidR="005D709E">
              <w:rPr>
                <w:rFonts w:ascii="Times New Roman" w:hAnsi="Times New Roman"/>
                <w:sz w:val="24"/>
                <w:szCs w:val="24"/>
              </w:rPr>
              <w:t xml:space="preserve"> подростков</w:t>
            </w:r>
            <w:r w:rsidR="0046321F" w:rsidRPr="0046321F">
              <w:rPr>
                <w:rFonts w:ascii="Times New Roman" w:hAnsi="Times New Roman"/>
                <w:sz w:val="24"/>
                <w:szCs w:val="24"/>
              </w:rPr>
              <w:t xml:space="preserve"> (АППГ 37</w:t>
            </w:r>
            <w:r w:rsidRPr="0046321F">
              <w:rPr>
                <w:rFonts w:ascii="Times New Roman" w:hAnsi="Times New Roman"/>
                <w:sz w:val="24"/>
                <w:szCs w:val="24"/>
              </w:rPr>
              <w:t>), проживают в семьях, находящихся в социально-опасном положении</w:t>
            </w:r>
            <w:r w:rsidR="0046321F" w:rsidRPr="0046321F">
              <w:rPr>
                <w:rFonts w:ascii="Times New Roman" w:hAnsi="Times New Roman"/>
                <w:sz w:val="24"/>
                <w:szCs w:val="24"/>
              </w:rPr>
              <w:t xml:space="preserve"> 124</w:t>
            </w:r>
            <w:r w:rsidR="005D709E">
              <w:rPr>
                <w:rFonts w:ascii="Times New Roman" w:hAnsi="Times New Roman"/>
                <w:sz w:val="24"/>
                <w:szCs w:val="24"/>
              </w:rPr>
              <w:t xml:space="preserve"> ребенка</w:t>
            </w:r>
            <w:r w:rsidR="0046321F" w:rsidRPr="0046321F">
              <w:rPr>
                <w:rFonts w:ascii="Times New Roman" w:hAnsi="Times New Roman"/>
                <w:sz w:val="24"/>
                <w:szCs w:val="24"/>
              </w:rPr>
              <w:t xml:space="preserve"> (АППГ 99</w:t>
            </w:r>
            <w:r w:rsidRPr="0046321F">
              <w:rPr>
                <w:rFonts w:ascii="Times New Roman" w:hAnsi="Times New Roman"/>
                <w:sz w:val="24"/>
                <w:szCs w:val="24"/>
              </w:rPr>
              <w:t>).</w:t>
            </w:r>
          </w:p>
          <w:p w:rsidR="00E80776" w:rsidRPr="0046321F" w:rsidRDefault="00E80776" w:rsidP="00E80776">
            <w:pPr>
              <w:pStyle w:val="a6"/>
              <w:jc w:val="both"/>
              <w:rPr>
                <w:rFonts w:ascii="Times New Roman" w:hAnsi="Times New Roman"/>
                <w:sz w:val="24"/>
                <w:szCs w:val="24"/>
              </w:rPr>
            </w:pPr>
            <w:r w:rsidRPr="0046321F">
              <w:rPr>
                <w:rFonts w:ascii="Times New Roman" w:hAnsi="Times New Roman"/>
                <w:sz w:val="24"/>
                <w:szCs w:val="24"/>
              </w:rPr>
              <w:tab/>
              <w:t xml:space="preserve">В ходе проведенного мониторинга установлено, что рост несовершеннолетних СОП произошел из-за изменений в Порядке межведомственного взаимодействия по работе с семьями на территории Саратовской области – несовершеннолетние, совершившие правонарушения признаются находящимися в социально опасном положении. Снижение числа подростков состоящих на учете в полиции, также произошел по вышеуказанному факту – комплексный подход всех ведомств по работе с членами семьи. </w:t>
            </w:r>
          </w:p>
          <w:p w:rsidR="0069188F" w:rsidRPr="007052E9" w:rsidRDefault="0069188F" w:rsidP="001A2919">
            <w:pPr>
              <w:jc w:val="both"/>
              <w:rPr>
                <w:rFonts w:ascii="Times New Roman" w:hAnsi="Times New Roman" w:cs="Times New Roman"/>
                <w:sz w:val="24"/>
                <w:szCs w:val="24"/>
              </w:rPr>
            </w:pPr>
          </w:p>
        </w:tc>
      </w:tr>
      <w:tr w:rsidR="0069188F" w:rsidRPr="007052E9" w:rsidTr="002520A3">
        <w:tc>
          <w:tcPr>
            <w:tcW w:w="1266" w:type="dxa"/>
          </w:tcPr>
          <w:p w:rsidR="0069188F" w:rsidRPr="004966FF" w:rsidRDefault="00437A6E" w:rsidP="001A2919">
            <w:pPr>
              <w:jc w:val="both"/>
              <w:rPr>
                <w:rFonts w:ascii="Times New Roman" w:hAnsi="Times New Roman" w:cs="Times New Roman"/>
                <w:b/>
                <w:sz w:val="24"/>
                <w:szCs w:val="24"/>
              </w:rPr>
            </w:pPr>
            <w:r w:rsidRPr="004966FF">
              <w:rPr>
                <w:rFonts w:ascii="Times New Roman" w:hAnsi="Times New Roman" w:cs="Times New Roman"/>
                <w:b/>
                <w:sz w:val="24"/>
                <w:szCs w:val="24"/>
              </w:rPr>
              <w:lastRenderedPageBreak/>
              <w:t>2.2.8</w:t>
            </w:r>
          </w:p>
        </w:tc>
        <w:tc>
          <w:tcPr>
            <w:tcW w:w="4919" w:type="dxa"/>
          </w:tcPr>
          <w:p w:rsidR="0069188F" w:rsidRPr="00437A6E" w:rsidRDefault="00E0791D" w:rsidP="002F0DC7">
            <w:pPr>
              <w:jc w:val="both"/>
              <w:rPr>
                <w:rFonts w:ascii="Times New Roman" w:hAnsi="Times New Roman" w:cs="Times New Roman"/>
                <w:b/>
                <w:sz w:val="24"/>
                <w:szCs w:val="24"/>
              </w:rPr>
            </w:pPr>
            <w:r>
              <w:rPr>
                <w:rFonts w:ascii="Times New Roman" w:hAnsi="Times New Roman" w:cs="Times New Roman"/>
                <w:b/>
                <w:sz w:val="24"/>
                <w:szCs w:val="24"/>
              </w:rPr>
              <w:t>И</w:t>
            </w:r>
            <w:r w:rsidR="00437A6E" w:rsidRPr="00437A6E">
              <w:rPr>
                <w:rFonts w:ascii="Times New Roman" w:hAnsi="Times New Roman" w:cs="Times New Roman"/>
                <w:b/>
                <w:sz w:val="24"/>
                <w:szCs w:val="24"/>
              </w:rPr>
              <w:t>ндивидуальная профилактическая работа с указанными несовершеннолетними</w:t>
            </w:r>
          </w:p>
        </w:tc>
        <w:tc>
          <w:tcPr>
            <w:tcW w:w="8601" w:type="dxa"/>
          </w:tcPr>
          <w:p w:rsidR="0046321F" w:rsidRPr="0046321F" w:rsidRDefault="0046321F" w:rsidP="0046321F">
            <w:pPr>
              <w:pStyle w:val="a6"/>
              <w:jc w:val="both"/>
              <w:rPr>
                <w:rFonts w:ascii="Times New Roman" w:hAnsi="Times New Roman"/>
                <w:sz w:val="24"/>
                <w:szCs w:val="24"/>
              </w:rPr>
            </w:pPr>
            <w:r>
              <w:rPr>
                <w:rFonts w:ascii="Times New Roman" w:hAnsi="Times New Roman"/>
                <w:sz w:val="24"/>
                <w:szCs w:val="24"/>
              </w:rPr>
              <w:t xml:space="preserve">          </w:t>
            </w:r>
            <w:r w:rsidRPr="0046321F">
              <w:rPr>
                <w:rFonts w:ascii="Times New Roman" w:hAnsi="Times New Roman"/>
                <w:sz w:val="24"/>
                <w:szCs w:val="24"/>
              </w:rPr>
              <w:t>Со всеми несовершеннолетними, поставленными на учет согласно ФЗ № 120 «Об основах системы профилактики безнадзорности и правонарушений несовершеннолетних» проводилась индивидуальная профилактическая работа.</w:t>
            </w:r>
          </w:p>
          <w:p w:rsidR="0046321F" w:rsidRPr="0046321F" w:rsidRDefault="0046321F" w:rsidP="0046321F">
            <w:pPr>
              <w:pStyle w:val="a6"/>
              <w:ind w:firstLine="708"/>
              <w:jc w:val="both"/>
              <w:rPr>
                <w:rFonts w:ascii="Times New Roman" w:hAnsi="Times New Roman"/>
                <w:sz w:val="24"/>
                <w:szCs w:val="24"/>
              </w:rPr>
            </w:pPr>
            <w:r w:rsidRPr="0046321F">
              <w:rPr>
                <w:rFonts w:ascii="Times New Roman" w:hAnsi="Times New Roman"/>
                <w:sz w:val="24"/>
                <w:szCs w:val="24"/>
              </w:rPr>
              <w:t>В  2021 году  сотрудниками  различных служб совместно ведомствами системы профилактики, народными дружинами, представителями  Казачества,  членами отряда «Юный друг полиции» проводились и проводятся  мероприятия  «Единый день профилактики», «Правовой десант», «Забота».</w:t>
            </w:r>
          </w:p>
          <w:p w:rsidR="0046321F" w:rsidRPr="0046321F" w:rsidRDefault="0046321F" w:rsidP="0046321F">
            <w:pPr>
              <w:pStyle w:val="a6"/>
              <w:ind w:firstLine="708"/>
              <w:jc w:val="both"/>
              <w:rPr>
                <w:rFonts w:ascii="Times New Roman" w:hAnsi="Times New Roman"/>
                <w:sz w:val="24"/>
                <w:szCs w:val="24"/>
              </w:rPr>
            </w:pPr>
            <w:proofErr w:type="gramStart"/>
            <w:r w:rsidRPr="0046321F">
              <w:rPr>
                <w:rFonts w:ascii="Times New Roman" w:hAnsi="Times New Roman"/>
                <w:sz w:val="24"/>
                <w:szCs w:val="24"/>
              </w:rPr>
              <w:t xml:space="preserve">В  целях  предупреждения   и пресечения преступлений  и правонарушений с участием несовершеннолетних,  сотрудниками МО МВД России «Пугачевский» Саратовской области  совместно с ведомствами системы профилактики  проводятся  рейды по местам скопления молодежи и подростков, во время проведения профилактических мероприятий  устанавливается  принадлежность подростков-правонарушителей к группам антиобщественного и иного характера, лидеры и активные участники этих групп, лица, вовлекающие </w:t>
            </w:r>
            <w:r w:rsidRPr="0046321F">
              <w:rPr>
                <w:rFonts w:ascii="Times New Roman" w:hAnsi="Times New Roman"/>
                <w:sz w:val="24"/>
                <w:szCs w:val="24"/>
              </w:rPr>
              <w:lastRenderedPageBreak/>
              <w:t xml:space="preserve">несовершеннолетних в совершение преступлений или антиобщественных действий.  </w:t>
            </w:r>
            <w:proofErr w:type="gramEnd"/>
          </w:p>
          <w:p w:rsidR="0046321F" w:rsidRPr="0046321F" w:rsidRDefault="0046321F" w:rsidP="0046321F">
            <w:pPr>
              <w:pStyle w:val="a6"/>
              <w:ind w:firstLine="708"/>
              <w:jc w:val="both"/>
              <w:rPr>
                <w:rFonts w:ascii="Times New Roman" w:hAnsi="Times New Roman"/>
                <w:color w:val="000000"/>
                <w:sz w:val="24"/>
                <w:szCs w:val="24"/>
              </w:rPr>
            </w:pPr>
            <w:r w:rsidRPr="0046321F">
              <w:rPr>
                <w:rFonts w:ascii="Times New Roman" w:hAnsi="Times New Roman"/>
                <w:sz w:val="24"/>
                <w:szCs w:val="24"/>
              </w:rPr>
              <w:t xml:space="preserve">На протяжении периода  инспекторским составом ОДН, совместно с сотрудниками МО МВД России «Пугачевский» Саратовской области, общественным советом, прокуратуры, МЧС, УИИ, службами системы профилактики   в  образовательных учреждениях города и района с учащимися и их родителями  проводятся  мероприятия, направленные на законопослушное поведение  несовершеннолетних и их родителей, предупреждению повторных правонарушений и преступлений несовершеннолетними. Так за текущий период проведено 17 индивидуальных бесед и 11лекций.  </w:t>
            </w:r>
          </w:p>
          <w:p w:rsidR="0046321F" w:rsidRPr="0046321F" w:rsidRDefault="0046321F" w:rsidP="0046321F">
            <w:pPr>
              <w:pStyle w:val="a6"/>
              <w:ind w:firstLine="708"/>
              <w:jc w:val="both"/>
              <w:rPr>
                <w:rFonts w:ascii="Times New Roman" w:hAnsi="Times New Roman"/>
                <w:sz w:val="24"/>
                <w:szCs w:val="24"/>
              </w:rPr>
            </w:pPr>
            <w:r w:rsidRPr="0046321F">
              <w:rPr>
                <w:rFonts w:ascii="Times New Roman" w:hAnsi="Times New Roman"/>
                <w:sz w:val="24"/>
                <w:szCs w:val="24"/>
              </w:rPr>
              <w:t xml:space="preserve">Также на территории </w:t>
            </w:r>
            <w:proofErr w:type="gramStart"/>
            <w:r w:rsidRPr="0046321F">
              <w:rPr>
                <w:rFonts w:ascii="Times New Roman" w:hAnsi="Times New Roman"/>
                <w:sz w:val="24"/>
                <w:szCs w:val="24"/>
              </w:rPr>
              <w:t>г</w:t>
            </w:r>
            <w:proofErr w:type="gramEnd"/>
            <w:r w:rsidRPr="0046321F">
              <w:rPr>
                <w:rFonts w:ascii="Times New Roman" w:hAnsi="Times New Roman"/>
                <w:sz w:val="24"/>
                <w:szCs w:val="24"/>
              </w:rPr>
              <w:t xml:space="preserve">. Пугачева и Пугачевского района действует 9 отрядов юных друзей полиции с охватом 92 человека,  которые также  принимают участие  в   профилактике  преступлений и правонарушений среди несовершеннолетних.  </w:t>
            </w:r>
          </w:p>
          <w:p w:rsidR="0046321F" w:rsidRPr="0046321F" w:rsidRDefault="0046321F" w:rsidP="0046321F">
            <w:pPr>
              <w:pStyle w:val="a6"/>
              <w:jc w:val="both"/>
              <w:rPr>
                <w:rFonts w:ascii="Times New Roman" w:hAnsi="Times New Roman"/>
                <w:sz w:val="24"/>
                <w:szCs w:val="24"/>
              </w:rPr>
            </w:pPr>
            <w:r w:rsidRPr="0046321F">
              <w:rPr>
                <w:rFonts w:ascii="Times New Roman" w:hAnsi="Times New Roman"/>
                <w:sz w:val="24"/>
                <w:szCs w:val="24"/>
              </w:rPr>
              <w:t xml:space="preserve">          Разработана программа во внеурочной деятельности с ЮДП, куда включены строевая, физическая подготовка, оказание  первой помощи,  правовые часы.  </w:t>
            </w:r>
          </w:p>
          <w:p w:rsidR="0069188F" w:rsidRPr="007052E9" w:rsidRDefault="0069188F" w:rsidP="001A2919">
            <w:pPr>
              <w:jc w:val="both"/>
              <w:rPr>
                <w:rFonts w:ascii="Times New Roman" w:hAnsi="Times New Roman" w:cs="Times New Roman"/>
                <w:sz w:val="24"/>
                <w:szCs w:val="24"/>
              </w:rPr>
            </w:pPr>
          </w:p>
        </w:tc>
      </w:tr>
      <w:tr w:rsidR="0069188F" w:rsidRPr="007052E9" w:rsidTr="002520A3">
        <w:tc>
          <w:tcPr>
            <w:tcW w:w="1266" w:type="dxa"/>
          </w:tcPr>
          <w:p w:rsidR="0069188F" w:rsidRPr="004966FF" w:rsidRDefault="00437A6E" w:rsidP="001A2919">
            <w:pPr>
              <w:jc w:val="both"/>
              <w:rPr>
                <w:rFonts w:ascii="Times New Roman" w:hAnsi="Times New Roman" w:cs="Times New Roman"/>
                <w:b/>
                <w:sz w:val="24"/>
                <w:szCs w:val="24"/>
              </w:rPr>
            </w:pPr>
            <w:r w:rsidRPr="004966FF">
              <w:rPr>
                <w:rFonts w:ascii="Times New Roman" w:hAnsi="Times New Roman" w:cs="Times New Roman"/>
                <w:b/>
                <w:sz w:val="24"/>
                <w:szCs w:val="24"/>
              </w:rPr>
              <w:lastRenderedPageBreak/>
              <w:t>2.2.9</w:t>
            </w:r>
          </w:p>
        </w:tc>
        <w:tc>
          <w:tcPr>
            <w:tcW w:w="4919" w:type="dxa"/>
          </w:tcPr>
          <w:p w:rsidR="0069188F" w:rsidRPr="00437A6E" w:rsidRDefault="00E0791D" w:rsidP="00621FF4">
            <w:pPr>
              <w:jc w:val="both"/>
              <w:rPr>
                <w:rFonts w:ascii="Times New Roman" w:hAnsi="Times New Roman" w:cs="Times New Roman"/>
                <w:b/>
                <w:sz w:val="24"/>
                <w:szCs w:val="24"/>
              </w:rPr>
            </w:pPr>
            <w:r>
              <w:rPr>
                <w:rFonts w:ascii="Times New Roman" w:hAnsi="Times New Roman" w:cs="Times New Roman"/>
                <w:b/>
                <w:sz w:val="24"/>
                <w:szCs w:val="24"/>
              </w:rPr>
              <w:t>М</w:t>
            </w:r>
            <w:r w:rsidR="00437A6E" w:rsidRPr="00437A6E">
              <w:rPr>
                <w:rFonts w:ascii="Times New Roman" w:hAnsi="Times New Roman" w:cs="Times New Roman"/>
                <w:b/>
                <w:sz w:val="24"/>
                <w:szCs w:val="24"/>
              </w:rPr>
              <w:t>еры взыскания в СУВУ, ЦВСНП (статья 8.1 Федерального закона № 120-ФЗ)</w:t>
            </w:r>
          </w:p>
        </w:tc>
        <w:tc>
          <w:tcPr>
            <w:tcW w:w="8601" w:type="dxa"/>
          </w:tcPr>
          <w:p w:rsidR="0069188F" w:rsidRPr="00621FF4" w:rsidRDefault="00621FF4" w:rsidP="00621FF4">
            <w:pPr>
              <w:jc w:val="both"/>
              <w:rPr>
                <w:rFonts w:ascii="Times New Roman" w:hAnsi="Times New Roman" w:cs="Times New Roman"/>
                <w:i/>
                <w:sz w:val="24"/>
                <w:szCs w:val="24"/>
              </w:rPr>
            </w:pPr>
            <w:r w:rsidRPr="00621FF4">
              <w:rPr>
                <w:rFonts w:ascii="Times New Roman" w:hAnsi="Times New Roman" w:cs="Times New Roman"/>
                <w:i/>
                <w:sz w:val="24"/>
                <w:szCs w:val="24"/>
              </w:rPr>
              <w:t xml:space="preserve">только для </w:t>
            </w:r>
            <w:proofErr w:type="spellStart"/>
            <w:r w:rsidRPr="00621FF4">
              <w:rPr>
                <w:rFonts w:ascii="Times New Roman" w:hAnsi="Times New Roman" w:cs="Times New Roman"/>
                <w:i/>
                <w:sz w:val="24"/>
                <w:szCs w:val="24"/>
              </w:rPr>
              <w:t>Марксовского</w:t>
            </w:r>
            <w:proofErr w:type="spellEnd"/>
            <w:r w:rsidRPr="00621FF4">
              <w:rPr>
                <w:rFonts w:ascii="Times New Roman" w:hAnsi="Times New Roman" w:cs="Times New Roman"/>
                <w:i/>
                <w:sz w:val="24"/>
                <w:szCs w:val="24"/>
              </w:rPr>
              <w:t xml:space="preserve"> муниципального района</w:t>
            </w:r>
          </w:p>
        </w:tc>
      </w:tr>
      <w:tr w:rsidR="00437A6E" w:rsidRPr="007052E9" w:rsidTr="00437A6E">
        <w:tc>
          <w:tcPr>
            <w:tcW w:w="1266" w:type="dxa"/>
          </w:tcPr>
          <w:p w:rsidR="00437A6E" w:rsidRPr="004966FF" w:rsidRDefault="00437A6E" w:rsidP="001A2919">
            <w:pPr>
              <w:jc w:val="both"/>
              <w:rPr>
                <w:rFonts w:ascii="Times New Roman" w:hAnsi="Times New Roman" w:cs="Times New Roman"/>
                <w:b/>
                <w:sz w:val="24"/>
                <w:szCs w:val="24"/>
              </w:rPr>
            </w:pPr>
            <w:r w:rsidRPr="004966FF">
              <w:rPr>
                <w:rFonts w:ascii="Times New Roman" w:hAnsi="Times New Roman" w:cs="Times New Roman"/>
                <w:b/>
                <w:sz w:val="24"/>
                <w:szCs w:val="24"/>
              </w:rPr>
              <w:t>2.2.10</w:t>
            </w:r>
          </w:p>
        </w:tc>
        <w:tc>
          <w:tcPr>
            <w:tcW w:w="4919" w:type="dxa"/>
          </w:tcPr>
          <w:p w:rsidR="00437A6E" w:rsidRPr="00437A6E" w:rsidRDefault="00E0791D" w:rsidP="00437A6E">
            <w:pPr>
              <w:jc w:val="both"/>
              <w:rPr>
                <w:rFonts w:ascii="Times New Roman" w:hAnsi="Times New Roman" w:cs="Times New Roman"/>
                <w:b/>
                <w:sz w:val="24"/>
                <w:szCs w:val="24"/>
              </w:rPr>
            </w:pPr>
            <w:r>
              <w:rPr>
                <w:rFonts w:ascii="Times New Roman" w:hAnsi="Times New Roman" w:cs="Times New Roman"/>
                <w:b/>
                <w:sz w:val="24"/>
                <w:szCs w:val="24"/>
              </w:rPr>
              <w:t>Р</w:t>
            </w:r>
            <w:r w:rsidR="00437A6E" w:rsidRPr="00437A6E">
              <w:rPr>
                <w:rFonts w:ascii="Times New Roman" w:hAnsi="Times New Roman" w:cs="Times New Roman"/>
                <w:b/>
                <w:sz w:val="24"/>
                <w:szCs w:val="24"/>
              </w:rPr>
              <w:t>абота с детьми, вступившими в конфликт с законом (обвиняемые или подозреваемые в совершении преступлений; отбывающие наказание в виде лишения свободы; освобожде</w:t>
            </w:r>
            <w:bookmarkStart w:id="0" w:name="_GoBack"/>
            <w:bookmarkEnd w:id="0"/>
            <w:r w:rsidR="00437A6E" w:rsidRPr="00437A6E">
              <w:rPr>
                <w:rFonts w:ascii="Times New Roman" w:hAnsi="Times New Roman" w:cs="Times New Roman"/>
                <w:b/>
                <w:sz w:val="24"/>
                <w:szCs w:val="24"/>
              </w:rPr>
              <w:t>нные из учреждений УИС; осужденные условно и иные)</w:t>
            </w:r>
          </w:p>
        </w:tc>
        <w:tc>
          <w:tcPr>
            <w:tcW w:w="8601" w:type="dxa"/>
          </w:tcPr>
          <w:p w:rsidR="0046321F" w:rsidRPr="0046321F" w:rsidRDefault="0046321F" w:rsidP="0046321F">
            <w:pPr>
              <w:pStyle w:val="a6"/>
              <w:ind w:firstLine="708"/>
              <w:jc w:val="both"/>
              <w:rPr>
                <w:rFonts w:ascii="Times New Roman" w:hAnsi="Times New Roman"/>
                <w:sz w:val="24"/>
                <w:szCs w:val="24"/>
              </w:rPr>
            </w:pPr>
            <w:r w:rsidRPr="0046321F">
              <w:rPr>
                <w:rFonts w:ascii="Times New Roman" w:hAnsi="Times New Roman"/>
                <w:sz w:val="24"/>
                <w:szCs w:val="24"/>
              </w:rPr>
              <w:t xml:space="preserve">В январе и феврале 2021 года 3 подростка вернулись из мест лишения свободы. Семьи данных несовершеннолетних были поставлены на профилактический учет в ведомства системы профилактики, для оказания им помощи и с целью профилактики повторных преступлений. </w:t>
            </w:r>
          </w:p>
          <w:p w:rsidR="0046321F" w:rsidRPr="0046321F" w:rsidRDefault="0046321F" w:rsidP="0046321F">
            <w:pPr>
              <w:pStyle w:val="a6"/>
              <w:ind w:firstLine="708"/>
              <w:jc w:val="both"/>
              <w:rPr>
                <w:rFonts w:ascii="Times New Roman" w:hAnsi="Times New Roman"/>
                <w:sz w:val="24"/>
                <w:szCs w:val="24"/>
              </w:rPr>
            </w:pPr>
            <w:r w:rsidRPr="0046321F">
              <w:rPr>
                <w:rFonts w:ascii="Times New Roman" w:hAnsi="Times New Roman"/>
                <w:sz w:val="24"/>
                <w:szCs w:val="24"/>
              </w:rPr>
              <w:t xml:space="preserve">За прошедший период 2021 года в  центр временного содержания несовершеннолетних правонарушителей </w:t>
            </w:r>
            <w:proofErr w:type="gramStart"/>
            <w:r w:rsidRPr="0046321F">
              <w:rPr>
                <w:rFonts w:ascii="Times New Roman" w:hAnsi="Times New Roman"/>
                <w:sz w:val="24"/>
                <w:szCs w:val="24"/>
              </w:rPr>
              <w:t>г</w:t>
            </w:r>
            <w:proofErr w:type="gramEnd"/>
            <w:r w:rsidRPr="0046321F">
              <w:rPr>
                <w:rFonts w:ascii="Times New Roman" w:hAnsi="Times New Roman"/>
                <w:sz w:val="24"/>
                <w:szCs w:val="24"/>
              </w:rPr>
              <w:t xml:space="preserve">. Саратова,  в целях недопущения повторных правонарушений,  сотрудниками МО было помещено 4  несовершеннолетних правонарушителей (АППГ -5).     </w:t>
            </w:r>
          </w:p>
          <w:p w:rsidR="0046321F" w:rsidRPr="000037D5" w:rsidRDefault="0046321F" w:rsidP="0046321F">
            <w:pPr>
              <w:pStyle w:val="a6"/>
              <w:ind w:firstLine="708"/>
              <w:jc w:val="both"/>
              <w:rPr>
                <w:rFonts w:ascii="Times New Roman" w:hAnsi="Times New Roman"/>
                <w:sz w:val="28"/>
                <w:szCs w:val="28"/>
              </w:rPr>
            </w:pPr>
            <w:r w:rsidRPr="0046321F">
              <w:rPr>
                <w:rFonts w:ascii="Times New Roman" w:hAnsi="Times New Roman"/>
                <w:sz w:val="24"/>
                <w:szCs w:val="24"/>
              </w:rPr>
              <w:t>Ведется  анализ зарегистрированных преступлений за сутки, по каждому факту, где потерпевшим стал подросток, проводится</w:t>
            </w:r>
            <w:r w:rsidRPr="000037D5">
              <w:rPr>
                <w:rFonts w:ascii="Times New Roman" w:hAnsi="Times New Roman"/>
                <w:sz w:val="28"/>
                <w:szCs w:val="28"/>
              </w:rPr>
              <w:t xml:space="preserve"> </w:t>
            </w:r>
            <w:r w:rsidRPr="0046321F">
              <w:rPr>
                <w:rFonts w:ascii="Times New Roman" w:hAnsi="Times New Roman"/>
                <w:sz w:val="24"/>
                <w:szCs w:val="24"/>
              </w:rPr>
              <w:t xml:space="preserve">тщательная проверка, осуществляется контроль над сбором первоначального материала по происшествиям, в которых принимали участие взрослые лица в группе с </w:t>
            </w:r>
            <w:r w:rsidRPr="0046321F">
              <w:rPr>
                <w:rFonts w:ascii="Times New Roman" w:hAnsi="Times New Roman"/>
                <w:sz w:val="24"/>
                <w:szCs w:val="24"/>
              </w:rPr>
              <w:lastRenderedPageBreak/>
              <w:t xml:space="preserve">несовершеннолетними.  Кроме того, отслеживается каждый факт повторного привлечения взрослых лиц к административной ответственности по ст. 6.10 </w:t>
            </w:r>
            <w:proofErr w:type="spellStart"/>
            <w:r w:rsidRPr="0046321F">
              <w:rPr>
                <w:rFonts w:ascii="Times New Roman" w:hAnsi="Times New Roman"/>
                <w:sz w:val="24"/>
                <w:szCs w:val="24"/>
              </w:rPr>
              <w:t>КоАП</w:t>
            </w:r>
            <w:proofErr w:type="spellEnd"/>
            <w:r w:rsidRPr="0046321F">
              <w:rPr>
                <w:rFonts w:ascii="Times New Roman" w:hAnsi="Times New Roman"/>
                <w:sz w:val="24"/>
                <w:szCs w:val="24"/>
              </w:rPr>
              <w:t xml:space="preserve"> РФ. </w:t>
            </w:r>
            <w:r>
              <w:rPr>
                <w:rFonts w:ascii="Times New Roman" w:hAnsi="Times New Roman"/>
                <w:sz w:val="24"/>
                <w:szCs w:val="24"/>
              </w:rPr>
              <w:t>В 2021 году данных правонарушений не выявлено</w:t>
            </w:r>
            <w:r w:rsidRPr="0046321F">
              <w:rPr>
                <w:rFonts w:ascii="Times New Roman" w:hAnsi="Times New Roman"/>
                <w:sz w:val="24"/>
                <w:szCs w:val="24"/>
              </w:rPr>
              <w:t xml:space="preserve"> (АППГ-6). Повторных фактов допущено не было. </w:t>
            </w:r>
            <w:r w:rsidRPr="0046321F">
              <w:rPr>
                <w:rFonts w:ascii="Times New Roman" w:hAnsi="Times New Roman"/>
                <w:sz w:val="24"/>
                <w:szCs w:val="24"/>
              </w:rPr>
              <w:tab/>
            </w:r>
          </w:p>
          <w:p w:rsidR="00437A6E" w:rsidRDefault="00437A6E" w:rsidP="0046321F">
            <w:pPr>
              <w:pStyle w:val="a6"/>
              <w:ind w:firstLine="708"/>
              <w:jc w:val="both"/>
            </w:pPr>
          </w:p>
        </w:tc>
      </w:tr>
      <w:tr w:rsidR="0069188F" w:rsidRPr="007052E9" w:rsidTr="002520A3">
        <w:tc>
          <w:tcPr>
            <w:tcW w:w="1266" w:type="dxa"/>
          </w:tcPr>
          <w:p w:rsidR="0069188F" w:rsidRPr="004966FF" w:rsidRDefault="009F524A" w:rsidP="001A2919">
            <w:pPr>
              <w:jc w:val="both"/>
              <w:rPr>
                <w:rFonts w:ascii="Times New Roman" w:hAnsi="Times New Roman" w:cs="Times New Roman"/>
                <w:b/>
                <w:sz w:val="24"/>
                <w:szCs w:val="24"/>
              </w:rPr>
            </w:pPr>
            <w:r w:rsidRPr="004966FF">
              <w:rPr>
                <w:rFonts w:ascii="Times New Roman" w:hAnsi="Times New Roman" w:cs="Times New Roman"/>
                <w:b/>
                <w:sz w:val="24"/>
                <w:szCs w:val="24"/>
              </w:rPr>
              <w:lastRenderedPageBreak/>
              <w:t>2.2.11</w:t>
            </w:r>
          </w:p>
        </w:tc>
        <w:tc>
          <w:tcPr>
            <w:tcW w:w="4919" w:type="dxa"/>
          </w:tcPr>
          <w:p w:rsidR="0069188F" w:rsidRPr="009F524A" w:rsidRDefault="00E0791D" w:rsidP="001A2919">
            <w:pPr>
              <w:jc w:val="both"/>
              <w:rPr>
                <w:rFonts w:ascii="Times New Roman" w:hAnsi="Times New Roman" w:cs="Times New Roman"/>
                <w:b/>
                <w:sz w:val="24"/>
                <w:szCs w:val="24"/>
              </w:rPr>
            </w:pPr>
            <w:r>
              <w:rPr>
                <w:rFonts w:ascii="Times New Roman" w:hAnsi="Times New Roman" w:cs="Times New Roman"/>
                <w:b/>
                <w:sz w:val="24"/>
                <w:szCs w:val="24"/>
              </w:rPr>
              <w:t>М</w:t>
            </w:r>
            <w:r w:rsidR="00B574A9" w:rsidRPr="009F524A">
              <w:rPr>
                <w:rFonts w:ascii="Times New Roman" w:hAnsi="Times New Roman" w:cs="Times New Roman"/>
                <w:b/>
                <w:sz w:val="24"/>
                <w:szCs w:val="24"/>
              </w:rPr>
              <w:t>еры по оказанию помощи в трудовом и бытовом устройстве несовершеннолетних, указанных категорий (освобожденных из учреждений УИС, вернувшихся из СУВУ)</w:t>
            </w:r>
          </w:p>
        </w:tc>
        <w:tc>
          <w:tcPr>
            <w:tcW w:w="8601" w:type="dxa"/>
          </w:tcPr>
          <w:p w:rsidR="0069188F" w:rsidRPr="007052E9" w:rsidRDefault="0046321F" w:rsidP="001A2919">
            <w:pPr>
              <w:jc w:val="both"/>
              <w:rPr>
                <w:rFonts w:ascii="Times New Roman" w:hAnsi="Times New Roman" w:cs="Times New Roman"/>
                <w:sz w:val="24"/>
                <w:szCs w:val="24"/>
              </w:rPr>
            </w:pPr>
            <w:r>
              <w:rPr>
                <w:rFonts w:ascii="Times New Roman" w:hAnsi="Times New Roman" w:cs="Times New Roman"/>
                <w:sz w:val="24"/>
                <w:szCs w:val="24"/>
              </w:rPr>
              <w:t xml:space="preserve"> Все несовершеннолетние вернувшиеся из мест лишения свободы, были возвращены в семьи, ситуация в которых была изучена ведомствами системы профилактики. Из трех подростков 2 продолжили обучение в </w:t>
            </w:r>
            <w:proofErr w:type="spellStart"/>
            <w:r>
              <w:rPr>
                <w:rFonts w:ascii="Times New Roman" w:hAnsi="Times New Roman" w:cs="Times New Roman"/>
                <w:sz w:val="24"/>
                <w:szCs w:val="24"/>
              </w:rPr>
              <w:t>профобразовательных</w:t>
            </w:r>
            <w:proofErr w:type="spellEnd"/>
            <w:r>
              <w:rPr>
                <w:rFonts w:ascii="Times New Roman" w:hAnsi="Times New Roman" w:cs="Times New Roman"/>
                <w:sz w:val="24"/>
                <w:szCs w:val="24"/>
              </w:rPr>
              <w:t xml:space="preserve"> учреждениях, 1 оказана помощь в трудоустройстве.</w:t>
            </w:r>
          </w:p>
        </w:tc>
      </w:tr>
      <w:tr w:rsidR="009F524A" w:rsidRPr="007052E9" w:rsidTr="002520A3">
        <w:tc>
          <w:tcPr>
            <w:tcW w:w="1266" w:type="dxa"/>
          </w:tcPr>
          <w:p w:rsidR="009F524A" w:rsidRPr="004966FF" w:rsidRDefault="009F524A" w:rsidP="009F524A">
            <w:pPr>
              <w:rPr>
                <w:rFonts w:ascii="Times New Roman" w:hAnsi="Times New Roman" w:cs="Times New Roman"/>
                <w:b/>
                <w:sz w:val="24"/>
                <w:szCs w:val="24"/>
              </w:rPr>
            </w:pPr>
            <w:r w:rsidRPr="004966FF">
              <w:rPr>
                <w:rFonts w:ascii="Times New Roman" w:hAnsi="Times New Roman" w:cs="Times New Roman"/>
                <w:b/>
                <w:sz w:val="24"/>
                <w:szCs w:val="24"/>
              </w:rPr>
              <w:t>2.2.12</w:t>
            </w:r>
          </w:p>
        </w:tc>
        <w:tc>
          <w:tcPr>
            <w:tcW w:w="4919" w:type="dxa"/>
          </w:tcPr>
          <w:p w:rsidR="009F524A" w:rsidRPr="009F524A" w:rsidRDefault="00E0791D" w:rsidP="0023345B">
            <w:pPr>
              <w:jc w:val="both"/>
              <w:rPr>
                <w:rFonts w:ascii="Times New Roman" w:hAnsi="Times New Roman" w:cs="Times New Roman"/>
                <w:b/>
                <w:sz w:val="24"/>
                <w:szCs w:val="24"/>
              </w:rPr>
            </w:pPr>
            <w:r>
              <w:rPr>
                <w:rFonts w:ascii="Times New Roman" w:hAnsi="Times New Roman" w:cs="Times New Roman"/>
                <w:b/>
                <w:sz w:val="24"/>
                <w:szCs w:val="24"/>
              </w:rPr>
              <w:t>П</w:t>
            </w:r>
            <w:r w:rsidR="009F524A" w:rsidRPr="009F524A">
              <w:rPr>
                <w:rFonts w:ascii="Times New Roman" w:hAnsi="Times New Roman" w:cs="Times New Roman"/>
                <w:b/>
                <w:sz w:val="24"/>
                <w:szCs w:val="24"/>
              </w:rPr>
              <w:t>рофилактика употребления несовершеннолетними наркотических средств и психотропных веществ</w:t>
            </w:r>
          </w:p>
        </w:tc>
        <w:tc>
          <w:tcPr>
            <w:tcW w:w="8601" w:type="dxa"/>
          </w:tcPr>
          <w:p w:rsidR="0046321F" w:rsidRPr="008E7B03" w:rsidRDefault="0046321F" w:rsidP="0046321F">
            <w:pPr>
              <w:pStyle w:val="a6"/>
              <w:ind w:firstLine="708"/>
              <w:jc w:val="both"/>
              <w:rPr>
                <w:rFonts w:ascii="Times New Roman" w:hAnsi="Times New Roman"/>
                <w:sz w:val="24"/>
                <w:szCs w:val="24"/>
              </w:rPr>
            </w:pPr>
            <w:proofErr w:type="gramStart"/>
            <w:r w:rsidRPr="008E7B03">
              <w:rPr>
                <w:rFonts w:ascii="Times New Roman" w:hAnsi="Times New Roman"/>
                <w:sz w:val="24"/>
                <w:szCs w:val="24"/>
              </w:rPr>
              <w:t>В соответствии с Приказом Министерства просвещения Российской Федерации № 59 от 20 февраля 2020 «Об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Приказом министерства образования Саратовской области от 24 августа 2020 года № 1191 «О проведении социально-психологического тестирования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roofErr w:type="gramEnd"/>
            <w:r w:rsidRPr="008E7B03">
              <w:rPr>
                <w:rFonts w:ascii="Times New Roman" w:hAnsi="Times New Roman"/>
                <w:sz w:val="24"/>
                <w:szCs w:val="24"/>
              </w:rPr>
              <w:t xml:space="preserve"> Приказом Управления образования администрации Пугачевского муниципального района от 25 сентября 2020 года № 122 «О проведении социально-психологического тестирования лиц, обучающихся в общеобразовательных учреждениях Пугачевского муниципального района», в общеобразовательных учреждениях района проходит социально-психологическое тестирование, направленного на раннее выявление немедицинского потребления  наркотических средств и психотропных веществ.</w:t>
            </w:r>
          </w:p>
          <w:p w:rsidR="008E7B03" w:rsidRPr="008E7B03" w:rsidRDefault="008E7B03" w:rsidP="008E7B03">
            <w:pPr>
              <w:pStyle w:val="a6"/>
              <w:ind w:firstLine="708"/>
              <w:jc w:val="both"/>
              <w:rPr>
                <w:rFonts w:ascii="Times New Roman" w:hAnsi="Times New Roman"/>
                <w:sz w:val="24"/>
                <w:szCs w:val="24"/>
              </w:rPr>
            </w:pPr>
            <w:proofErr w:type="gramStart"/>
            <w:r w:rsidRPr="008E7B03">
              <w:rPr>
                <w:rFonts w:ascii="Times New Roman" w:hAnsi="Times New Roman"/>
                <w:sz w:val="24"/>
                <w:szCs w:val="24"/>
              </w:rPr>
              <w:t xml:space="preserve">Методика анкетирования обучающихся в 2021 году разработана специалистами ФГБНУ «Центр защиты прав и интересов детей» и предназначена для выявления латентной и явной </w:t>
            </w:r>
            <w:proofErr w:type="spellStart"/>
            <w:r w:rsidRPr="008E7B03">
              <w:rPr>
                <w:rFonts w:ascii="Times New Roman" w:hAnsi="Times New Roman"/>
                <w:sz w:val="24"/>
                <w:szCs w:val="24"/>
              </w:rPr>
              <w:t>рискогенности</w:t>
            </w:r>
            <w:proofErr w:type="spellEnd"/>
            <w:r w:rsidRPr="008E7B03">
              <w:rPr>
                <w:rFonts w:ascii="Times New Roman" w:hAnsi="Times New Roman"/>
                <w:sz w:val="24"/>
                <w:szCs w:val="24"/>
              </w:rPr>
              <w:t xml:space="preserve"> социально-психологических условий.</w:t>
            </w:r>
            <w:proofErr w:type="gramEnd"/>
          </w:p>
          <w:p w:rsidR="008E7B03" w:rsidRPr="008E7B03" w:rsidRDefault="008E7B03" w:rsidP="008E7B03">
            <w:pPr>
              <w:pStyle w:val="a6"/>
              <w:ind w:firstLine="708"/>
              <w:jc w:val="both"/>
              <w:rPr>
                <w:rFonts w:ascii="Times New Roman" w:hAnsi="Times New Roman"/>
                <w:sz w:val="24"/>
                <w:szCs w:val="24"/>
              </w:rPr>
            </w:pPr>
            <w:r w:rsidRPr="008E7B03">
              <w:rPr>
                <w:rFonts w:ascii="Times New Roman" w:hAnsi="Times New Roman"/>
                <w:sz w:val="24"/>
                <w:szCs w:val="24"/>
              </w:rPr>
              <w:t xml:space="preserve">Анкетирование обучающихся проводилось конфиденциально в </w:t>
            </w:r>
            <w:proofErr w:type="spellStart"/>
            <w:r w:rsidRPr="008E7B03">
              <w:rPr>
                <w:rFonts w:ascii="Times New Roman" w:hAnsi="Times New Roman"/>
                <w:sz w:val="24"/>
                <w:szCs w:val="24"/>
              </w:rPr>
              <w:t>онлайн-формате</w:t>
            </w:r>
            <w:proofErr w:type="spellEnd"/>
            <w:r w:rsidRPr="008E7B03">
              <w:rPr>
                <w:rFonts w:ascii="Times New Roman" w:hAnsi="Times New Roman"/>
                <w:sz w:val="24"/>
                <w:szCs w:val="24"/>
              </w:rPr>
              <w:t xml:space="preserve">, исключительно при соблюдении принципа добровольности и наличии информационного согласия обучающихся и их родителей / законных представителей. </w:t>
            </w:r>
          </w:p>
          <w:p w:rsidR="008E7B03" w:rsidRPr="008E7B03" w:rsidRDefault="008E7B03" w:rsidP="008E7B03">
            <w:pPr>
              <w:pStyle w:val="a6"/>
              <w:ind w:firstLine="708"/>
              <w:jc w:val="both"/>
              <w:rPr>
                <w:rFonts w:ascii="Times New Roman" w:hAnsi="Times New Roman"/>
                <w:sz w:val="24"/>
                <w:szCs w:val="24"/>
              </w:rPr>
            </w:pPr>
            <w:r w:rsidRPr="008E7B03">
              <w:rPr>
                <w:rFonts w:ascii="Times New Roman" w:hAnsi="Times New Roman"/>
                <w:sz w:val="24"/>
                <w:szCs w:val="24"/>
              </w:rPr>
              <w:lastRenderedPageBreak/>
              <w:t>По результатам социально-психологического мартовского тестирования Пугачевский муниципальный район не вошел в административную зону риска.</w:t>
            </w:r>
          </w:p>
          <w:p w:rsidR="008E7B03" w:rsidRPr="008E7B03" w:rsidRDefault="008E7B03" w:rsidP="008E7B03">
            <w:pPr>
              <w:pStyle w:val="a6"/>
              <w:ind w:firstLine="708"/>
              <w:jc w:val="both"/>
              <w:rPr>
                <w:rFonts w:ascii="Times New Roman" w:hAnsi="Times New Roman"/>
                <w:sz w:val="24"/>
                <w:szCs w:val="24"/>
              </w:rPr>
            </w:pPr>
            <w:r w:rsidRPr="008E7B03">
              <w:rPr>
                <w:rFonts w:ascii="Times New Roman" w:hAnsi="Times New Roman"/>
                <w:sz w:val="24"/>
                <w:szCs w:val="24"/>
              </w:rPr>
              <w:t>Обучающиеся общеобразовательных учреждений Пугачевского муниципального района показали высокую выраженность защиты от негативного влияния социального окружения.</w:t>
            </w:r>
          </w:p>
          <w:p w:rsidR="008E7B03" w:rsidRPr="008E7B03" w:rsidRDefault="008E7B03" w:rsidP="008E7B03">
            <w:pPr>
              <w:pStyle w:val="a6"/>
              <w:ind w:firstLine="708"/>
              <w:jc w:val="both"/>
              <w:rPr>
                <w:rFonts w:ascii="Times New Roman" w:hAnsi="Times New Roman"/>
                <w:sz w:val="24"/>
                <w:szCs w:val="24"/>
              </w:rPr>
            </w:pPr>
            <w:r w:rsidRPr="008E7B03">
              <w:rPr>
                <w:rFonts w:ascii="Times New Roman" w:hAnsi="Times New Roman"/>
                <w:sz w:val="24"/>
                <w:szCs w:val="24"/>
              </w:rPr>
              <w:t xml:space="preserve">Важную роль в профилактической работе и оказания практической помощи родителям имеет развитие сети дополнительного образования и вовлечению детей и подростков в занятия спортом и кружки по интересам во внеурочное время. </w:t>
            </w:r>
          </w:p>
          <w:p w:rsidR="008E7B03" w:rsidRPr="008E7B03" w:rsidRDefault="008E7B03" w:rsidP="008E7B03">
            <w:pPr>
              <w:pStyle w:val="a6"/>
              <w:jc w:val="both"/>
              <w:rPr>
                <w:rFonts w:ascii="Times New Roman" w:hAnsi="Times New Roman"/>
                <w:color w:val="333333"/>
                <w:sz w:val="24"/>
                <w:szCs w:val="24"/>
              </w:rPr>
            </w:pPr>
            <w:r w:rsidRPr="008E7B03">
              <w:rPr>
                <w:rFonts w:ascii="Times New Roman" w:hAnsi="Times New Roman"/>
                <w:sz w:val="24"/>
                <w:szCs w:val="24"/>
              </w:rPr>
              <w:t xml:space="preserve">         Учащиеся принимают активное участие во внеурочной деятельности. В 28 общеобразовательных учреждений работает 706 кружков (</w:t>
            </w:r>
            <w:proofErr w:type="gramStart"/>
            <w:r w:rsidRPr="008E7B03">
              <w:rPr>
                <w:rFonts w:ascii="Times New Roman" w:hAnsi="Times New Roman"/>
                <w:sz w:val="24"/>
                <w:szCs w:val="24"/>
              </w:rPr>
              <w:t>спортивные</w:t>
            </w:r>
            <w:proofErr w:type="gramEnd"/>
            <w:r w:rsidRPr="008E7B03">
              <w:rPr>
                <w:rFonts w:ascii="Times New Roman" w:hAnsi="Times New Roman"/>
                <w:sz w:val="24"/>
                <w:szCs w:val="24"/>
              </w:rPr>
              <w:t>, театральные, художественные и т.д.). Проводятся м</w:t>
            </w:r>
            <w:r w:rsidRPr="008E7B03">
              <w:rPr>
                <w:rFonts w:ascii="Times New Roman" w:hAnsi="Times New Roman"/>
                <w:color w:val="333333"/>
                <w:sz w:val="24"/>
                <w:szCs w:val="24"/>
              </w:rPr>
              <w:t xml:space="preserve">ероприятия духовно-нравственной направленности "Твори добро", </w:t>
            </w:r>
            <w:proofErr w:type="spellStart"/>
            <w:r w:rsidRPr="008E7B03">
              <w:rPr>
                <w:rFonts w:ascii="Times New Roman" w:hAnsi="Times New Roman"/>
                <w:color w:val="333333"/>
                <w:sz w:val="24"/>
                <w:szCs w:val="24"/>
              </w:rPr>
              <w:t>флешмобы</w:t>
            </w:r>
            <w:proofErr w:type="spellEnd"/>
            <w:r w:rsidRPr="008E7B03">
              <w:rPr>
                <w:rFonts w:ascii="Times New Roman" w:hAnsi="Times New Roman"/>
                <w:color w:val="333333"/>
                <w:sz w:val="24"/>
                <w:szCs w:val="24"/>
              </w:rPr>
              <w:t>, конкурсы рисунков</w:t>
            </w:r>
            <w:r w:rsidRPr="008E7B03">
              <w:rPr>
                <w:rFonts w:ascii="Times New Roman" w:hAnsi="Times New Roman"/>
                <w:sz w:val="24"/>
                <w:szCs w:val="24"/>
              </w:rPr>
              <w:t xml:space="preserve">, </w:t>
            </w:r>
            <w:r w:rsidRPr="008E7B03">
              <w:rPr>
                <w:rFonts w:ascii="Times New Roman" w:hAnsi="Times New Roman"/>
                <w:color w:val="333333"/>
                <w:sz w:val="24"/>
                <w:szCs w:val="24"/>
              </w:rPr>
              <w:t xml:space="preserve">виртуальные концерты к празднованию «8 марта», </w:t>
            </w:r>
            <w:r w:rsidRPr="008E7B03">
              <w:rPr>
                <w:rFonts w:ascii="Times New Roman" w:hAnsi="Times New Roman"/>
                <w:sz w:val="24"/>
                <w:szCs w:val="24"/>
              </w:rPr>
              <w:t>«9 мая»,</w:t>
            </w:r>
            <w:r w:rsidRPr="008E7B03">
              <w:rPr>
                <w:rFonts w:ascii="Times New Roman" w:hAnsi="Times New Roman"/>
                <w:color w:val="333333"/>
                <w:sz w:val="24"/>
                <w:szCs w:val="24"/>
              </w:rPr>
              <w:t xml:space="preserve"> «Дню учителя», </w:t>
            </w:r>
            <w:r w:rsidRPr="008E7B03">
              <w:rPr>
                <w:rFonts w:ascii="Times New Roman" w:hAnsi="Times New Roman"/>
                <w:sz w:val="24"/>
                <w:szCs w:val="24"/>
              </w:rPr>
              <w:t xml:space="preserve">«Дня матери»,  веселые старты ко Дню здоровья, «23 февраля», «9 мая», </w:t>
            </w:r>
            <w:r w:rsidRPr="008E7B03">
              <w:rPr>
                <w:rFonts w:ascii="Times New Roman" w:hAnsi="Times New Roman"/>
                <w:color w:val="333333"/>
                <w:sz w:val="24"/>
                <w:szCs w:val="24"/>
              </w:rPr>
              <w:t>акции ко дню пожилого человека «Подарок для бабушки и дедушки», конкурс фотографий «Моя семья».</w:t>
            </w:r>
          </w:p>
          <w:p w:rsidR="008E7B03" w:rsidRPr="008E7B03" w:rsidRDefault="008E7B03" w:rsidP="008E7B03">
            <w:pPr>
              <w:pStyle w:val="a6"/>
              <w:ind w:firstLine="708"/>
              <w:jc w:val="both"/>
              <w:rPr>
                <w:rFonts w:ascii="Times New Roman" w:hAnsi="Times New Roman"/>
                <w:sz w:val="24"/>
                <w:szCs w:val="24"/>
              </w:rPr>
            </w:pPr>
            <w:r w:rsidRPr="008E7B03">
              <w:rPr>
                <w:rFonts w:ascii="Times New Roman" w:hAnsi="Times New Roman"/>
                <w:sz w:val="24"/>
                <w:szCs w:val="24"/>
              </w:rPr>
              <w:t>На территории Пугачевского района работают 2 учреждения дополнительного образования.</w:t>
            </w:r>
          </w:p>
          <w:p w:rsidR="008E7B03" w:rsidRPr="008E7B03" w:rsidRDefault="008E7B03" w:rsidP="008E7B03">
            <w:pPr>
              <w:pStyle w:val="a6"/>
              <w:ind w:firstLine="708"/>
              <w:jc w:val="both"/>
              <w:rPr>
                <w:rFonts w:ascii="Times New Roman" w:hAnsi="Times New Roman"/>
                <w:sz w:val="24"/>
                <w:szCs w:val="24"/>
              </w:rPr>
            </w:pPr>
            <w:r w:rsidRPr="008E7B03">
              <w:rPr>
                <w:rFonts w:ascii="Times New Roman" w:hAnsi="Times New Roman"/>
                <w:sz w:val="24"/>
                <w:szCs w:val="24"/>
              </w:rPr>
              <w:t xml:space="preserve">В муниципальном бюджетном учреждении дополнительного образования «Центр развития творчества детей и юношества </w:t>
            </w:r>
            <w:proofErr w:type="gramStart"/>
            <w:r w:rsidRPr="008E7B03">
              <w:rPr>
                <w:rFonts w:ascii="Times New Roman" w:hAnsi="Times New Roman"/>
                <w:sz w:val="24"/>
                <w:szCs w:val="24"/>
              </w:rPr>
              <w:t>г</w:t>
            </w:r>
            <w:proofErr w:type="gramEnd"/>
            <w:r w:rsidRPr="008E7B03">
              <w:rPr>
                <w:rFonts w:ascii="Times New Roman" w:hAnsi="Times New Roman"/>
                <w:sz w:val="24"/>
                <w:szCs w:val="24"/>
              </w:rPr>
              <w:t xml:space="preserve">. Пугачева Саратовской области» по дополнительным общеобразовательным </w:t>
            </w:r>
            <w:proofErr w:type="spellStart"/>
            <w:r w:rsidRPr="008E7B03">
              <w:rPr>
                <w:rFonts w:ascii="Times New Roman" w:hAnsi="Times New Roman"/>
                <w:sz w:val="24"/>
                <w:szCs w:val="24"/>
              </w:rPr>
              <w:t>общеразвивающим</w:t>
            </w:r>
            <w:proofErr w:type="spellEnd"/>
            <w:r w:rsidRPr="008E7B03">
              <w:rPr>
                <w:rFonts w:ascii="Times New Roman" w:hAnsi="Times New Roman"/>
                <w:sz w:val="24"/>
                <w:szCs w:val="24"/>
              </w:rPr>
              <w:t xml:space="preserve"> программам занимаются и подростки, состоящие на профилактическом учете. В </w:t>
            </w:r>
            <w:proofErr w:type="spellStart"/>
            <w:proofErr w:type="gramStart"/>
            <w:r w:rsidRPr="008E7B03">
              <w:rPr>
                <w:rFonts w:ascii="Times New Roman" w:hAnsi="Times New Roman"/>
                <w:sz w:val="24"/>
                <w:szCs w:val="24"/>
              </w:rPr>
              <w:t>Детско</w:t>
            </w:r>
            <w:proofErr w:type="spellEnd"/>
            <w:r w:rsidRPr="008E7B03">
              <w:rPr>
                <w:rFonts w:ascii="Times New Roman" w:hAnsi="Times New Roman"/>
                <w:sz w:val="24"/>
                <w:szCs w:val="24"/>
              </w:rPr>
              <w:t xml:space="preserve"> – юношеской</w:t>
            </w:r>
            <w:proofErr w:type="gramEnd"/>
            <w:r w:rsidRPr="008E7B03">
              <w:rPr>
                <w:rFonts w:ascii="Times New Roman" w:hAnsi="Times New Roman"/>
                <w:sz w:val="24"/>
                <w:szCs w:val="24"/>
              </w:rPr>
              <w:t xml:space="preserve"> спортивной школе занимаются 699 ребенка в  отделениях: командно игровые виды спорта (футбол, волейбол); спортивных единоборств (греко-римская борьба, универсальный бой); циклический и скоростно-силовых видов спорта (плавание, легкая атлетика, велоспорт, пауэрлифтинг). Воспитанники спортивной школы принимают участие в областных, районных соревнованиях.</w:t>
            </w:r>
          </w:p>
          <w:p w:rsidR="008E7B03" w:rsidRPr="008E7B03" w:rsidRDefault="008E7B03" w:rsidP="008E7B03">
            <w:pPr>
              <w:pStyle w:val="a6"/>
              <w:ind w:firstLine="708"/>
              <w:jc w:val="both"/>
              <w:rPr>
                <w:rFonts w:ascii="Times New Roman" w:hAnsi="Times New Roman"/>
                <w:color w:val="000000"/>
                <w:sz w:val="24"/>
                <w:szCs w:val="24"/>
                <w:shd w:val="clear" w:color="auto" w:fill="FFFFFF"/>
              </w:rPr>
            </w:pPr>
            <w:r w:rsidRPr="008E7B03">
              <w:rPr>
                <w:rFonts w:ascii="Times New Roman" w:hAnsi="Times New Roman"/>
                <w:sz w:val="24"/>
                <w:szCs w:val="24"/>
              </w:rPr>
              <w:t xml:space="preserve">На базе 5 общеобразовательных учреждений созданы </w:t>
            </w:r>
            <w:r w:rsidRPr="008E7B03">
              <w:rPr>
                <w:rFonts w:ascii="Times New Roman" w:hAnsi="Times New Roman"/>
                <w:color w:val="333333"/>
                <w:sz w:val="24"/>
                <w:szCs w:val="24"/>
                <w:shd w:val="clear" w:color="auto" w:fill="FFFFFF"/>
              </w:rPr>
              <w:t>"</w:t>
            </w:r>
            <w:r w:rsidRPr="008E7B03">
              <w:rPr>
                <w:rFonts w:ascii="Times New Roman" w:hAnsi="Times New Roman"/>
                <w:bCs/>
                <w:color w:val="333333"/>
                <w:sz w:val="24"/>
                <w:szCs w:val="24"/>
                <w:shd w:val="clear" w:color="auto" w:fill="FFFFFF"/>
              </w:rPr>
              <w:t>Точки</w:t>
            </w:r>
            <w:r w:rsidRPr="008E7B03">
              <w:rPr>
                <w:rFonts w:ascii="Times New Roman" w:hAnsi="Times New Roman"/>
                <w:color w:val="333333"/>
                <w:sz w:val="24"/>
                <w:szCs w:val="24"/>
                <w:shd w:val="clear" w:color="auto" w:fill="FFFFFF"/>
              </w:rPr>
              <w:t> </w:t>
            </w:r>
            <w:r w:rsidRPr="008E7B03">
              <w:rPr>
                <w:rFonts w:ascii="Times New Roman" w:hAnsi="Times New Roman"/>
                <w:bCs/>
                <w:color w:val="333333"/>
                <w:sz w:val="24"/>
                <w:szCs w:val="24"/>
                <w:shd w:val="clear" w:color="auto" w:fill="FFFFFF"/>
              </w:rPr>
              <w:t>Роста</w:t>
            </w:r>
            <w:r w:rsidRPr="008E7B03">
              <w:rPr>
                <w:rFonts w:ascii="Times New Roman" w:hAnsi="Times New Roman"/>
                <w:color w:val="333333"/>
                <w:sz w:val="24"/>
                <w:szCs w:val="24"/>
                <w:shd w:val="clear" w:color="auto" w:fill="FFFFFF"/>
              </w:rPr>
              <w:t xml:space="preserve">" — это федеральная сеть центров образования цифрового, естественнонаучного, технического и гуманитарного профилей, организованная в рамках проекта "Современная школа". В 5 центрах занимаются 864 учащихся. </w:t>
            </w:r>
            <w:proofErr w:type="gramStart"/>
            <w:r w:rsidRPr="008E7B03">
              <w:rPr>
                <w:rFonts w:ascii="Times New Roman" w:hAnsi="Times New Roman"/>
                <w:color w:val="000000"/>
                <w:sz w:val="24"/>
                <w:szCs w:val="24"/>
                <w:shd w:val="clear" w:color="auto" w:fill="FFFFFF"/>
              </w:rPr>
              <w:t xml:space="preserve">Целями </w:t>
            </w:r>
            <w:r w:rsidRPr="008E7B03">
              <w:rPr>
                <w:rFonts w:ascii="Times New Roman" w:hAnsi="Times New Roman"/>
                <w:color w:val="000000"/>
                <w:sz w:val="24"/>
                <w:szCs w:val="24"/>
                <w:shd w:val="clear" w:color="auto" w:fill="FFFFFF"/>
              </w:rPr>
              <w:lastRenderedPageBreak/>
              <w:t xml:space="preserve">деятельности центров являются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w:t>
            </w:r>
            <w:proofErr w:type="spellStart"/>
            <w:r w:rsidRPr="008E7B03">
              <w:rPr>
                <w:rFonts w:ascii="Times New Roman" w:hAnsi="Times New Roman"/>
                <w:color w:val="000000"/>
                <w:sz w:val="24"/>
                <w:szCs w:val="24"/>
                <w:shd w:val="clear" w:color="auto" w:fill="FFFFFF"/>
              </w:rPr>
              <w:t>естественно-научного</w:t>
            </w:r>
            <w:proofErr w:type="spellEnd"/>
            <w:r w:rsidRPr="008E7B03">
              <w:rPr>
                <w:rFonts w:ascii="Times New Roman" w:hAnsi="Times New Roman"/>
                <w:color w:val="000000"/>
                <w:sz w:val="24"/>
                <w:szCs w:val="24"/>
                <w:shd w:val="clear" w:color="auto" w:fill="FFFFFF"/>
              </w:rPr>
              <w:t>, технического и гуманитарного профилей, обновление содержания и совершенствование методов обучения предметов.</w:t>
            </w:r>
            <w:proofErr w:type="gramEnd"/>
          </w:p>
          <w:p w:rsidR="008E7B03" w:rsidRPr="008E7B03" w:rsidRDefault="008E7B03" w:rsidP="008E7B03">
            <w:pPr>
              <w:pStyle w:val="a6"/>
              <w:ind w:firstLine="708"/>
              <w:jc w:val="both"/>
              <w:rPr>
                <w:rFonts w:ascii="Times New Roman" w:hAnsi="Times New Roman"/>
                <w:color w:val="000000"/>
                <w:sz w:val="24"/>
                <w:szCs w:val="24"/>
                <w:shd w:val="clear" w:color="auto" w:fill="FFFFFF"/>
              </w:rPr>
            </w:pPr>
            <w:r w:rsidRPr="008E7B03">
              <w:rPr>
                <w:rFonts w:ascii="Times New Roman" w:hAnsi="Times New Roman"/>
                <w:color w:val="000000"/>
                <w:sz w:val="24"/>
                <w:szCs w:val="24"/>
                <w:shd w:val="clear" w:color="auto" w:fill="FFFFFF"/>
              </w:rPr>
              <w:t>Во всех общеобразовательных учреждениях работают школьные службы медиации. Целью школьной службы медиации является формирование благополучного, гуманного и безопасного пространства для полноценного развития и социализации детей и подростков, в том числе при возникновении трудных жизненных ситуаций.</w:t>
            </w:r>
          </w:p>
          <w:p w:rsidR="009F524A" w:rsidRPr="007052E9" w:rsidRDefault="009F524A" w:rsidP="001A2919">
            <w:pPr>
              <w:jc w:val="both"/>
              <w:rPr>
                <w:rFonts w:ascii="Times New Roman" w:hAnsi="Times New Roman" w:cs="Times New Roman"/>
                <w:sz w:val="24"/>
                <w:szCs w:val="24"/>
              </w:rPr>
            </w:pPr>
          </w:p>
        </w:tc>
      </w:tr>
      <w:tr w:rsidR="009F524A" w:rsidRPr="007052E9" w:rsidTr="002520A3">
        <w:tc>
          <w:tcPr>
            <w:tcW w:w="1266" w:type="dxa"/>
          </w:tcPr>
          <w:p w:rsidR="009F524A" w:rsidRPr="004966FF" w:rsidRDefault="009F524A" w:rsidP="009F524A">
            <w:pPr>
              <w:rPr>
                <w:rFonts w:ascii="Times New Roman" w:hAnsi="Times New Roman" w:cs="Times New Roman"/>
                <w:b/>
                <w:sz w:val="24"/>
                <w:szCs w:val="24"/>
              </w:rPr>
            </w:pPr>
            <w:r w:rsidRPr="004966FF">
              <w:rPr>
                <w:rFonts w:ascii="Times New Roman" w:hAnsi="Times New Roman" w:cs="Times New Roman"/>
                <w:b/>
                <w:sz w:val="24"/>
                <w:szCs w:val="24"/>
              </w:rPr>
              <w:lastRenderedPageBreak/>
              <w:t>2.2.13</w:t>
            </w:r>
          </w:p>
        </w:tc>
        <w:tc>
          <w:tcPr>
            <w:tcW w:w="4919" w:type="dxa"/>
          </w:tcPr>
          <w:p w:rsidR="009F524A" w:rsidRPr="009F524A" w:rsidRDefault="00E0791D" w:rsidP="001A2919">
            <w:pPr>
              <w:jc w:val="both"/>
              <w:rPr>
                <w:rFonts w:ascii="Times New Roman" w:hAnsi="Times New Roman" w:cs="Times New Roman"/>
                <w:b/>
                <w:sz w:val="24"/>
                <w:szCs w:val="24"/>
              </w:rPr>
            </w:pPr>
            <w:r>
              <w:rPr>
                <w:rFonts w:ascii="Times New Roman" w:hAnsi="Times New Roman" w:cs="Times New Roman"/>
                <w:b/>
                <w:sz w:val="24"/>
                <w:szCs w:val="24"/>
              </w:rPr>
              <w:t>Р</w:t>
            </w:r>
            <w:r w:rsidR="00621FF4">
              <w:rPr>
                <w:rFonts w:ascii="Times New Roman" w:hAnsi="Times New Roman" w:cs="Times New Roman"/>
                <w:b/>
                <w:sz w:val="24"/>
                <w:szCs w:val="24"/>
              </w:rPr>
              <w:t>еализация мероприятий  муниципальных</w:t>
            </w:r>
            <w:r w:rsidR="009F524A" w:rsidRPr="009F524A">
              <w:rPr>
                <w:rFonts w:ascii="Times New Roman" w:hAnsi="Times New Roman" w:cs="Times New Roman"/>
                <w:b/>
                <w:sz w:val="24"/>
                <w:szCs w:val="24"/>
              </w:rPr>
              <w:t xml:space="preserve"> программ</w:t>
            </w:r>
          </w:p>
        </w:tc>
        <w:tc>
          <w:tcPr>
            <w:tcW w:w="8601" w:type="dxa"/>
          </w:tcPr>
          <w:p w:rsidR="008E7B03" w:rsidRPr="008E7B03" w:rsidRDefault="008E7B03" w:rsidP="008E7B03">
            <w:pPr>
              <w:widowControl w:val="0"/>
              <w:ind w:right="2" w:firstLine="708"/>
              <w:jc w:val="both"/>
              <w:rPr>
                <w:rFonts w:ascii="Times New Roman" w:eastAsia="Courier New" w:hAnsi="Times New Roman" w:cs="Times New Roman"/>
                <w:bCs/>
                <w:color w:val="000000"/>
                <w:sz w:val="24"/>
                <w:szCs w:val="24"/>
              </w:rPr>
            </w:pPr>
            <w:r w:rsidRPr="008E7B03">
              <w:rPr>
                <w:rFonts w:ascii="Times New Roman" w:hAnsi="Times New Roman" w:cs="Times New Roman"/>
                <w:sz w:val="24"/>
                <w:szCs w:val="24"/>
              </w:rPr>
              <w:t>На территории Пугачевского муниципального района проводятся мероприятия муниципальной программы</w:t>
            </w:r>
            <w:r w:rsidRPr="008E7B03">
              <w:rPr>
                <w:rFonts w:ascii="Times New Roman" w:eastAsia="Courier New" w:hAnsi="Times New Roman" w:cs="Times New Roman"/>
                <w:bCs/>
                <w:color w:val="000000"/>
                <w:sz w:val="24"/>
                <w:szCs w:val="24"/>
              </w:rPr>
              <w:t xml:space="preserve"> </w:t>
            </w:r>
            <w:r w:rsidRPr="008E7B03">
              <w:rPr>
                <w:rFonts w:ascii="Times New Roman" w:eastAsia="Courier New" w:hAnsi="Times New Roman" w:cs="Times New Roman"/>
                <w:color w:val="000000"/>
                <w:sz w:val="24"/>
                <w:szCs w:val="24"/>
              </w:rPr>
              <w:t>«</w:t>
            </w:r>
            <w:r w:rsidRPr="008E7B03">
              <w:rPr>
                <w:rFonts w:ascii="Times New Roman" w:eastAsia="Courier New" w:hAnsi="Times New Roman" w:cs="Times New Roman"/>
                <w:bCs/>
                <w:color w:val="000000"/>
                <w:sz w:val="24"/>
                <w:szCs w:val="24"/>
              </w:rPr>
              <w:t>Профилактика правонарушений и незаконного оборота наркотических средств на территории муниципального образования города Пугачева на 2021 год»</w:t>
            </w:r>
            <w:r w:rsidRPr="008E7B03">
              <w:rPr>
                <w:rFonts w:ascii="Times New Roman" w:eastAsia="Courier New" w:hAnsi="Times New Roman" w:cs="Times New Roman"/>
                <w:b/>
                <w:bCs/>
                <w:color w:val="000000"/>
                <w:sz w:val="24"/>
                <w:szCs w:val="24"/>
              </w:rPr>
              <w:t xml:space="preserve"> </w:t>
            </w:r>
            <w:r w:rsidRPr="008E7B03">
              <w:rPr>
                <w:rFonts w:ascii="Times New Roman" w:eastAsia="Courier New" w:hAnsi="Times New Roman" w:cs="Times New Roman"/>
                <w:bCs/>
                <w:color w:val="000000"/>
                <w:sz w:val="24"/>
                <w:szCs w:val="24"/>
              </w:rPr>
              <w:t>утвержденной постановлением</w:t>
            </w:r>
            <w:r w:rsidRPr="008E7B03">
              <w:rPr>
                <w:rFonts w:ascii="Times New Roman" w:eastAsia="Courier New" w:hAnsi="Times New Roman" w:cs="Times New Roman"/>
                <w:b/>
                <w:bCs/>
                <w:color w:val="000000"/>
                <w:sz w:val="24"/>
                <w:szCs w:val="24"/>
              </w:rPr>
              <w:t xml:space="preserve"> </w:t>
            </w:r>
            <w:r w:rsidRPr="008E7B03">
              <w:rPr>
                <w:rFonts w:ascii="Times New Roman" w:eastAsia="Courier New" w:hAnsi="Times New Roman" w:cs="Times New Roman"/>
                <w:bCs/>
                <w:color w:val="000000"/>
                <w:sz w:val="24"/>
                <w:szCs w:val="24"/>
              </w:rPr>
              <w:t>администрации Пугачевского муниципального района от 17 декабря 2020 года № 1148.</w:t>
            </w:r>
          </w:p>
          <w:p w:rsidR="008E7B03" w:rsidRPr="008E7B03" w:rsidRDefault="008E7B03" w:rsidP="008E7B03">
            <w:pPr>
              <w:pStyle w:val="a6"/>
              <w:ind w:firstLine="360"/>
              <w:jc w:val="both"/>
              <w:rPr>
                <w:rFonts w:ascii="Times New Roman" w:hAnsi="Times New Roman"/>
                <w:sz w:val="24"/>
                <w:szCs w:val="24"/>
              </w:rPr>
            </w:pPr>
            <w:r w:rsidRPr="008E7B03">
              <w:rPr>
                <w:rFonts w:ascii="Times New Roman" w:eastAsia="Times New Roman" w:hAnsi="Times New Roman" w:cs="Times New Roman"/>
                <w:sz w:val="24"/>
                <w:szCs w:val="24"/>
              </w:rPr>
              <w:t xml:space="preserve">Комиссией по делам несовершеннолетних и защите их прав администрации Пугачевского муниципального района координируется работа по проведению совместно с правоохранительными органами межведомственных рейдов по недопущению реализации на потребительском рынке товаров, опасных для жизни и здоровья граждан, некачественной и контрафактной продукции и по пресечению фактов реализации табачной продукции (вблизи образовательных организаций). В настоящее время совместно с УУП, сотрудниками ИАЗ  осуществляются еженедельные рейды по торговым точкам, где реализуется алкогольная и спиртосодержащая продукция, в целях выявления повторных фактов продажи данной продукции несовершеннолетним лицам. </w:t>
            </w:r>
            <w:r w:rsidRPr="008E7B03">
              <w:rPr>
                <w:rFonts w:ascii="Times New Roman" w:hAnsi="Times New Roman"/>
                <w:sz w:val="24"/>
                <w:szCs w:val="24"/>
              </w:rPr>
              <w:t xml:space="preserve">За реализацию алкогольной продукции несовершеннолетним привлечено к ответственности 3 продавца.  Повторных фактов продажи алкоголя допущено не было.  Фактов реализации табачной продукции не зарегистрировано. На постоянной основе организовано проведение межведомственных рейдовых мероприятий по местам </w:t>
            </w:r>
            <w:r w:rsidRPr="008E7B03">
              <w:rPr>
                <w:rFonts w:ascii="Times New Roman" w:hAnsi="Times New Roman"/>
                <w:sz w:val="24"/>
                <w:szCs w:val="24"/>
              </w:rPr>
              <w:lastRenderedPageBreak/>
              <w:t>досуга молодежи,  с целью выявления подростков, находящихся в вечернее время без присмотра взрослых, пресечения фактов продажи подросткам алкоголя и табачных изделий.</w:t>
            </w:r>
          </w:p>
          <w:p w:rsidR="008E7B03" w:rsidRPr="008E7B03" w:rsidRDefault="008E7B03" w:rsidP="008E7B03">
            <w:pPr>
              <w:pStyle w:val="a6"/>
              <w:ind w:firstLine="360"/>
              <w:jc w:val="both"/>
              <w:rPr>
                <w:rFonts w:ascii="Times New Roman" w:hAnsi="Times New Roman"/>
                <w:sz w:val="24"/>
                <w:szCs w:val="24"/>
              </w:rPr>
            </w:pPr>
            <w:r w:rsidRPr="008E7B03">
              <w:rPr>
                <w:rFonts w:ascii="Times New Roman" w:hAnsi="Times New Roman"/>
                <w:sz w:val="24"/>
                <w:szCs w:val="24"/>
              </w:rPr>
              <w:t xml:space="preserve">В результате к административной ответственности по </w:t>
            </w:r>
            <w:r w:rsidRPr="008E7B03">
              <w:rPr>
                <w:rStyle w:val="a7"/>
                <w:rFonts w:ascii="Times New Roman" w:hAnsi="Times New Roman" w:cs="Times New Roman"/>
                <w:sz w:val="24"/>
                <w:szCs w:val="24"/>
              </w:rPr>
              <w:t xml:space="preserve">ст. 2.2. Закона Саратовской области от 29 июля 2009 года № 104-ЗСО «Об административных правонарушениях на территории Саратовской области» </w:t>
            </w:r>
            <w:r w:rsidRPr="008E7B03">
              <w:rPr>
                <w:rFonts w:ascii="Times New Roman" w:hAnsi="Times New Roman"/>
                <w:sz w:val="24"/>
                <w:szCs w:val="24"/>
              </w:rPr>
              <w:t xml:space="preserve">за </w:t>
            </w:r>
            <w:r w:rsidRPr="008E7B03">
              <w:rPr>
                <w:rFonts w:ascii="Times New Roman" w:hAnsi="Times New Roman"/>
                <w:bCs/>
                <w:sz w:val="24"/>
                <w:szCs w:val="24"/>
              </w:rPr>
              <w:t xml:space="preserve">пребывание детей без сопровождения в ночное  время в общественных местах к ответственности </w:t>
            </w:r>
            <w:proofErr w:type="gramStart"/>
            <w:r w:rsidRPr="008E7B03">
              <w:rPr>
                <w:rFonts w:ascii="Times New Roman" w:hAnsi="Times New Roman"/>
                <w:bCs/>
                <w:sz w:val="24"/>
                <w:szCs w:val="24"/>
              </w:rPr>
              <w:t>привлечен</w:t>
            </w:r>
            <w:proofErr w:type="gramEnd"/>
            <w:r w:rsidRPr="008E7B03">
              <w:rPr>
                <w:rFonts w:ascii="Times New Roman" w:hAnsi="Times New Roman"/>
                <w:bCs/>
                <w:sz w:val="24"/>
                <w:szCs w:val="24"/>
              </w:rPr>
              <w:t xml:space="preserve"> 26</w:t>
            </w:r>
            <w:r w:rsidRPr="008E7B03">
              <w:rPr>
                <w:rFonts w:ascii="Times New Roman" w:hAnsi="Times New Roman"/>
                <w:sz w:val="24"/>
                <w:szCs w:val="24"/>
              </w:rPr>
              <w:t xml:space="preserve"> родителей. </w:t>
            </w:r>
          </w:p>
          <w:p w:rsidR="008E7B03" w:rsidRPr="008E7B03" w:rsidRDefault="008E7B03" w:rsidP="008E7B03">
            <w:pPr>
              <w:pStyle w:val="a6"/>
              <w:ind w:firstLine="708"/>
              <w:jc w:val="both"/>
              <w:rPr>
                <w:rFonts w:ascii="Times New Roman" w:eastAsia="Times New Roman" w:hAnsi="Times New Roman" w:cs="Times New Roman"/>
                <w:sz w:val="24"/>
                <w:szCs w:val="24"/>
              </w:rPr>
            </w:pPr>
            <w:r w:rsidRPr="008E7B03">
              <w:rPr>
                <w:rFonts w:ascii="Times New Roman" w:eastAsia="Times New Roman" w:hAnsi="Times New Roman" w:cs="Times New Roman"/>
                <w:sz w:val="24"/>
                <w:szCs w:val="24"/>
              </w:rPr>
              <w:t>В целях профилактики подростковой преступности были проведены профилактические мероприятия в школах города и района, а также ДОЛ Пугачевского района   с привлечением  органов системы профилактики под условным названием «Правовой десант»</w:t>
            </w:r>
            <w:r w:rsidRPr="008E7B03">
              <w:rPr>
                <w:rFonts w:ascii="Times New Roman" w:hAnsi="Times New Roman" w:cs="Times New Roman"/>
                <w:sz w:val="24"/>
                <w:szCs w:val="24"/>
              </w:rPr>
              <w:t xml:space="preserve">, </w:t>
            </w:r>
            <w:r w:rsidRPr="008E7B03">
              <w:rPr>
                <w:rFonts w:ascii="Times New Roman" w:eastAsia="Times New Roman" w:hAnsi="Times New Roman" w:cs="Times New Roman"/>
                <w:sz w:val="24"/>
                <w:szCs w:val="24"/>
              </w:rPr>
              <w:t xml:space="preserve">всего таких рейдов </w:t>
            </w:r>
            <w:r w:rsidRPr="008E7B03">
              <w:rPr>
                <w:rFonts w:ascii="Times New Roman" w:hAnsi="Times New Roman" w:cs="Times New Roman"/>
                <w:sz w:val="24"/>
                <w:szCs w:val="24"/>
              </w:rPr>
              <w:t xml:space="preserve">организовано и проведено </w:t>
            </w:r>
            <w:r w:rsidRPr="008E7B03">
              <w:rPr>
                <w:rFonts w:ascii="Times New Roman" w:eastAsia="Times New Roman" w:hAnsi="Times New Roman" w:cs="Times New Roman"/>
                <w:sz w:val="24"/>
                <w:szCs w:val="24"/>
              </w:rPr>
              <w:t xml:space="preserve">45.  </w:t>
            </w:r>
          </w:p>
          <w:p w:rsidR="008E7B03" w:rsidRPr="008E7B03" w:rsidRDefault="008E7B03" w:rsidP="008E7B03">
            <w:pPr>
              <w:pStyle w:val="a6"/>
              <w:ind w:firstLine="360"/>
              <w:jc w:val="both"/>
              <w:rPr>
                <w:rFonts w:ascii="Times New Roman" w:hAnsi="Times New Roman"/>
                <w:sz w:val="24"/>
                <w:szCs w:val="24"/>
              </w:rPr>
            </w:pPr>
            <w:r w:rsidRPr="008E7B03">
              <w:rPr>
                <w:rFonts w:ascii="Times New Roman" w:eastAsia="Times New Roman" w:hAnsi="Times New Roman" w:cs="Times New Roman"/>
                <w:sz w:val="24"/>
                <w:szCs w:val="24"/>
              </w:rPr>
              <w:t xml:space="preserve">В настоящее время совместно с УУП, сотрудниками ИАЗ  осуществляются еженедельные рейды по торговым точкам, где   реализуется алкогольная и спиртосодержащая продукция, в целях выявления повторных фактов продажи данной продукции несовершеннолетним лицам. Лица, которые ранее были привлечены  к административной ответственности по ст. 14.16 ч.2.1 </w:t>
            </w:r>
            <w:proofErr w:type="spellStart"/>
            <w:r w:rsidRPr="008E7B03">
              <w:rPr>
                <w:rFonts w:ascii="Times New Roman" w:eastAsia="Times New Roman" w:hAnsi="Times New Roman" w:cs="Times New Roman"/>
                <w:sz w:val="24"/>
                <w:szCs w:val="24"/>
              </w:rPr>
              <w:t>КоАП</w:t>
            </w:r>
            <w:proofErr w:type="spellEnd"/>
            <w:r w:rsidRPr="008E7B03">
              <w:rPr>
                <w:rFonts w:ascii="Times New Roman" w:eastAsia="Times New Roman" w:hAnsi="Times New Roman" w:cs="Times New Roman"/>
                <w:sz w:val="24"/>
                <w:szCs w:val="24"/>
              </w:rPr>
              <w:t xml:space="preserve"> находятся на особом контроле и при совершении ими повторного правонарушения, предусмотренного указанной выше статьей </w:t>
            </w:r>
            <w:proofErr w:type="spellStart"/>
            <w:r w:rsidRPr="008E7B03">
              <w:rPr>
                <w:rFonts w:ascii="Times New Roman" w:eastAsia="Times New Roman" w:hAnsi="Times New Roman" w:cs="Times New Roman"/>
                <w:sz w:val="24"/>
                <w:szCs w:val="24"/>
              </w:rPr>
              <w:t>КоАП</w:t>
            </w:r>
            <w:proofErr w:type="spellEnd"/>
            <w:r w:rsidRPr="008E7B03">
              <w:rPr>
                <w:rFonts w:ascii="Times New Roman" w:eastAsia="Times New Roman" w:hAnsi="Times New Roman" w:cs="Times New Roman"/>
                <w:sz w:val="24"/>
                <w:szCs w:val="24"/>
              </w:rPr>
              <w:t xml:space="preserve"> РФ, будут приняты все необходимые меры, направленные на привлечение их к уголовной ответственности. </w:t>
            </w:r>
            <w:r w:rsidRPr="008E7B03">
              <w:rPr>
                <w:rFonts w:ascii="Times New Roman" w:hAnsi="Times New Roman"/>
                <w:sz w:val="24"/>
                <w:szCs w:val="24"/>
              </w:rPr>
              <w:t>За реализацию алкогольной продукции несовершеннолетним привлечено к ответственности 3 продавца.  Повторных фактов продажи алкоголя допущено не было.  Фактов реализации табачной продукции не зарегистрировано.</w:t>
            </w:r>
            <w:r w:rsidRPr="008E7B03">
              <w:rPr>
                <w:rFonts w:ascii="Times New Roman" w:hAnsi="Times New Roman"/>
                <w:i/>
                <w:sz w:val="24"/>
                <w:szCs w:val="24"/>
              </w:rPr>
              <w:t xml:space="preserve"> </w:t>
            </w:r>
          </w:p>
          <w:p w:rsidR="008E7B03" w:rsidRPr="008E7B03" w:rsidRDefault="008E7B03" w:rsidP="008E7B03">
            <w:pPr>
              <w:pStyle w:val="a6"/>
              <w:ind w:firstLine="360"/>
              <w:jc w:val="both"/>
              <w:rPr>
                <w:rFonts w:ascii="Times New Roman" w:hAnsi="Times New Roman"/>
                <w:sz w:val="24"/>
                <w:szCs w:val="24"/>
              </w:rPr>
            </w:pPr>
            <w:r w:rsidRPr="008E7B03">
              <w:rPr>
                <w:rFonts w:ascii="Times New Roman" w:eastAsia="Times New Roman" w:hAnsi="Times New Roman" w:cs="Times New Roman"/>
                <w:sz w:val="24"/>
                <w:szCs w:val="24"/>
              </w:rPr>
              <w:t>Обновлен приказ о закреплении за несовершеннолетними правонарушителями,  состоящими на учете шефов наставников из числа руководящего состава, которые ежеквартально посещают «трудных подростков», дают им советы и рекомендации, разъясняют ответственность за совершение деяний.</w:t>
            </w:r>
            <w:r w:rsidRPr="008E7B03">
              <w:rPr>
                <w:rFonts w:ascii="Times New Roman" w:hAnsi="Times New Roman" w:cs="Times New Roman"/>
                <w:sz w:val="24"/>
                <w:szCs w:val="24"/>
              </w:rPr>
              <w:t xml:space="preserve"> Комиссия по делам несовершеннолетних и защите их прав считает, что о</w:t>
            </w:r>
            <w:r w:rsidRPr="008E7B03">
              <w:rPr>
                <w:rFonts w:ascii="Times New Roman" w:hAnsi="Times New Roman"/>
                <w:sz w:val="24"/>
                <w:szCs w:val="24"/>
              </w:rPr>
              <w:t xml:space="preserve">сновным критерием качества профилактической работы с несовершеннолетними - является как можно более раннее выявление подростков с противоправной ориентацией и коррекция их поведения, недопущение </w:t>
            </w:r>
            <w:r w:rsidRPr="008E7B03">
              <w:rPr>
                <w:rFonts w:ascii="Times New Roman" w:hAnsi="Times New Roman"/>
                <w:sz w:val="24"/>
                <w:szCs w:val="24"/>
              </w:rPr>
              <w:lastRenderedPageBreak/>
              <w:t xml:space="preserve">совершения несовершеннолетними преступлений, устранение причин и условий преступного поведения подростков и в отношении них. </w:t>
            </w:r>
          </w:p>
          <w:p w:rsidR="008E7B03" w:rsidRPr="008E7B03" w:rsidRDefault="008E7B03" w:rsidP="008E7B03">
            <w:pPr>
              <w:pStyle w:val="a6"/>
              <w:ind w:firstLine="360"/>
              <w:jc w:val="both"/>
              <w:rPr>
                <w:rFonts w:ascii="Times New Roman" w:hAnsi="Times New Roman"/>
                <w:sz w:val="24"/>
                <w:szCs w:val="24"/>
              </w:rPr>
            </w:pPr>
            <w:r w:rsidRPr="008E7B03">
              <w:rPr>
                <w:rFonts w:ascii="Times New Roman" w:hAnsi="Times New Roman"/>
                <w:sz w:val="24"/>
                <w:szCs w:val="24"/>
              </w:rPr>
              <w:t xml:space="preserve">Так, с марта 2018 года в образовательных организациях Пугачёвского района дан старт проекту создания отрядов правоохранительной направленности «Юный друг полиции».  </w:t>
            </w:r>
          </w:p>
          <w:p w:rsidR="008E7B03" w:rsidRPr="008E7B03" w:rsidRDefault="008E7B03" w:rsidP="008E7B03">
            <w:pPr>
              <w:pStyle w:val="a6"/>
              <w:ind w:firstLine="360"/>
              <w:jc w:val="both"/>
              <w:rPr>
                <w:rFonts w:ascii="Times New Roman" w:hAnsi="Times New Roman"/>
                <w:sz w:val="24"/>
                <w:szCs w:val="24"/>
              </w:rPr>
            </w:pPr>
            <w:r w:rsidRPr="008E7B03">
              <w:rPr>
                <w:rFonts w:ascii="Times New Roman" w:hAnsi="Times New Roman"/>
                <w:sz w:val="24"/>
                <w:szCs w:val="24"/>
              </w:rPr>
              <w:t>Для формирования у подростков стереотипа законопослушного поведения, сотрудниками органов внутренних дел совместно с заинтересованными ведомствами  в образовательных учреждениях в течение 2020-2021 учебного года проведено 56  лекции и 65  индивидуально-профилактических беседы правоохранительной тематики, принято участие в   56  родительских собраниях.</w:t>
            </w:r>
          </w:p>
          <w:p w:rsidR="008E7B03" w:rsidRPr="008E7B03" w:rsidRDefault="008E7B03" w:rsidP="008E7B03">
            <w:pPr>
              <w:ind w:firstLine="567"/>
              <w:jc w:val="both"/>
              <w:rPr>
                <w:rFonts w:ascii="Times New Roman" w:hAnsi="Times New Roman" w:cs="Times New Roman"/>
                <w:sz w:val="24"/>
                <w:szCs w:val="24"/>
              </w:rPr>
            </w:pPr>
            <w:r w:rsidRPr="008E7B03">
              <w:rPr>
                <w:rFonts w:ascii="Times New Roman" w:hAnsi="Times New Roman" w:cs="Times New Roman"/>
                <w:sz w:val="24"/>
                <w:szCs w:val="24"/>
              </w:rPr>
              <w:t>В течение отчетного периода с целью профилактики пьянства и правонарушений в сфере семейно-бытовых отношений, и наиболее полного выявления неблагополучных семей, организации профилактической работы с ними и принятия действенных мер по недопущению фактов жестокого обращения с детьми (в том числе совместно с правоохранительными органами) ведомствами проведены следующие мероприятия:</w:t>
            </w:r>
          </w:p>
          <w:p w:rsidR="008E7B03" w:rsidRPr="008E7B03" w:rsidRDefault="008E7B03" w:rsidP="008E7B03">
            <w:pPr>
              <w:ind w:firstLine="567"/>
              <w:jc w:val="both"/>
              <w:rPr>
                <w:rFonts w:ascii="Times New Roman" w:hAnsi="Times New Roman" w:cs="Times New Roman"/>
                <w:sz w:val="24"/>
                <w:szCs w:val="24"/>
              </w:rPr>
            </w:pPr>
            <w:r w:rsidRPr="008E7B03">
              <w:rPr>
                <w:rFonts w:ascii="Times New Roman" w:hAnsi="Times New Roman" w:cs="Times New Roman"/>
                <w:sz w:val="24"/>
                <w:szCs w:val="24"/>
              </w:rPr>
              <w:t xml:space="preserve">-участие </w:t>
            </w:r>
            <w:proofErr w:type="gramStart"/>
            <w:r w:rsidRPr="008E7B03">
              <w:rPr>
                <w:rFonts w:ascii="Times New Roman" w:hAnsi="Times New Roman" w:cs="Times New Roman"/>
                <w:sz w:val="24"/>
                <w:szCs w:val="24"/>
              </w:rPr>
              <w:t>в выездах в сельские МО к получателям социальных услуг с целью контроля за ситуациями</w:t>
            </w:r>
            <w:proofErr w:type="gramEnd"/>
            <w:r w:rsidRPr="008E7B03">
              <w:rPr>
                <w:rFonts w:ascii="Times New Roman" w:hAnsi="Times New Roman" w:cs="Times New Roman"/>
                <w:sz w:val="24"/>
                <w:szCs w:val="24"/>
              </w:rPr>
              <w:t xml:space="preserve"> в семьях, состоящих на социальном учете, а также выявления раннего неблагополучия и  проведения информационно-консультационной работы с населением.  Осуществлено 36 межведомственных рейдов, посещено 98 семей, в них 224 несовершеннолетних ребенка, безнадзорных несовершеннолетних не выявлено;</w:t>
            </w:r>
          </w:p>
          <w:p w:rsidR="008E7B03" w:rsidRPr="008E7B03" w:rsidRDefault="008E7B03" w:rsidP="008E7B03">
            <w:pPr>
              <w:ind w:firstLine="357"/>
              <w:jc w:val="both"/>
              <w:rPr>
                <w:rFonts w:ascii="Times New Roman" w:hAnsi="Times New Roman" w:cs="Times New Roman"/>
                <w:sz w:val="24"/>
                <w:szCs w:val="24"/>
              </w:rPr>
            </w:pPr>
            <w:r w:rsidRPr="008E7B03">
              <w:rPr>
                <w:rFonts w:ascii="Times New Roman" w:hAnsi="Times New Roman" w:cs="Times New Roman"/>
                <w:sz w:val="24"/>
                <w:szCs w:val="24"/>
              </w:rPr>
              <w:t xml:space="preserve">-в соответствии с графиком совместных выездов с сотрудниками ОНД и </w:t>
            </w:r>
            <w:proofErr w:type="gramStart"/>
            <w:r w:rsidRPr="008E7B03">
              <w:rPr>
                <w:rFonts w:ascii="Times New Roman" w:hAnsi="Times New Roman" w:cs="Times New Roman"/>
                <w:sz w:val="24"/>
                <w:szCs w:val="24"/>
              </w:rPr>
              <w:t>ПР</w:t>
            </w:r>
            <w:proofErr w:type="gramEnd"/>
            <w:r w:rsidRPr="008E7B03">
              <w:rPr>
                <w:rFonts w:ascii="Times New Roman" w:hAnsi="Times New Roman" w:cs="Times New Roman"/>
                <w:sz w:val="24"/>
                <w:szCs w:val="24"/>
              </w:rPr>
              <w:t xml:space="preserve"> по Пугачевскому, </w:t>
            </w:r>
            <w:proofErr w:type="spellStart"/>
            <w:r w:rsidRPr="008E7B03">
              <w:rPr>
                <w:rFonts w:ascii="Times New Roman" w:hAnsi="Times New Roman" w:cs="Times New Roman"/>
                <w:sz w:val="24"/>
                <w:szCs w:val="24"/>
              </w:rPr>
              <w:t>Краснопартизанскому</w:t>
            </w:r>
            <w:proofErr w:type="spellEnd"/>
            <w:r w:rsidRPr="008E7B03">
              <w:rPr>
                <w:rFonts w:ascii="Times New Roman" w:hAnsi="Times New Roman" w:cs="Times New Roman"/>
                <w:sz w:val="24"/>
                <w:szCs w:val="24"/>
              </w:rPr>
              <w:t xml:space="preserve"> и </w:t>
            </w:r>
            <w:proofErr w:type="spellStart"/>
            <w:r w:rsidRPr="008E7B03">
              <w:rPr>
                <w:rFonts w:ascii="Times New Roman" w:hAnsi="Times New Roman" w:cs="Times New Roman"/>
                <w:sz w:val="24"/>
                <w:szCs w:val="24"/>
              </w:rPr>
              <w:t>Перелюбскому</w:t>
            </w:r>
            <w:proofErr w:type="spellEnd"/>
            <w:r w:rsidRPr="008E7B03">
              <w:rPr>
                <w:rFonts w:ascii="Times New Roman" w:hAnsi="Times New Roman" w:cs="Times New Roman"/>
                <w:sz w:val="24"/>
                <w:szCs w:val="24"/>
              </w:rPr>
              <w:t xml:space="preserve"> районам УНД и ПР Главного управления МЧС России по Саратовской области посещены 34семьи, находящиеся в социально опасном положении, состоящие на учете в центре, по вопросу противопожарной безопасности. Со всеми семьями проведены инструктажи  о мерах пожарной безопасности, вручены памятки под роспись о правилах эксплуатации </w:t>
            </w:r>
            <w:proofErr w:type="spellStart"/>
            <w:r w:rsidRPr="008E7B03">
              <w:rPr>
                <w:rFonts w:ascii="Times New Roman" w:hAnsi="Times New Roman" w:cs="Times New Roman"/>
                <w:sz w:val="24"/>
                <w:szCs w:val="24"/>
              </w:rPr>
              <w:t>газо</w:t>
            </w:r>
            <w:proofErr w:type="spellEnd"/>
            <w:r w:rsidRPr="008E7B03">
              <w:rPr>
                <w:rFonts w:ascii="Times New Roman" w:hAnsi="Times New Roman" w:cs="Times New Roman"/>
                <w:sz w:val="24"/>
                <w:szCs w:val="24"/>
              </w:rPr>
              <w:t>- и электрооборудования, отопительных систем. Информация о выявленных нарушениях доведена до глав сельских поселений. Ситуации в данных семьях взяты на особый контроль;</w:t>
            </w:r>
          </w:p>
          <w:p w:rsidR="008E7B03" w:rsidRPr="008E7B03" w:rsidRDefault="008E7B03" w:rsidP="008E7B03">
            <w:pPr>
              <w:ind w:firstLine="567"/>
              <w:jc w:val="both"/>
              <w:rPr>
                <w:rFonts w:ascii="Times New Roman" w:hAnsi="Times New Roman" w:cs="Times New Roman"/>
                <w:sz w:val="24"/>
                <w:szCs w:val="24"/>
              </w:rPr>
            </w:pPr>
            <w:r w:rsidRPr="008E7B03">
              <w:rPr>
                <w:rFonts w:ascii="Times New Roman" w:hAnsi="Times New Roman" w:cs="Times New Roman"/>
                <w:sz w:val="24"/>
                <w:szCs w:val="24"/>
              </w:rPr>
              <w:t>-информационная акция «Правила здорового образа жизни» с вручением буклетов.</w:t>
            </w:r>
            <w:r w:rsidRPr="008E7B03">
              <w:rPr>
                <w:rFonts w:ascii="Times New Roman" w:hAnsi="Times New Roman" w:cs="Times New Roman"/>
                <w:sz w:val="24"/>
                <w:szCs w:val="24"/>
              </w:rPr>
              <w:tab/>
              <w:t xml:space="preserve">В Северо-западном микрорайоне города, около сетевого магазина </w:t>
            </w:r>
            <w:r w:rsidRPr="008E7B03">
              <w:rPr>
                <w:rFonts w:ascii="Times New Roman" w:hAnsi="Times New Roman" w:cs="Times New Roman"/>
                <w:sz w:val="24"/>
                <w:szCs w:val="24"/>
              </w:rPr>
              <w:lastRenderedPageBreak/>
              <w:t xml:space="preserve">«Пятерочка», детской спортивной школы сотрудники отделений социальной помощи семье и детям пропагандировали здоровый образ жизни, призывали заниматься спортом и физическими упражнениями. Детям и взрослым напомнили пагубном </w:t>
            </w:r>
            <w:proofErr w:type="gramStart"/>
            <w:r w:rsidRPr="008E7B03">
              <w:rPr>
                <w:rFonts w:ascii="Times New Roman" w:hAnsi="Times New Roman" w:cs="Times New Roman"/>
                <w:sz w:val="24"/>
                <w:szCs w:val="24"/>
              </w:rPr>
              <w:t>влиянии</w:t>
            </w:r>
            <w:proofErr w:type="gramEnd"/>
            <w:r w:rsidRPr="008E7B03">
              <w:rPr>
                <w:rFonts w:ascii="Times New Roman" w:hAnsi="Times New Roman" w:cs="Times New Roman"/>
                <w:sz w:val="24"/>
                <w:szCs w:val="24"/>
              </w:rPr>
              <w:t xml:space="preserve"> вредных привычек на организм человека, говорили о требовании Федерального Закона «Об ограничении табака», о том, какие меры принимаются нашим государством для реализации пропаганды здорового образа жизни;</w:t>
            </w:r>
          </w:p>
          <w:p w:rsidR="008E7B03" w:rsidRPr="008E7B03" w:rsidRDefault="008E7B03" w:rsidP="008E7B03">
            <w:pPr>
              <w:ind w:firstLine="567"/>
              <w:jc w:val="both"/>
              <w:rPr>
                <w:rFonts w:ascii="Times New Roman" w:hAnsi="Times New Roman" w:cs="Times New Roman"/>
                <w:sz w:val="24"/>
                <w:szCs w:val="24"/>
              </w:rPr>
            </w:pPr>
            <w:r w:rsidRPr="008E7B03">
              <w:rPr>
                <w:rFonts w:ascii="Times New Roman" w:hAnsi="Times New Roman" w:cs="Times New Roman"/>
                <w:sz w:val="24"/>
                <w:szCs w:val="24"/>
              </w:rPr>
              <w:t xml:space="preserve">- заседание «круглого стола» 25 марта по теме «Детство без страха». В разговоре по профилактике жестокого обращения с детьми, практик реабилитационной работы с несовершеннолетними, пострадавшими от насилия, приняли участие представители органов местного самоуправления, системы профилактики безнадзорности и правонарушений несовершеннолетних, общеобразовательных учреждений, общественных и молодежных организаций. В ходе встречи звучали статические данные, анализ ситуации за последние три года, раскрывались такие понятия как </w:t>
            </w:r>
            <w:proofErr w:type="spellStart"/>
            <w:r w:rsidRPr="008E7B03">
              <w:rPr>
                <w:rFonts w:ascii="Times New Roman" w:hAnsi="Times New Roman" w:cs="Times New Roman"/>
                <w:sz w:val="24"/>
                <w:szCs w:val="24"/>
              </w:rPr>
              <w:t>буллинг</w:t>
            </w:r>
            <w:proofErr w:type="spellEnd"/>
            <w:r w:rsidRPr="008E7B03">
              <w:rPr>
                <w:rFonts w:ascii="Times New Roman" w:hAnsi="Times New Roman" w:cs="Times New Roman"/>
                <w:sz w:val="24"/>
                <w:szCs w:val="24"/>
              </w:rPr>
              <w:t xml:space="preserve">, </w:t>
            </w:r>
            <w:proofErr w:type="spellStart"/>
            <w:r w:rsidRPr="008E7B03">
              <w:rPr>
                <w:rFonts w:ascii="Times New Roman" w:hAnsi="Times New Roman" w:cs="Times New Roman"/>
                <w:sz w:val="24"/>
                <w:szCs w:val="24"/>
              </w:rPr>
              <w:t>моббинг</w:t>
            </w:r>
            <w:proofErr w:type="spellEnd"/>
            <w:r w:rsidRPr="008E7B03">
              <w:rPr>
                <w:rFonts w:ascii="Times New Roman" w:hAnsi="Times New Roman" w:cs="Times New Roman"/>
                <w:sz w:val="24"/>
                <w:szCs w:val="24"/>
              </w:rPr>
              <w:t xml:space="preserve">, </w:t>
            </w:r>
            <w:proofErr w:type="spellStart"/>
            <w:r w:rsidRPr="008E7B03">
              <w:rPr>
                <w:rFonts w:ascii="Times New Roman" w:hAnsi="Times New Roman" w:cs="Times New Roman"/>
                <w:sz w:val="24"/>
                <w:szCs w:val="24"/>
              </w:rPr>
              <w:t>хеппислеппинг</w:t>
            </w:r>
            <w:proofErr w:type="spellEnd"/>
            <w:r w:rsidRPr="008E7B03">
              <w:rPr>
                <w:rFonts w:ascii="Times New Roman" w:hAnsi="Times New Roman" w:cs="Times New Roman"/>
                <w:sz w:val="24"/>
                <w:szCs w:val="24"/>
              </w:rPr>
              <w:t>, обратили внимание на законодательную базу и нормативно-правовое обеспечение системы защиты детей и подростков от насилия и жестокого обращения.</w:t>
            </w:r>
            <w:r w:rsidRPr="008E7B03">
              <w:rPr>
                <w:rFonts w:ascii="Times New Roman" w:hAnsi="Times New Roman" w:cs="Times New Roman"/>
                <w:sz w:val="24"/>
                <w:szCs w:val="24"/>
              </w:rPr>
              <w:tab/>
            </w:r>
          </w:p>
          <w:p w:rsidR="008E7B03" w:rsidRPr="008E7B03" w:rsidRDefault="008E7B03" w:rsidP="008E7B03">
            <w:pPr>
              <w:ind w:firstLine="708"/>
              <w:jc w:val="both"/>
              <w:rPr>
                <w:rFonts w:ascii="Times New Roman" w:hAnsi="Times New Roman" w:cs="Times New Roman"/>
                <w:sz w:val="24"/>
                <w:szCs w:val="24"/>
              </w:rPr>
            </w:pPr>
            <w:r w:rsidRPr="008E7B03">
              <w:rPr>
                <w:rFonts w:ascii="Times New Roman" w:hAnsi="Times New Roman" w:cs="Times New Roman"/>
                <w:sz w:val="24"/>
                <w:szCs w:val="24"/>
              </w:rPr>
              <w:t xml:space="preserve">-  организовано участие в областном конкурсе «Девиз по жизни – здоровый образ жизни!» для детей в возрасте от 10 до 18 лет,  с целью формирования у детей и подростков навыков здорового и безопасного образа жизни, ценностного отношения к своему здоровью, неприятия алкоголя, табака и наркотиков. Дети, состоящие на социальном обслуживании в Комплексном центре, приняли участие   в номинациях: «Эмблема здоровья моей семьи», «Если хочешь быть </w:t>
            </w:r>
            <w:proofErr w:type="gramStart"/>
            <w:r w:rsidRPr="008E7B03">
              <w:rPr>
                <w:rFonts w:ascii="Times New Roman" w:hAnsi="Times New Roman" w:cs="Times New Roman"/>
                <w:sz w:val="24"/>
                <w:szCs w:val="24"/>
              </w:rPr>
              <w:t>здоров</w:t>
            </w:r>
            <w:proofErr w:type="gramEnd"/>
            <w:r w:rsidRPr="008E7B03">
              <w:rPr>
                <w:rFonts w:ascii="Times New Roman" w:hAnsi="Times New Roman" w:cs="Times New Roman"/>
                <w:sz w:val="24"/>
                <w:szCs w:val="24"/>
              </w:rPr>
              <w:t>!», «Береги здоровье смолоду!». Работы в техниках рисования и аппликации раскрыли принципы, традиции ведения здорового образа жизни в семье;</w:t>
            </w:r>
          </w:p>
          <w:p w:rsidR="008E7B03" w:rsidRPr="008E7B03" w:rsidRDefault="008E7B03" w:rsidP="008E7B03">
            <w:pPr>
              <w:ind w:firstLine="708"/>
              <w:jc w:val="both"/>
              <w:rPr>
                <w:rFonts w:ascii="Times New Roman" w:hAnsi="Times New Roman" w:cs="Times New Roman"/>
                <w:sz w:val="24"/>
                <w:szCs w:val="24"/>
              </w:rPr>
            </w:pPr>
            <w:r w:rsidRPr="008E7B03">
              <w:rPr>
                <w:rFonts w:ascii="Times New Roman" w:hAnsi="Times New Roman" w:cs="Times New Roman"/>
                <w:sz w:val="24"/>
                <w:szCs w:val="24"/>
              </w:rPr>
              <w:t xml:space="preserve">- интерактивное мероприятие для родителей «Доверие родителей – помощь детям» в целях повышения информированности родителей о ресурсах детского телефона доверия. Родители обсудили тему, связанную с обеспечением психологического благополучия родителей и детей. В ходе встречи были представлены видеоролики с различными проблемами детей и взрослых. В завершение родители получили памятки «Телефон доверия – шаг к безопасности </w:t>
            </w:r>
            <w:r w:rsidRPr="008E7B03">
              <w:rPr>
                <w:rFonts w:ascii="Times New Roman" w:hAnsi="Times New Roman" w:cs="Times New Roman"/>
                <w:sz w:val="24"/>
                <w:szCs w:val="24"/>
              </w:rPr>
              <w:lastRenderedPageBreak/>
              <w:t>ребенка»;</w:t>
            </w:r>
          </w:p>
          <w:p w:rsidR="008E7B03" w:rsidRPr="008E7B03" w:rsidRDefault="008E7B03" w:rsidP="008E7B03">
            <w:pPr>
              <w:ind w:firstLine="708"/>
              <w:jc w:val="both"/>
              <w:rPr>
                <w:rFonts w:ascii="Times New Roman" w:hAnsi="Times New Roman" w:cs="Times New Roman"/>
                <w:sz w:val="24"/>
                <w:szCs w:val="24"/>
              </w:rPr>
            </w:pPr>
            <w:r w:rsidRPr="008E7B03">
              <w:rPr>
                <w:rFonts w:ascii="Times New Roman" w:hAnsi="Times New Roman" w:cs="Times New Roman"/>
                <w:sz w:val="24"/>
                <w:szCs w:val="24"/>
              </w:rPr>
              <w:t xml:space="preserve">- анкетирование среди учащихся МОУ «СОШ №3 г. Пугачева» и МОУ «СОШ №5 г. Пугачева» в рамках реализации Плана мероприятий, посвященных празднованию Международного дня детского Телефона доверия. Основной задачей было определение уровня осведомленности учащихся о деятельности этой службы. В ходе встреч сотрудники </w:t>
            </w:r>
            <w:proofErr w:type="spellStart"/>
            <w:r w:rsidRPr="008E7B03">
              <w:rPr>
                <w:rFonts w:ascii="Times New Roman" w:hAnsi="Times New Roman" w:cs="Times New Roman"/>
                <w:sz w:val="24"/>
                <w:szCs w:val="24"/>
              </w:rPr>
              <w:t>соцучреждения</w:t>
            </w:r>
            <w:proofErr w:type="spellEnd"/>
            <w:r w:rsidRPr="008E7B03">
              <w:rPr>
                <w:rFonts w:ascii="Times New Roman" w:hAnsi="Times New Roman" w:cs="Times New Roman"/>
                <w:sz w:val="24"/>
                <w:szCs w:val="24"/>
              </w:rPr>
              <w:t xml:space="preserve"> поговорили с подростками об основных задачах и принципах работы телефона доверия, таких как анонимность и круглосуточная доступность. Всем ребятам были вручены памятки с номерами телефона доверия и службы спасения;</w:t>
            </w:r>
          </w:p>
          <w:p w:rsidR="008E7B03" w:rsidRPr="008E7B03" w:rsidRDefault="008E7B03" w:rsidP="008E7B03">
            <w:pPr>
              <w:ind w:firstLine="708"/>
              <w:jc w:val="both"/>
              <w:rPr>
                <w:rFonts w:ascii="Times New Roman" w:hAnsi="Times New Roman" w:cs="Times New Roman"/>
                <w:sz w:val="24"/>
                <w:szCs w:val="24"/>
              </w:rPr>
            </w:pPr>
            <w:r w:rsidRPr="008E7B03">
              <w:rPr>
                <w:rFonts w:ascii="Times New Roman" w:hAnsi="Times New Roman" w:cs="Times New Roman"/>
                <w:sz w:val="24"/>
                <w:szCs w:val="24"/>
              </w:rPr>
              <w:t>- заседание круглого стола 26 мая «Мир, в котором мы живем» с участием представителей органов местного самоуправления, системы профилактики безнадзорности и правонарушений несовершеннолетних, учреждений здравоохранения, общественных</w:t>
            </w:r>
            <w:r w:rsidR="00BC348A">
              <w:rPr>
                <w:rFonts w:ascii="Times New Roman" w:hAnsi="Times New Roman" w:cs="Times New Roman"/>
                <w:sz w:val="24"/>
                <w:szCs w:val="24"/>
              </w:rPr>
              <w:t xml:space="preserve"> </w:t>
            </w:r>
            <w:r w:rsidRPr="008E7B03">
              <w:rPr>
                <w:rFonts w:ascii="Times New Roman" w:hAnsi="Times New Roman" w:cs="Times New Roman"/>
                <w:sz w:val="24"/>
                <w:szCs w:val="24"/>
              </w:rPr>
              <w:t xml:space="preserve">и молодежных организаций в рамках реализации регионального комплекса мер «Развитие системы обеспечения безопасного детства в Саратовской области». Заведующий педиатрическим отделением детской поликлиники ГУЗ </w:t>
            </w:r>
            <w:proofErr w:type="gramStart"/>
            <w:r w:rsidRPr="008E7B03">
              <w:rPr>
                <w:rFonts w:ascii="Times New Roman" w:hAnsi="Times New Roman" w:cs="Times New Roman"/>
                <w:sz w:val="24"/>
                <w:szCs w:val="24"/>
              </w:rPr>
              <w:t>СО</w:t>
            </w:r>
            <w:proofErr w:type="gramEnd"/>
            <w:r w:rsidRPr="008E7B03">
              <w:rPr>
                <w:rFonts w:ascii="Times New Roman" w:hAnsi="Times New Roman" w:cs="Times New Roman"/>
                <w:sz w:val="24"/>
                <w:szCs w:val="24"/>
              </w:rPr>
              <w:t xml:space="preserve"> «Пугачевская РБ», проинформировала родителей, состоящих на обслуживании в </w:t>
            </w:r>
            <w:proofErr w:type="spellStart"/>
            <w:r w:rsidRPr="008E7B03">
              <w:rPr>
                <w:rFonts w:ascii="Times New Roman" w:hAnsi="Times New Roman" w:cs="Times New Roman"/>
                <w:sz w:val="24"/>
                <w:szCs w:val="24"/>
              </w:rPr>
              <w:t>соцучреждении</w:t>
            </w:r>
            <w:proofErr w:type="spellEnd"/>
            <w:r w:rsidRPr="008E7B03">
              <w:rPr>
                <w:rFonts w:ascii="Times New Roman" w:hAnsi="Times New Roman" w:cs="Times New Roman"/>
                <w:sz w:val="24"/>
                <w:szCs w:val="24"/>
              </w:rPr>
              <w:t xml:space="preserve">, об увеличении опасных ситуаций в летний период, о случаях травматизма, рассказала о профилактике выпадения детей из окон, поведения на воде, перегрева на солнце и многом другом. </w:t>
            </w:r>
          </w:p>
          <w:p w:rsidR="008E7B03" w:rsidRPr="008E7B03" w:rsidRDefault="008E7B03" w:rsidP="008E7B03">
            <w:pPr>
              <w:ind w:firstLine="708"/>
              <w:jc w:val="both"/>
              <w:rPr>
                <w:rFonts w:ascii="Times New Roman" w:hAnsi="Times New Roman" w:cs="Times New Roman"/>
                <w:sz w:val="24"/>
                <w:szCs w:val="24"/>
              </w:rPr>
            </w:pPr>
            <w:r w:rsidRPr="008E7B03">
              <w:rPr>
                <w:rFonts w:ascii="Times New Roman" w:hAnsi="Times New Roman" w:cs="Times New Roman"/>
                <w:sz w:val="24"/>
                <w:szCs w:val="24"/>
              </w:rPr>
              <w:t xml:space="preserve">- международная профилактическая акция, приуроченная </w:t>
            </w:r>
            <w:proofErr w:type="gramStart"/>
            <w:r w:rsidRPr="008E7B03">
              <w:rPr>
                <w:rFonts w:ascii="Times New Roman" w:hAnsi="Times New Roman" w:cs="Times New Roman"/>
                <w:sz w:val="24"/>
                <w:szCs w:val="24"/>
              </w:rPr>
              <w:t>ко</w:t>
            </w:r>
            <w:proofErr w:type="gramEnd"/>
            <w:r w:rsidRPr="008E7B03">
              <w:rPr>
                <w:rFonts w:ascii="Times New Roman" w:hAnsi="Times New Roman" w:cs="Times New Roman"/>
                <w:sz w:val="24"/>
                <w:szCs w:val="24"/>
              </w:rPr>
              <w:t xml:space="preserve"> Всемирному дню без табака 31 мая. Целью ее стало привлечение внимания студентов Пугачевского политехнического лицея к проблеме курения и повышению желания жить без вредной привычки, стремлению к нравственному и физическому совершенству;</w:t>
            </w:r>
          </w:p>
          <w:p w:rsidR="008E7B03" w:rsidRPr="008E7B03" w:rsidRDefault="008E7B03" w:rsidP="008E7B03">
            <w:pPr>
              <w:ind w:firstLine="708"/>
              <w:jc w:val="both"/>
              <w:rPr>
                <w:rFonts w:ascii="Times New Roman" w:hAnsi="Times New Roman" w:cs="Times New Roman"/>
                <w:sz w:val="24"/>
                <w:szCs w:val="24"/>
              </w:rPr>
            </w:pPr>
            <w:r w:rsidRPr="008E7B03">
              <w:rPr>
                <w:rFonts w:ascii="Times New Roman" w:hAnsi="Times New Roman" w:cs="Times New Roman"/>
                <w:sz w:val="24"/>
                <w:szCs w:val="24"/>
              </w:rPr>
              <w:t>- психологический тренинг в летнем оздоровительном лагере МОУ «СОШ №3 г</w:t>
            </w:r>
            <w:proofErr w:type="gramStart"/>
            <w:r w:rsidRPr="008E7B03">
              <w:rPr>
                <w:rFonts w:ascii="Times New Roman" w:hAnsi="Times New Roman" w:cs="Times New Roman"/>
                <w:sz w:val="24"/>
                <w:szCs w:val="24"/>
              </w:rPr>
              <w:t>.П</w:t>
            </w:r>
            <w:proofErr w:type="gramEnd"/>
            <w:r w:rsidRPr="008E7B03">
              <w:rPr>
                <w:rFonts w:ascii="Times New Roman" w:hAnsi="Times New Roman" w:cs="Times New Roman"/>
                <w:sz w:val="24"/>
                <w:szCs w:val="24"/>
              </w:rPr>
              <w:t xml:space="preserve">угачева» </w:t>
            </w:r>
            <w:proofErr w:type="spellStart"/>
            <w:r w:rsidRPr="008E7B03">
              <w:rPr>
                <w:rFonts w:ascii="Times New Roman" w:hAnsi="Times New Roman" w:cs="Times New Roman"/>
                <w:sz w:val="24"/>
                <w:szCs w:val="24"/>
              </w:rPr>
              <w:t>спрезентацией</w:t>
            </w:r>
            <w:proofErr w:type="spellEnd"/>
            <w:r w:rsidRPr="008E7B03">
              <w:rPr>
                <w:rFonts w:ascii="Times New Roman" w:hAnsi="Times New Roman" w:cs="Times New Roman"/>
                <w:sz w:val="24"/>
                <w:szCs w:val="24"/>
              </w:rPr>
              <w:t xml:space="preserve"> по профилактике наркомании и употреблению </w:t>
            </w:r>
            <w:proofErr w:type="spellStart"/>
            <w:r w:rsidRPr="008E7B03">
              <w:rPr>
                <w:rFonts w:ascii="Times New Roman" w:hAnsi="Times New Roman" w:cs="Times New Roman"/>
                <w:sz w:val="24"/>
                <w:szCs w:val="24"/>
              </w:rPr>
              <w:t>психоактивных</w:t>
            </w:r>
            <w:proofErr w:type="spellEnd"/>
            <w:r w:rsidRPr="008E7B03">
              <w:rPr>
                <w:rFonts w:ascii="Times New Roman" w:hAnsi="Times New Roman" w:cs="Times New Roman"/>
                <w:sz w:val="24"/>
                <w:szCs w:val="24"/>
              </w:rPr>
              <w:t xml:space="preserve"> веществ в подростковой среде. </w:t>
            </w:r>
            <w:r w:rsidRPr="008E7B03">
              <w:rPr>
                <w:rFonts w:ascii="Times New Roman" w:hAnsi="Times New Roman" w:cs="Times New Roman"/>
                <w:sz w:val="24"/>
                <w:szCs w:val="24"/>
              </w:rPr>
              <w:tab/>
              <w:t>В игровой форме психолог центра раскрыла основные понятия затрагиваемой темы;</w:t>
            </w:r>
          </w:p>
          <w:p w:rsidR="008E7B03" w:rsidRPr="008E7B03" w:rsidRDefault="008E7B03" w:rsidP="008E7B03">
            <w:pPr>
              <w:ind w:right="-1" w:firstLine="567"/>
              <w:jc w:val="both"/>
              <w:rPr>
                <w:rFonts w:ascii="Times New Roman" w:hAnsi="Times New Roman" w:cs="Times New Roman"/>
                <w:sz w:val="24"/>
                <w:szCs w:val="24"/>
              </w:rPr>
            </w:pPr>
            <w:r w:rsidRPr="008E7B03">
              <w:rPr>
                <w:rFonts w:ascii="Times New Roman" w:hAnsi="Times New Roman" w:cs="Times New Roman"/>
                <w:sz w:val="24"/>
                <w:szCs w:val="24"/>
              </w:rPr>
              <w:t xml:space="preserve">- с целью информирования граждан разработаны 11 видов буклетов: «Профилактика жестокого обращения с детьми», «Жестокое обращение с детьми», «Как избежать насилия», «Наказание: польза и вред, за и против», «Как избежать конфликта в общении», «Проблема насилия над женщинами в семье», </w:t>
            </w:r>
            <w:r w:rsidRPr="008E7B03">
              <w:rPr>
                <w:rFonts w:ascii="Times New Roman" w:hAnsi="Times New Roman" w:cs="Times New Roman"/>
                <w:sz w:val="24"/>
                <w:szCs w:val="24"/>
              </w:rPr>
              <w:lastRenderedPageBreak/>
              <w:t>«Скажи наркотикам «нет», «Береги себя для жизни», «</w:t>
            </w:r>
            <w:proofErr w:type="spellStart"/>
            <w:r w:rsidRPr="008E7B03">
              <w:rPr>
                <w:rFonts w:ascii="Times New Roman" w:hAnsi="Times New Roman" w:cs="Times New Roman"/>
                <w:sz w:val="24"/>
                <w:szCs w:val="24"/>
              </w:rPr>
              <w:t>Наркозависимость</w:t>
            </w:r>
            <w:proofErr w:type="spellEnd"/>
            <w:r w:rsidRPr="008E7B03">
              <w:rPr>
                <w:rFonts w:ascii="Times New Roman" w:hAnsi="Times New Roman" w:cs="Times New Roman"/>
                <w:sz w:val="24"/>
                <w:szCs w:val="24"/>
              </w:rPr>
              <w:t>», «</w:t>
            </w:r>
            <w:proofErr w:type="spellStart"/>
            <w:r w:rsidRPr="008E7B03">
              <w:rPr>
                <w:rFonts w:ascii="Times New Roman" w:hAnsi="Times New Roman" w:cs="Times New Roman"/>
                <w:sz w:val="24"/>
                <w:szCs w:val="24"/>
              </w:rPr>
              <w:t>Снюс</w:t>
            </w:r>
            <w:proofErr w:type="spellEnd"/>
            <w:r w:rsidRPr="008E7B03">
              <w:rPr>
                <w:rFonts w:ascii="Times New Roman" w:hAnsi="Times New Roman" w:cs="Times New Roman"/>
                <w:sz w:val="24"/>
                <w:szCs w:val="24"/>
              </w:rPr>
              <w:t xml:space="preserve"> – новая угроза здоровью», «Правда и мифы о наркотиках» (распространено 368 штук).</w:t>
            </w:r>
          </w:p>
          <w:p w:rsidR="008E7B03" w:rsidRPr="008E7B03" w:rsidRDefault="008E7B03" w:rsidP="008E7B03">
            <w:pPr>
              <w:pStyle w:val="a6"/>
              <w:ind w:firstLine="708"/>
              <w:jc w:val="both"/>
              <w:rPr>
                <w:rFonts w:ascii="Times New Roman" w:eastAsia="Times New Roman" w:hAnsi="Times New Roman" w:cs="Times New Roman"/>
                <w:sz w:val="24"/>
                <w:szCs w:val="24"/>
              </w:rPr>
            </w:pPr>
            <w:r w:rsidRPr="008E7B03">
              <w:rPr>
                <w:rFonts w:ascii="Times New Roman" w:eastAsia="Times New Roman" w:hAnsi="Times New Roman" w:cs="Times New Roman"/>
                <w:sz w:val="24"/>
                <w:szCs w:val="24"/>
              </w:rPr>
              <w:t>В целях улучшения и совершенствования форм и методов взаимодействия  ведомствами системы профилактики безнадзорности и правонарушений несовершеннолетних на территории Пугачевского района в 2021 году проводилась просветительская работа среди населения.</w:t>
            </w:r>
          </w:p>
          <w:p w:rsidR="008E7B03" w:rsidRPr="008E7B03" w:rsidRDefault="008E7B03" w:rsidP="008E7B03">
            <w:pPr>
              <w:ind w:firstLine="709"/>
              <w:jc w:val="both"/>
              <w:rPr>
                <w:rFonts w:ascii="Times New Roman" w:hAnsi="Times New Roman" w:cs="Times New Roman"/>
                <w:sz w:val="24"/>
                <w:szCs w:val="24"/>
              </w:rPr>
            </w:pPr>
            <w:r w:rsidRPr="008E7B03">
              <w:rPr>
                <w:rFonts w:ascii="Times New Roman" w:hAnsi="Times New Roman" w:cs="Times New Roman"/>
                <w:sz w:val="24"/>
                <w:szCs w:val="24"/>
              </w:rPr>
              <w:t xml:space="preserve">Проводилась информационная работа, направленная на пропаганду здорового образа жизни и профилактику правонарушений среди детей и подростков, жестокого обращения с несовершеннолетними. Ежемесячно разрабатывались и распространялись  буклеты, листовки, </w:t>
            </w:r>
            <w:proofErr w:type="spellStart"/>
            <w:r w:rsidRPr="008E7B03">
              <w:rPr>
                <w:rFonts w:ascii="Times New Roman" w:hAnsi="Times New Roman" w:cs="Times New Roman"/>
                <w:sz w:val="24"/>
                <w:szCs w:val="24"/>
              </w:rPr>
              <w:t>флаеры</w:t>
            </w:r>
            <w:proofErr w:type="spellEnd"/>
            <w:r w:rsidRPr="008E7B03">
              <w:rPr>
                <w:rFonts w:ascii="Times New Roman" w:hAnsi="Times New Roman" w:cs="Times New Roman"/>
                <w:sz w:val="24"/>
                <w:szCs w:val="24"/>
              </w:rPr>
              <w:t xml:space="preserve">. Разработано156 видов буклетов: </w:t>
            </w:r>
            <w:proofErr w:type="gramStart"/>
            <w:r w:rsidRPr="008E7B03">
              <w:rPr>
                <w:rFonts w:ascii="Times New Roman" w:hAnsi="Times New Roman" w:cs="Times New Roman"/>
                <w:sz w:val="24"/>
                <w:szCs w:val="24"/>
              </w:rPr>
              <w:t>«Ребенок имеет право на жизнь без насилия», «Проблемы адаптации первоклассников в школе», «Воспитание и формирование личности»,  «Безопасность ребенка на улице», «Здоровье и выбор образа жизни», «Деликатный разговор с подростком: несколько советов родителям»,  «Алкоголизм и проблемы в воспитании», «Организация отдыха и оздоровления Ваших детей»,  «Жестокое обращение в семье»,  «Детский телефон доверия»,  «Играйте с детьми», «Конфликтное поведение в семье»  и другие, распространено</w:t>
            </w:r>
            <w:proofErr w:type="gramEnd"/>
            <w:r w:rsidRPr="008E7B03">
              <w:rPr>
                <w:rFonts w:ascii="Times New Roman" w:hAnsi="Times New Roman" w:cs="Times New Roman"/>
                <w:sz w:val="24"/>
                <w:szCs w:val="24"/>
              </w:rPr>
              <w:t xml:space="preserve"> 3230 буклетов. </w:t>
            </w:r>
          </w:p>
          <w:p w:rsidR="008E7B03" w:rsidRPr="008E7B03" w:rsidRDefault="008E7B03" w:rsidP="008E7B03">
            <w:pPr>
              <w:pStyle w:val="a6"/>
              <w:ind w:firstLine="624"/>
              <w:jc w:val="both"/>
              <w:rPr>
                <w:rFonts w:ascii="Times New Roman" w:hAnsi="Times New Roman" w:cs="Times New Roman"/>
                <w:sz w:val="24"/>
                <w:szCs w:val="24"/>
              </w:rPr>
            </w:pPr>
            <w:r w:rsidRPr="008E7B03">
              <w:rPr>
                <w:rFonts w:ascii="Times New Roman" w:hAnsi="Times New Roman" w:cs="Times New Roman"/>
                <w:sz w:val="24"/>
                <w:szCs w:val="24"/>
              </w:rPr>
              <w:t>Велась профилактическая работа по предупреждению гибели и травматизма детей и подростков среди семей, находящихся в трудной жизненной ситуации и социально опасном положении. В рамках совершенствования профилактической работы с детьми и молодёжью в образовательных учреждениях района ведётся работа по развитию детского общественного движения. Детское движение в районе представлено 30  детскими общественными организациями.</w:t>
            </w:r>
          </w:p>
          <w:p w:rsidR="008E7B03" w:rsidRPr="008E7B03" w:rsidRDefault="008E7B03" w:rsidP="008E7B03">
            <w:pPr>
              <w:pStyle w:val="a6"/>
              <w:jc w:val="both"/>
              <w:rPr>
                <w:rFonts w:ascii="Times New Roman" w:hAnsi="Times New Roman" w:cs="Times New Roman"/>
                <w:sz w:val="24"/>
                <w:szCs w:val="24"/>
              </w:rPr>
            </w:pPr>
            <w:r w:rsidRPr="008E7B03">
              <w:rPr>
                <w:rFonts w:ascii="Times New Roman" w:hAnsi="Times New Roman" w:cs="Times New Roman"/>
                <w:color w:val="000000"/>
                <w:sz w:val="24"/>
                <w:szCs w:val="24"/>
              </w:rPr>
              <w:tab/>
              <w:t>В целях создания условий для творческой работы по организации деятельности детских общественных организаций</w:t>
            </w:r>
            <w:r w:rsidRPr="008E7B03">
              <w:rPr>
                <w:rFonts w:ascii="Times New Roman" w:hAnsi="Times New Roman" w:cs="Times New Roman"/>
                <w:sz w:val="24"/>
                <w:szCs w:val="24"/>
              </w:rPr>
              <w:t xml:space="preserve"> действует районное методическое объединение старших вожатых и педагогов - организаторов. </w:t>
            </w:r>
          </w:p>
          <w:p w:rsidR="008E7B03" w:rsidRPr="008E7B03" w:rsidRDefault="008E7B03" w:rsidP="008E7B03">
            <w:pPr>
              <w:pStyle w:val="a6"/>
              <w:ind w:firstLine="708"/>
              <w:jc w:val="both"/>
              <w:rPr>
                <w:rFonts w:ascii="Times New Roman" w:hAnsi="Times New Roman" w:cs="Times New Roman"/>
                <w:sz w:val="24"/>
                <w:szCs w:val="24"/>
              </w:rPr>
            </w:pPr>
            <w:proofErr w:type="gramStart"/>
            <w:r w:rsidRPr="008E7B03">
              <w:rPr>
                <w:rFonts w:ascii="Times New Roman" w:hAnsi="Times New Roman" w:cs="Times New Roman"/>
                <w:sz w:val="24"/>
                <w:szCs w:val="24"/>
              </w:rPr>
              <w:t xml:space="preserve">Существенное значение в профилактике правонарушений несовершеннолетних имеет разработка и внедрение качественных методов и технологий профилактического воздействия/взаимодействия как мощного ресурса, обеспечивающего некие минимально возможные «гарантии» </w:t>
            </w:r>
            <w:r w:rsidRPr="008E7B03">
              <w:rPr>
                <w:rFonts w:ascii="Times New Roman" w:hAnsi="Times New Roman" w:cs="Times New Roman"/>
                <w:sz w:val="24"/>
                <w:szCs w:val="24"/>
              </w:rPr>
              <w:lastRenderedPageBreak/>
              <w:t>успешности процесса реабилитации и коррекции поведения несовершеннолетних, склонных/вступивших в конфликт с законом и направленных на решение проблем.</w:t>
            </w:r>
            <w:proofErr w:type="gramEnd"/>
          </w:p>
          <w:p w:rsidR="009F524A" w:rsidRPr="007052E9" w:rsidRDefault="009F524A" w:rsidP="001A2919">
            <w:pPr>
              <w:jc w:val="both"/>
              <w:rPr>
                <w:rFonts w:ascii="Times New Roman" w:hAnsi="Times New Roman" w:cs="Times New Roman"/>
                <w:sz w:val="24"/>
                <w:szCs w:val="24"/>
              </w:rPr>
            </w:pPr>
          </w:p>
        </w:tc>
      </w:tr>
      <w:tr w:rsidR="009F524A" w:rsidRPr="007052E9" w:rsidTr="005243A5">
        <w:tc>
          <w:tcPr>
            <w:tcW w:w="1266" w:type="dxa"/>
          </w:tcPr>
          <w:p w:rsidR="009F524A" w:rsidRPr="004966FF" w:rsidRDefault="009F524A" w:rsidP="009F524A">
            <w:pPr>
              <w:rPr>
                <w:rFonts w:ascii="Times New Roman" w:hAnsi="Times New Roman" w:cs="Times New Roman"/>
                <w:b/>
                <w:sz w:val="24"/>
                <w:szCs w:val="24"/>
              </w:rPr>
            </w:pPr>
            <w:r w:rsidRPr="004966FF">
              <w:rPr>
                <w:rFonts w:ascii="Times New Roman" w:hAnsi="Times New Roman" w:cs="Times New Roman"/>
                <w:b/>
                <w:sz w:val="24"/>
                <w:szCs w:val="24"/>
              </w:rPr>
              <w:lastRenderedPageBreak/>
              <w:t>2.2.14</w:t>
            </w:r>
          </w:p>
        </w:tc>
        <w:tc>
          <w:tcPr>
            <w:tcW w:w="13520" w:type="dxa"/>
            <w:gridSpan w:val="2"/>
          </w:tcPr>
          <w:p w:rsidR="00683A38" w:rsidRDefault="00E0791D" w:rsidP="00621FF4">
            <w:pPr>
              <w:jc w:val="center"/>
              <w:rPr>
                <w:rFonts w:ascii="Times New Roman" w:hAnsi="Times New Roman" w:cs="Times New Roman"/>
                <w:b/>
                <w:sz w:val="24"/>
                <w:szCs w:val="24"/>
              </w:rPr>
            </w:pPr>
            <w:r>
              <w:rPr>
                <w:rFonts w:ascii="Times New Roman" w:hAnsi="Times New Roman" w:cs="Times New Roman"/>
                <w:b/>
                <w:sz w:val="24"/>
                <w:szCs w:val="24"/>
              </w:rPr>
              <w:t>О</w:t>
            </w:r>
            <w:r w:rsidR="009F524A" w:rsidRPr="009F524A">
              <w:rPr>
                <w:rFonts w:ascii="Times New Roman" w:hAnsi="Times New Roman" w:cs="Times New Roman"/>
                <w:b/>
                <w:sz w:val="24"/>
                <w:szCs w:val="24"/>
              </w:rPr>
              <w:t xml:space="preserve">рганизация досуга и занятости несовершеннолетних, </w:t>
            </w:r>
          </w:p>
          <w:p w:rsidR="009F524A" w:rsidRPr="007052E9" w:rsidRDefault="009F524A" w:rsidP="00621FF4">
            <w:pPr>
              <w:jc w:val="center"/>
              <w:rPr>
                <w:rFonts w:ascii="Times New Roman" w:hAnsi="Times New Roman" w:cs="Times New Roman"/>
                <w:sz w:val="24"/>
                <w:szCs w:val="24"/>
              </w:rPr>
            </w:pPr>
            <w:r w:rsidRPr="009F524A">
              <w:rPr>
                <w:rFonts w:ascii="Times New Roman" w:hAnsi="Times New Roman" w:cs="Times New Roman"/>
                <w:b/>
                <w:sz w:val="24"/>
                <w:szCs w:val="24"/>
              </w:rPr>
              <w:t>состоящихна различных видах учета органов и учреждений системы профилактики</w:t>
            </w:r>
          </w:p>
        </w:tc>
      </w:tr>
      <w:tr w:rsidR="00621FF4" w:rsidRPr="007052E9" w:rsidTr="002520A3">
        <w:tc>
          <w:tcPr>
            <w:tcW w:w="1266" w:type="dxa"/>
          </w:tcPr>
          <w:p w:rsidR="00621FF4" w:rsidRPr="004966FF" w:rsidRDefault="00621FF4">
            <w:pPr>
              <w:rPr>
                <w:rFonts w:ascii="Times New Roman" w:hAnsi="Times New Roman" w:cs="Times New Roman"/>
                <w:sz w:val="24"/>
                <w:szCs w:val="24"/>
              </w:rPr>
            </w:pPr>
            <w:r w:rsidRPr="004966FF">
              <w:rPr>
                <w:rFonts w:ascii="Times New Roman" w:hAnsi="Times New Roman" w:cs="Times New Roman"/>
                <w:sz w:val="24"/>
                <w:szCs w:val="24"/>
              </w:rPr>
              <w:t>2.2.14.1</w:t>
            </w:r>
          </w:p>
        </w:tc>
        <w:tc>
          <w:tcPr>
            <w:tcW w:w="4919" w:type="dxa"/>
          </w:tcPr>
          <w:p w:rsidR="00621FF4" w:rsidRPr="007052E9" w:rsidRDefault="00621FF4" w:rsidP="001A2919">
            <w:pPr>
              <w:jc w:val="both"/>
              <w:rPr>
                <w:rFonts w:ascii="Times New Roman" w:hAnsi="Times New Roman" w:cs="Times New Roman"/>
                <w:sz w:val="24"/>
                <w:szCs w:val="24"/>
              </w:rPr>
            </w:pPr>
            <w:r w:rsidRPr="009F524A">
              <w:rPr>
                <w:rFonts w:ascii="Times New Roman" w:hAnsi="Times New Roman" w:cs="Times New Roman"/>
                <w:sz w:val="24"/>
                <w:szCs w:val="24"/>
              </w:rPr>
              <w:t>организация досуга несовершеннолетних указанной категории, вовлечение в дополнительное образование, занятия спортом</w:t>
            </w:r>
          </w:p>
        </w:tc>
        <w:tc>
          <w:tcPr>
            <w:tcW w:w="8601" w:type="dxa"/>
          </w:tcPr>
          <w:p w:rsidR="009E3856" w:rsidRPr="009E3856" w:rsidRDefault="009E3856" w:rsidP="009E3856">
            <w:pPr>
              <w:pStyle w:val="a6"/>
              <w:ind w:firstLine="708"/>
              <w:jc w:val="both"/>
              <w:rPr>
                <w:rFonts w:ascii="Times New Roman" w:hAnsi="Times New Roman" w:cs="Times New Roman"/>
                <w:sz w:val="24"/>
                <w:szCs w:val="24"/>
              </w:rPr>
            </w:pPr>
            <w:r w:rsidRPr="009E3856">
              <w:rPr>
                <w:rFonts w:ascii="Times New Roman" w:hAnsi="Times New Roman" w:cs="Times New Roman"/>
                <w:sz w:val="24"/>
                <w:szCs w:val="24"/>
              </w:rPr>
              <w:t xml:space="preserve">Важную роль в профилактической работе и оказания практической помощи родителям имеет развитие сети дополнительного образования и вовлечению детей и подростков в занятия спортом и кружки по интересам во внеурочное время. </w:t>
            </w:r>
          </w:p>
          <w:p w:rsidR="009E3856" w:rsidRPr="009E3856" w:rsidRDefault="009E3856" w:rsidP="009E3856">
            <w:pPr>
              <w:pStyle w:val="a6"/>
              <w:jc w:val="both"/>
              <w:rPr>
                <w:rFonts w:ascii="Times New Roman" w:hAnsi="Times New Roman" w:cs="Times New Roman"/>
                <w:color w:val="333333"/>
                <w:sz w:val="24"/>
                <w:szCs w:val="24"/>
              </w:rPr>
            </w:pPr>
            <w:r w:rsidRPr="009E3856">
              <w:rPr>
                <w:rFonts w:ascii="Times New Roman" w:hAnsi="Times New Roman" w:cs="Times New Roman"/>
                <w:sz w:val="24"/>
                <w:szCs w:val="24"/>
              </w:rPr>
              <w:t xml:space="preserve">         Учащиеся принимают активное участие во внеурочной деятельности. В 28 общеобразовательных учреждений работает 764 кружков (</w:t>
            </w:r>
            <w:proofErr w:type="gramStart"/>
            <w:r w:rsidRPr="009E3856">
              <w:rPr>
                <w:rFonts w:ascii="Times New Roman" w:hAnsi="Times New Roman" w:cs="Times New Roman"/>
                <w:sz w:val="24"/>
                <w:szCs w:val="24"/>
              </w:rPr>
              <w:t>военно-патриотические</w:t>
            </w:r>
            <w:proofErr w:type="gramEnd"/>
            <w:r w:rsidRPr="009E3856">
              <w:rPr>
                <w:rFonts w:ascii="Times New Roman" w:hAnsi="Times New Roman" w:cs="Times New Roman"/>
                <w:sz w:val="24"/>
                <w:szCs w:val="24"/>
              </w:rPr>
              <w:t xml:space="preserve">, спортивные, </w:t>
            </w:r>
            <w:proofErr w:type="spellStart"/>
            <w:r w:rsidRPr="009E3856">
              <w:rPr>
                <w:rFonts w:ascii="Times New Roman" w:hAnsi="Times New Roman" w:cs="Times New Roman"/>
                <w:sz w:val="24"/>
                <w:szCs w:val="24"/>
              </w:rPr>
              <w:t>общеинтеллектуальные</w:t>
            </w:r>
            <w:proofErr w:type="spellEnd"/>
            <w:r w:rsidRPr="009E3856">
              <w:rPr>
                <w:rFonts w:ascii="Times New Roman" w:hAnsi="Times New Roman" w:cs="Times New Roman"/>
                <w:sz w:val="24"/>
                <w:szCs w:val="24"/>
              </w:rPr>
              <w:t xml:space="preserve">, общекультурные, духовно-нравственные, социальные, научно-технические). В рамках работы кружков проводятся </w:t>
            </w:r>
            <w:proofErr w:type="spellStart"/>
            <w:r w:rsidRPr="009E3856">
              <w:rPr>
                <w:rFonts w:ascii="Times New Roman" w:hAnsi="Times New Roman" w:cs="Times New Roman"/>
                <w:color w:val="333333"/>
                <w:sz w:val="24"/>
                <w:szCs w:val="24"/>
              </w:rPr>
              <w:t>флешмобы</w:t>
            </w:r>
            <w:proofErr w:type="spellEnd"/>
            <w:r w:rsidRPr="009E3856">
              <w:rPr>
                <w:rFonts w:ascii="Times New Roman" w:hAnsi="Times New Roman" w:cs="Times New Roman"/>
                <w:color w:val="333333"/>
                <w:sz w:val="24"/>
                <w:szCs w:val="24"/>
              </w:rPr>
              <w:t>, конкурсы рисунков</w:t>
            </w:r>
            <w:r w:rsidRPr="009E3856">
              <w:rPr>
                <w:rFonts w:ascii="Times New Roman" w:hAnsi="Times New Roman" w:cs="Times New Roman"/>
                <w:sz w:val="24"/>
                <w:szCs w:val="24"/>
              </w:rPr>
              <w:t xml:space="preserve">, </w:t>
            </w:r>
            <w:r w:rsidRPr="009E3856">
              <w:rPr>
                <w:rFonts w:ascii="Times New Roman" w:hAnsi="Times New Roman" w:cs="Times New Roman"/>
                <w:color w:val="333333"/>
                <w:sz w:val="24"/>
                <w:szCs w:val="24"/>
              </w:rPr>
              <w:t xml:space="preserve">конкурсы фотографий, концерты к празднованию «8 марта», </w:t>
            </w:r>
            <w:r w:rsidRPr="009E3856">
              <w:rPr>
                <w:rFonts w:ascii="Times New Roman" w:hAnsi="Times New Roman" w:cs="Times New Roman"/>
                <w:sz w:val="24"/>
                <w:szCs w:val="24"/>
              </w:rPr>
              <w:t>«9 мая»,</w:t>
            </w:r>
            <w:r w:rsidRPr="009E3856">
              <w:rPr>
                <w:rFonts w:ascii="Times New Roman" w:hAnsi="Times New Roman" w:cs="Times New Roman"/>
                <w:color w:val="333333"/>
                <w:sz w:val="24"/>
                <w:szCs w:val="24"/>
              </w:rPr>
              <w:t xml:space="preserve"> «Дню учителя», </w:t>
            </w:r>
            <w:r w:rsidRPr="009E3856">
              <w:rPr>
                <w:rFonts w:ascii="Times New Roman" w:hAnsi="Times New Roman" w:cs="Times New Roman"/>
                <w:sz w:val="24"/>
                <w:szCs w:val="24"/>
              </w:rPr>
              <w:t xml:space="preserve">«Дня матери»,  веселые старты ко Дню здоровья, «23 февраля», «9 мая», </w:t>
            </w:r>
            <w:r w:rsidRPr="009E3856">
              <w:rPr>
                <w:rFonts w:ascii="Times New Roman" w:hAnsi="Times New Roman" w:cs="Times New Roman"/>
                <w:color w:val="333333"/>
                <w:sz w:val="24"/>
                <w:szCs w:val="24"/>
              </w:rPr>
              <w:t>акции добрых дел и т.д.</w:t>
            </w:r>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Все несовершеннолетние, состоящие на профилактическом учете задействованы</w:t>
            </w:r>
            <w:proofErr w:type="gramEnd"/>
            <w:r>
              <w:rPr>
                <w:rFonts w:ascii="Times New Roman" w:hAnsi="Times New Roman" w:cs="Times New Roman"/>
                <w:color w:val="333333"/>
                <w:sz w:val="24"/>
                <w:szCs w:val="24"/>
              </w:rPr>
              <w:t xml:space="preserve"> в кружковой работе.</w:t>
            </w:r>
          </w:p>
          <w:p w:rsidR="009E3856" w:rsidRPr="009E3856" w:rsidRDefault="009E3856" w:rsidP="009E3856">
            <w:pPr>
              <w:pStyle w:val="a6"/>
              <w:ind w:firstLine="708"/>
              <w:jc w:val="both"/>
              <w:rPr>
                <w:rFonts w:ascii="Times New Roman" w:hAnsi="Times New Roman" w:cs="Times New Roman"/>
                <w:sz w:val="24"/>
                <w:szCs w:val="24"/>
              </w:rPr>
            </w:pPr>
            <w:r w:rsidRPr="009E3856">
              <w:rPr>
                <w:rFonts w:ascii="Times New Roman" w:hAnsi="Times New Roman" w:cs="Times New Roman"/>
                <w:sz w:val="24"/>
                <w:szCs w:val="24"/>
              </w:rPr>
              <w:t>На территории Пугачевского района работают 2 учреждения дополнительного образования.</w:t>
            </w:r>
          </w:p>
          <w:p w:rsidR="009E3856" w:rsidRPr="009E3856" w:rsidRDefault="009E3856" w:rsidP="009E3856">
            <w:pPr>
              <w:pStyle w:val="a6"/>
              <w:ind w:firstLine="708"/>
              <w:jc w:val="both"/>
              <w:rPr>
                <w:rFonts w:ascii="Times New Roman" w:hAnsi="Times New Roman" w:cs="Times New Roman"/>
                <w:sz w:val="24"/>
                <w:szCs w:val="24"/>
              </w:rPr>
            </w:pPr>
            <w:r w:rsidRPr="009E3856">
              <w:rPr>
                <w:rFonts w:ascii="Times New Roman" w:hAnsi="Times New Roman" w:cs="Times New Roman"/>
                <w:sz w:val="24"/>
                <w:szCs w:val="24"/>
              </w:rPr>
              <w:t xml:space="preserve">В муниципальном бюджетном учреждении дополнительного образования «Центр развития творчества детей и юношества г. Пугачева Саратовской области» по дополнительным общеобразовательным </w:t>
            </w:r>
            <w:proofErr w:type="spellStart"/>
            <w:r w:rsidRPr="009E3856">
              <w:rPr>
                <w:rFonts w:ascii="Times New Roman" w:hAnsi="Times New Roman" w:cs="Times New Roman"/>
                <w:sz w:val="24"/>
                <w:szCs w:val="24"/>
              </w:rPr>
              <w:t>общеразвивающим</w:t>
            </w:r>
            <w:proofErr w:type="spellEnd"/>
            <w:r w:rsidRPr="009E3856">
              <w:rPr>
                <w:rFonts w:ascii="Times New Roman" w:hAnsi="Times New Roman" w:cs="Times New Roman"/>
                <w:sz w:val="24"/>
                <w:szCs w:val="24"/>
              </w:rPr>
              <w:t xml:space="preserve"> программам занимаются 1262 человека</w:t>
            </w:r>
            <w:r w:rsidR="000D7D86">
              <w:rPr>
                <w:rFonts w:ascii="Times New Roman" w:hAnsi="Times New Roman" w:cs="Times New Roman"/>
                <w:sz w:val="24"/>
                <w:szCs w:val="24"/>
              </w:rPr>
              <w:t xml:space="preserve"> (45 </w:t>
            </w:r>
            <w:proofErr w:type="gramStart"/>
            <w:r w:rsidR="000D7D86">
              <w:rPr>
                <w:rFonts w:ascii="Times New Roman" w:hAnsi="Times New Roman" w:cs="Times New Roman"/>
                <w:sz w:val="24"/>
                <w:szCs w:val="24"/>
              </w:rPr>
              <w:t>из</w:t>
            </w:r>
            <w:proofErr w:type="gramEnd"/>
            <w:r w:rsidR="000D7D86">
              <w:rPr>
                <w:rFonts w:ascii="Times New Roman" w:hAnsi="Times New Roman" w:cs="Times New Roman"/>
                <w:sz w:val="24"/>
                <w:szCs w:val="24"/>
              </w:rPr>
              <w:t xml:space="preserve"> состоящих на учете)</w:t>
            </w:r>
            <w:r w:rsidRPr="009E3856">
              <w:rPr>
                <w:rFonts w:ascii="Times New Roman" w:hAnsi="Times New Roman" w:cs="Times New Roman"/>
                <w:sz w:val="24"/>
                <w:szCs w:val="24"/>
              </w:rPr>
              <w:t xml:space="preserve">. Программы реализуются по шести направленностям: социально-гуманитарная, художественная, физкультурно-спортивная, </w:t>
            </w:r>
            <w:proofErr w:type="spellStart"/>
            <w:r w:rsidRPr="009E3856">
              <w:rPr>
                <w:rFonts w:ascii="Times New Roman" w:hAnsi="Times New Roman" w:cs="Times New Roman"/>
                <w:sz w:val="24"/>
                <w:szCs w:val="24"/>
              </w:rPr>
              <w:t>туристко-краеведческая</w:t>
            </w:r>
            <w:proofErr w:type="spellEnd"/>
            <w:r w:rsidRPr="009E3856">
              <w:rPr>
                <w:rFonts w:ascii="Times New Roman" w:hAnsi="Times New Roman" w:cs="Times New Roman"/>
                <w:sz w:val="24"/>
                <w:szCs w:val="24"/>
              </w:rPr>
              <w:t xml:space="preserve">, техническая, естественнонаучная. Центр развития творчества детей и юношества располагает хорошими возможностями для выбора детьми того вида творческой, исследовательской, исполнительской  и организаторской деятельности, который в наибольшей мере импонирует их склонностям и интересам. </w:t>
            </w:r>
          </w:p>
          <w:p w:rsidR="009E3856" w:rsidRPr="009E3856" w:rsidRDefault="009E3856" w:rsidP="009E3856">
            <w:pPr>
              <w:pStyle w:val="a6"/>
              <w:ind w:firstLine="708"/>
              <w:jc w:val="both"/>
              <w:rPr>
                <w:rFonts w:ascii="Times New Roman" w:hAnsi="Times New Roman" w:cs="Times New Roman"/>
                <w:sz w:val="24"/>
                <w:szCs w:val="24"/>
              </w:rPr>
            </w:pPr>
            <w:r w:rsidRPr="009E3856">
              <w:rPr>
                <w:rFonts w:ascii="Times New Roman" w:hAnsi="Times New Roman" w:cs="Times New Roman"/>
                <w:sz w:val="24"/>
                <w:szCs w:val="24"/>
              </w:rPr>
              <w:t xml:space="preserve">В </w:t>
            </w:r>
            <w:proofErr w:type="spellStart"/>
            <w:r w:rsidRPr="009E3856">
              <w:rPr>
                <w:rFonts w:ascii="Times New Roman" w:hAnsi="Times New Roman" w:cs="Times New Roman"/>
                <w:sz w:val="24"/>
                <w:szCs w:val="24"/>
              </w:rPr>
              <w:t>Детско</w:t>
            </w:r>
            <w:proofErr w:type="spellEnd"/>
            <w:r w:rsidRPr="009E3856">
              <w:rPr>
                <w:rFonts w:ascii="Times New Roman" w:hAnsi="Times New Roman" w:cs="Times New Roman"/>
                <w:sz w:val="24"/>
                <w:szCs w:val="24"/>
              </w:rPr>
              <w:t xml:space="preserve"> – юношеской спортивной школе занимаются 635 человек</w:t>
            </w:r>
            <w:r w:rsidR="000D7D86">
              <w:rPr>
                <w:rFonts w:ascii="Times New Roman" w:hAnsi="Times New Roman" w:cs="Times New Roman"/>
                <w:sz w:val="24"/>
                <w:szCs w:val="24"/>
              </w:rPr>
              <w:t>(15 из состоящих на учете)</w:t>
            </w:r>
            <w:proofErr w:type="gramStart"/>
            <w:r w:rsidR="000D7D86" w:rsidRPr="009E3856">
              <w:rPr>
                <w:rFonts w:ascii="Times New Roman" w:hAnsi="Times New Roman" w:cs="Times New Roman"/>
                <w:sz w:val="24"/>
                <w:szCs w:val="24"/>
              </w:rPr>
              <w:t>.</w:t>
            </w:r>
            <w:proofErr w:type="gramEnd"/>
            <w:r w:rsidR="000D7D86" w:rsidRPr="009E3856">
              <w:rPr>
                <w:rFonts w:ascii="Times New Roman" w:hAnsi="Times New Roman" w:cs="Times New Roman"/>
                <w:sz w:val="24"/>
                <w:szCs w:val="24"/>
              </w:rPr>
              <w:t xml:space="preserve"> </w:t>
            </w:r>
            <w:r w:rsidRPr="009E3856">
              <w:rPr>
                <w:rFonts w:ascii="Times New Roman" w:hAnsi="Times New Roman" w:cs="Times New Roman"/>
                <w:sz w:val="24"/>
                <w:szCs w:val="24"/>
              </w:rPr>
              <w:t xml:space="preserve"> </w:t>
            </w:r>
            <w:proofErr w:type="gramStart"/>
            <w:r w:rsidRPr="009E3856">
              <w:rPr>
                <w:rFonts w:ascii="Times New Roman" w:hAnsi="Times New Roman" w:cs="Times New Roman"/>
                <w:sz w:val="24"/>
                <w:szCs w:val="24"/>
              </w:rPr>
              <w:t>в</w:t>
            </w:r>
            <w:proofErr w:type="gramEnd"/>
            <w:r w:rsidRPr="009E3856">
              <w:rPr>
                <w:rFonts w:ascii="Times New Roman" w:hAnsi="Times New Roman" w:cs="Times New Roman"/>
                <w:sz w:val="24"/>
                <w:szCs w:val="24"/>
              </w:rPr>
              <w:t xml:space="preserve">  4 отделениях: командно игровые виды спорта (футбол, </w:t>
            </w:r>
            <w:r w:rsidRPr="009E3856">
              <w:rPr>
                <w:rFonts w:ascii="Times New Roman" w:hAnsi="Times New Roman" w:cs="Times New Roman"/>
                <w:sz w:val="24"/>
                <w:szCs w:val="24"/>
              </w:rPr>
              <w:lastRenderedPageBreak/>
              <w:t xml:space="preserve">волейбол); спортивных единоборств (греко-римская борьба, универсальный бой); циклический и скоростно-силовых видов спорта (плавание, легкая атлетика, велоспорт, пауэрлифтинг). Воспитанники спортивной школы принимают участие в областных, районных соревнованиях. </w:t>
            </w:r>
          </w:p>
          <w:p w:rsidR="009E3856" w:rsidRPr="009E3856" w:rsidRDefault="009E3856" w:rsidP="009E3856">
            <w:pPr>
              <w:pStyle w:val="a6"/>
              <w:ind w:firstLine="708"/>
              <w:jc w:val="both"/>
              <w:rPr>
                <w:rFonts w:ascii="Times New Roman" w:hAnsi="Times New Roman" w:cs="Times New Roman"/>
                <w:sz w:val="24"/>
                <w:szCs w:val="24"/>
              </w:rPr>
            </w:pPr>
            <w:r w:rsidRPr="009E3856">
              <w:rPr>
                <w:rFonts w:ascii="Times New Roman" w:hAnsi="Times New Roman" w:cs="Times New Roman"/>
                <w:sz w:val="24"/>
                <w:szCs w:val="24"/>
              </w:rPr>
              <w:t>На базе 7 общеобразовательных учреждений созданы "Точки Роста" — это федеральная сеть центров образования цифрового, естественнонаучного, технического и гуманитарного профилей, организованная в рамках проекта "Современная школа". В 7 центрах занимаются 1743 учащихся</w:t>
            </w:r>
            <w:r w:rsidR="000D7D86">
              <w:rPr>
                <w:rFonts w:ascii="Times New Roman" w:hAnsi="Times New Roman" w:cs="Times New Roman"/>
                <w:sz w:val="24"/>
                <w:szCs w:val="24"/>
              </w:rPr>
              <w:t xml:space="preserve"> (20 </w:t>
            </w:r>
            <w:proofErr w:type="gramStart"/>
            <w:r w:rsidR="000D7D86">
              <w:rPr>
                <w:rFonts w:ascii="Times New Roman" w:hAnsi="Times New Roman" w:cs="Times New Roman"/>
                <w:sz w:val="24"/>
                <w:szCs w:val="24"/>
              </w:rPr>
              <w:t>из</w:t>
            </w:r>
            <w:proofErr w:type="gramEnd"/>
            <w:r w:rsidR="000D7D86">
              <w:rPr>
                <w:rFonts w:ascii="Times New Roman" w:hAnsi="Times New Roman" w:cs="Times New Roman"/>
                <w:sz w:val="24"/>
                <w:szCs w:val="24"/>
              </w:rPr>
              <w:t xml:space="preserve"> состоящих на учете)</w:t>
            </w:r>
            <w:r w:rsidR="000D7D86" w:rsidRPr="009E3856">
              <w:rPr>
                <w:rFonts w:ascii="Times New Roman" w:hAnsi="Times New Roman" w:cs="Times New Roman"/>
                <w:sz w:val="24"/>
                <w:szCs w:val="24"/>
              </w:rPr>
              <w:t>.</w:t>
            </w:r>
            <w:r w:rsidRPr="009E3856">
              <w:rPr>
                <w:rFonts w:ascii="Times New Roman" w:hAnsi="Times New Roman" w:cs="Times New Roman"/>
                <w:sz w:val="24"/>
                <w:szCs w:val="24"/>
              </w:rPr>
              <w:t xml:space="preserve">  </w:t>
            </w:r>
            <w:proofErr w:type="gramStart"/>
            <w:r w:rsidRPr="009E3856">
              <w:rPr>
                <w:rFonts w:ascii="Times New Roman" w:hAnsi="Times New Roman" w:cs="Times New Roman"/>
                <w:sz w:val="24"/>
                <w:szCs w:val="24"/>
              </w:rPr>
              <w:t xml:space="preserve">Целями деятельности центров являются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w:t>
            </w:r>
            <w:proofErr w:type="spellStart"/>
            <w:r w:rsidRPr="009E3856">
              <w:rPr>
                <w:rFonts w:ascii="Times New Roman" w:hAnsi="Times New Roman" w:cs="Times New Roman"/>
                <w:sz w:val="24"/>
                <w:szCs w:val="24"/>
              </w:rPr>
              <w:t>естественно-научного</w:t>
            </w:r>
            <w:proofErr w:type="spellEnd"/>
            <w:r w:rsidRPr="009E3856">
              <w:rPr>
                <w:rFonts w:ascii="Times New Roman" w:hAnsi="Times New Roman" w:cs="Times New Roman"/>
                <w:sz w:val="24"/>
                <w:szCs w:val="24"/>
              </w:rPr>
              <w:t>, технического и гуманитарного профилей, обновление содержания и совершенствование методов обучения предметов.</w:t>
            </w:r>
            <w:proofErr w:type="gramEnd"/>
          </w:p>
          <w:p w:rsidR="00621FF4" w:rsidRPr="007052E9" w:rsidRDefault="00621FF4" w:rsidP="001A2919">
            <w:pPr>
              <w:jc w:val="both"/>
              <w:rPr>
                <w:rFonts w:ascii="Times New Roman" w:hAnsi="Times New Roman" w:cs="Times New Roman"/>
                <w:sz w:val="24"/>
                <w:szCs w:val="24"/>
              </w:rPr>
            </w:pPr>
          </w:p>
        </w:tc>
      </w:tr>
      <w:tr w:rsidR="00621FF4" w:rsidRPr="007052E9" w:rsidTr="002520A3">
        <w:tc>
          <w:tcPr>
            <w:tcW w:w="1266" w:type="dxa"/>
          </w:tcPr>
          <w:p w:rsidR="00621FF4" w:rsidRPr="004966FF" w:rsidRDefault="00621FF4">
            <w:pPr>
              <w:rPr>
                <w:rFonts w:ascii="Times New Roman" w:hAnsi="Times New Roman" w:cs="Times New Roman"/>
                <w:sz w:val="24"/>
                <w:szCs w:val="24"/>
              </w:rPr>
            </w:pPr>
            <w:r w:rsidRPr="004966FF">
              <w:rPr>
                <w:rFonts w:ascii="Times New Roman" w:hAnsi="Times New Roman" w:cs="Times New Roman"/>
                <w:sz w:val="24"/>
                <w:szCs w:val="24"/>
              </w:rPr>
              <w:lastRenderedPageBreak/>
              <w:t>2.2.14.2</w:t>
            </w:r>
          </w:p>
        </w:tc>
        <w:tc>
          <w:tcPr>
            <w:tcW w:w="4919" w:type="dxa"/>
          </w:tcPr>
          <w:p w:rsidR="00621FF4" w:rsidRPr="007052E9" w:rsidRDefault="00621FF4" w:rsidP="001A2919">
            <w:pPr>
              <w:jc w:val="both"/>
              <w:rPr>
                <w:rFonts w:ascii="Times New Roman" w:hAnsi="Times New Roman" w:cs="Times New Roman"/>
                <w:sz w:val="24"/>
                <w:szCs w:val="24"/>
              </w:rPr>
            </w:pPr>
            <w:r w:rsidRPr="009F524A">
              <w:rPr>
                <w:rFonts w:ascii="Times New Roman" w:hAnsi="Times New Roman" w:cs="Times New Roman"/>
                <w:sz w:val="24"/>
                <w:szCs w:val="24"/>
              </w:rPr>
              <w:t>организация занятости, оздоровления и отдыха детей и подростков в летний период</w:t>
            </w:r>
          </w:p>
        </w:tc>
        <w:tc>
          <w:tcPr>
            <w:tcW w:w="8601" w:type="dxa"/>
          </w:tcPr>
          <w:p w:rsidR="008E7B03" w:rsidRPr="009E3856" w:rsidRDefault="008E7B03" w:rsidP="008E7B03">
            <w:pPr>
              <w:pStyle w:val="a6"/>
              <w:ind w:firstLine="708"/>
              <w:jc w:val="both"/>
              <w:rPr>
                <w:rFonts w:ascii="Times New Roman" w:hAnsi="Times New Roman"/>
                <w:sz w:val="24"/>
                <w:szCs w:val="24"/>
              </w:rPr>
            </w:pPr>
            <w:r w:rsidRPr="009E3856">
              <w:rPr>
                <w:rFonts w:ascii="Times New Roman" w:hAnsi="Times New Roman"/>
                <w:sz w:val="24"/>
                <w:szCs w:val="24"/>
              </w:rPr>
              <w:t xml:space="preserve">В летний период 2021 года специалистами ведомств системы профилактики реализуется  цикл мероприятий и программ, направленных на профилактику </w:t>
            </w:r>
            <w:proofErr w:type="spellStart"/>
            <w:r w:rsidRPr="009E3856">
              <w:rPr>
                <w:rFonts w:ascii="Times New Roman" w:hAnsi="Times New Roman"/>
                <w:sz w:val="24"/>
                <w:szCs w:val="24"/>
              </w:rPr>
              <w:t>девиантного</w:t>
            </w:r>
            <w:proofErr w:type="spellEnd"/>
            <w:r w:rsidRPr="009E3856">
              <w:rPr>
                <w:rFonts w:ascii="Times New Roman" w:hAnsi="Times New Roman"/>
                <w:sz w:val="24"/>
                <w:szCs w:val="24"/>
              </w:rPr>
              <w:t xml:space="preserve">  и </w:t>
            </w:r>
            <w:proofErr w:type="spellStart"/>
            <w:r w:rsidRPr="009E3856">
              <w:rPr>
                <w:rFonts w:ascii="Times New Roman" w:hAnsi="Times New Roman"/>
                <w:sz w:val="24"/>
                <w:szCs w:val="24"/>
              </w:rPr>
              <w:t>делинквентного</w:t>
            </w:r>
            <w:proofErr w:type="spellEnd"/>
            <w:r w:rsidRPr="009E3856">
              <w:rPr>
                <w:rFonts w:ascii="Times New Roman" w:hAnsi="Times New Roman"/>
                <w:sz w:val="24"/>
                <w:szCs w:val="24"/>
              </w:rPr>
              <w:t xml:space="preserve"> поведения,  формирование культуры безопасного поведения и  организацию досуга подростков и молодежи, в том числе  состоящих на различных видах учета. </w:t>
            </w:r>
          </w:p>
          <w:p w:rsidR="008E7B03" w:rsidRDefault="008E7B03" w:rsidP="008E7B03">
            <w:pPr>
              <w:ind w:firstLine="708"/>
              <w:jc w:val="both"/>
              <w:rPr>
                <w:rFonts w:ascii="Times New Roman" w:hAnsi="Times New Roman"/>
                <w:sz w:val="24"/>
                <w:szCs w:val="24"/>
              </w:rPr>
            </w:pPr>
            <w:r w:rsidRPr="009E3856">
              <w:rPr>
                <w:rFonts w:ascii="Times New Roman" w:hAnsi="Times New Roman"/>
                <w:color w:val="000000"/>
                <w:sz w:val="24"/>
                <w:szCs w:val="24"/>
              </w:rPr>
              <w:t xml:space="preserve">В связи со сложившейся ситуацией в сфере организованного отдыха и оздоровления детей, вызванной ограничительными мерами в период распространения новой </w:t>
            </w:r>
            <w:proofErr w:type="spellStart"/>
            <w:r w:rsidRPr="009E3856">
              <w:rPr>
                <w:rFonts w:ascii="Times New Roman" w:hAnsi="Times New Roman"/>
                <w:color w:val="000000"/>
                <w:sz w:val="24"/>
                <w:szCs w:val="24"/>
              </w:rPr>
              <w:t>коронавирусной</w:t>
            </w:r>
            <w:proofErr w:type="spellEnd"/>
            <w:r w:rsidRPr="009E3856">
              <w:rPr>
                <w:rFonts w:ascii="Times New Roman" w:hAnsi="Times New Roman"/>
                <w:color w:val="000000"/>
                <w:sz w:val="24"/>
                <w:szCs w:val="24"/>
              </w:rPr>
              <w:t xml:space="preserve"> инфекцией (COVID-19) в</w:t>
            </w:r>
            <w:r w:rsidRPr="009E3856">
              <w:rPr>
                <w:rFonts w:ascii="Times New Roman" w:hAnsi="Times New Roman"/>
                <w:sz w:val="24"/>
                <w:szCs w:val="24"/>
              </w:rPr>
              <w:t xml:space="preserve"> целях организации досуга несовершеннолетних специалистами ведом</w:t>
            </w:r>
            <w:proofErr w:type="gramStart"/>
            <w:r w:rsidRPr="009E3856">
              <w:rPr>
                <w:rFonts w:ascii="Times New Roman" w:hAnsi="Times New Roman"/>
                <w:sz w:val="24"/>
                <w:szCs w:val="24"/>
              </w:rPr>
              <w:t>ств пр</w:t>
            </w:r>
            <w:proofErr w:type="gramEnd"/>
            <w:r w:rsidRPr="009E3856">
              <w:rPr>
                <w:rFonts w:ascii="Times New Roman" w:hAnsi="Times New Roman"/>
                <w:sz w:val="24"/>
                <w:szCs w:val="24"/>
              </w:rPr>
              <w:t xml:space="preserve">оводились </w:t>
            </w:r>
            <w:proofErr w:type="spellStart"/>
            <w:r w:rsidRPr="009E3856">
              <w:rPr>
                <w:rFonts w:ascii="Times New Roman" w:hAnsi="Times New Roman"/>
                <w:sz w:val="24"/>
                <w:szCs w:val="24"/>
              </w:rPr>
              <w:t>онлайн-мероприятия</w:t>
            </w:r>
            <w:proofErr w:type="spellEnd"/>
            <w:r w:rsidRPr="009E3856">
              <w:rPr>
                <w:rFonts w:ascii="Times New Roman" w:hAnsi="Times New Roman"/>
                <w:sz w:val="24"/>
                <w:szCs w:val="24"/>
              </w:rPr>
              <w:t>.</w:t>
            </w:r>
          </w:p>
          <w:p w:rsidR="00621FF4" w:rsidRPr="007052E9" w:rsidRDefault="000D7D86" w:rsidP="000D7D86">
            <w:pPr>
              <w:pStyle w:val="a6"/>
              <w:ind w:firstLine="708"/>
              <w:jc w:val="both"/>
              <w:rPr>
                <w:rFonts w:ascii="Times New Roman" w:hAnsi="Times New Roman" w:cs="Times New Roman"/>
                <w:sz w:val="24"/>
                <w:szCs w:val="24"/>
              </w:rPr>
            </w:pPr>
            <w:r w:rsidRPr="000D7D86">
              <w:rPr>
                <w:rFonts w:ascii="Times New Roman" w:hAnsi="Times New Roman" w:cs="Times New Roman"/>
                <w:sz w:val="24"/>
                <w:szCs w:val="24"/>
              </w:rPr>
              <w:t>На период каникул в образовательных учреждениях составляются планы мероприятий по организации работы в каникулярное время. Проводится мониторинг занятости учащихся во время каникул.</w:t>
            </w:r>
            <w:r>
              <w:rPr>
                <w:rFonts w:ascii="Times New Roman" w:hAnsi="Times New Roman" w:cs="Times New Roman"/>
                <w:sz w:val="24"/>
                <w:szCs w:val="24"/>
              </w:rPr>
              <w:t xml:space="preserve"> </w:t>
            </w:r>
            <w:r w:rsidRPr="000D7D86">
              <w:rPr>
                <w:rFonts w:ascii="Times New Roman" w:hAnsi="Times New Roman" w:cs="Times New Roman"/>
                <w:sz w:val="24"/>
                <w:szCs w:val="24"/>
              </w:rPr>
              <w:t>Для повышения эффективности проводимой работы</w:t>
            </w:r>
            <w:r>
              <w:rPr>
                <w:rFonts w:ascii="Times New Roman" w:hAnsi="Times New Roman" w:cs="Times New Roman"/>
                <w:sz w:val="24"/>
                <w:szCs w:val="24"/>
              </w:rPr>
              <w:t xml:space="preserve"> </w:t>
            </w:r>
            <w:r w:rsidRPr="000D7D86">
              <w:rPr>
                <w:rFonts w:ascii="Times New Roman" w:hAnsi="Times New Roman" w:cs="Times New Roman"/>
                <w:sz w:val="24"/>
                <w:szCs w:val="24"/>
              </w:rPr>
              <w:t xml:space="preserve">общеобразовательные учреждения находятся в тесном взаимодействии с ведомствами системы профилактики (КДН и ЗП, ГУЗ </w:t>
            </w:r>
            <w:proofErr w:type="gramStart"/>
            <w:r w:rsidRPr="000D7D86">
              <w:rPr>
                <w:rFonts w:ascii="Times New Roman" w:hAnsi="Times New Roman" w:cs="Times New Roman"/>
                <w:sz w:val="24"/>
                <w:szCs w:val="24"/>
              </w:rPr>
              <w:t>СО</w:t>
            </w:r>
            <w:proofErr w:type="gramEnd"/>
            <w:r w:rsidRPr="000D7D86">
              <w:rPr>
                <w:rFonts w:ascii="Times New Roman" w:hAnsi="Times New Roman" w:cs="Times New Roman"/>
                <w:sz w:val="24"/>
                <w:szCs w:val="24"/>
              </w:rPr>
              <w:t xml:space="preserve"> «Районная больница», МО МВД России «Пугачевский», ГАУ КЦСОН, отделом культуры администрации Пугачевского муниципального </w:t>
            </w:r>
            <w:r w:rsidRPr="000D7D86">
              <w:rPr>
                <w:rFonts w:ascii="Times New Roman" w:hAnsi="Times New Roman" w:cs="Times New Roman"/>
                <w:sz w:val="24"/>
                <w:szCs w:val="24"/>
              </w:rPr>
              <w:lastRenderedPageBreak/>
              <w:t xml:space="preserve">района, отделом спорта и туризма администрации Пугачевского муниципального района, общественными организациями). </w:t>
            </w:r>
          </w:p>
        </w:tc>
      </w:tr>
      <w:tr w:rsidR="00621FF4" w:rsidRPr="007052E9" w:rsidTr="002520A3">
        <w:tc>
          <w:tcPr>
            <w:tcW w:w="1266" w:type="dxa"/>
          </w:tcPr>
          <w:p w:rsidR="00621FF4" w:rsidRPr="004966FF" w:rsidRDefault="00621FF4">
            <w:pPr>
              <w:rPr>
                <w:rFonts w:ascii="Times New Roman" w:hAnsi="Times New Roman" w:cs="Times New Roman"/>
                <w:sz w:val="24"/>
                <w:szCs w:val="24"/>
              </w:rPr>
            </w:pPr>
            <w:r w:rsidRPr="004966FF">
              <w:rPr>
                <w:rFonts w:ascii="Times New Roman" w:hAnsi="Times New Roman" w:cs="Times New Roman"/>
                <w:sz w:val="24"/>
                <w:szCs w:val="24"/>
              </w:rPr>
              <w:lastRenderedPageBreak/>
              <w:t>2.2.14.3</w:t>
            </w:r>
          </w:p>
        </w:tc>
        <w:tc>
          <w:tcPr>
            <w:tcW w:w="4919" w:type="dxa"/>
          </w:tcPr>
          <w:p w:rsidR="00621FF4" w:rsidRPr="007052E9" w:rsidRDefault="00621FF4" w:rsidP="001A2919">
            <w:pPr>
              <w:jc w:val="both"/>
              <w:rPr>
                <w:rFonts w:ascii="Times New Roman" w:hAnsi="Times New Roman" w:cs="Times New Roman"/>
                <w:sz w:val="24"/>
                <w:szCs w:val="24"/>
              </w:rPr>
            </w:pPr>
            <w:r w:rsidRPr="009F524A">
              <w:rPr>
                <w:rFonts w:ascii="Times New Roman" w:hAnsi="Times New Roman" w:cs="Times New Roman"/>
                <w:sz w:val="24"/>
                <w:szCs w:val="24"/>
              </w:rPr>
              <w:t>организация трудоустройства несовершеннолетних, меры по соблюдению трудовых прав детей (информация с учетом компетенции комиссии)</w:t>
            </w:r>
          </w:p>
        </w:tc>
        <w:tc>
          <w:tcPr>
            <w:tcW w:w="8601" w:type="dxa"/>
          </w:tcPr>
          <w:p w:rsidR="008E7B03" w:rsidRPr="009E3856" w:rsidRDefault="008E7B03" w:rsidP="008E7B03">
            <w:pPr>
              <w:ind w:firstLine="624"/>
              <w:contextualSpacing/>
              <w:jc w:val="both"/>
              <w:rPr>
                <w:rFonts w:ascii="Times New Roman" w:hAnsi="Times New Roman" w:cs="Times New Roman"/>
                <w:sz w:val="24"/>
                <w:szCs w:val="24"/>
              </w:rPr>
            </w:pPr>
            <w:proofErr w:type="gramStart"/>
            <w:r w:rsidRPr="009E3856">
              <w:rPr>
                <w:rFonts w:ascii="Times New Roman" w:hAnsi="Times New Roman" w:cs="Times New Roman"/>
                <w:sz w:val="24"/>
                <w:szCs w:val="24"/>
              </w:rPr>
              <w:t>В исполнение Федерального закона от 24.06.1999года № 120-ФЗ «Об основах системы профилактики безнадзорности и правонарушений несовершеннолетних» комиссия по делам несовершеннолетних и защите их прав тесно взаимодействует с ГКУ СО «ЦЗН г. Пугачева», управлением образования, управлением социальной защиты населения, так же принимает учас</w:t>
            </w:r>
            <w:r w:rsidR="009E3856" w:rsidRPr="009E3856">
              <w:rPr>
                <w:rFonts w:ascii="Times New Roman" w:hAnsi="Times New Roman" w:cs="Times New Roman"/>
                <w:sz w:val="24"/>
                <w:szCs w:val="24"/>
              </w:rPr>
              <w:t>тие в заседаниях и мероприятиях по соблюдению трудовых прав детей</w:t>
            </w:r>
            <w:r w:rsidRPr="009E3856">
              <w:rPr>
                <w:rFonts w:ascii="Times New Roman" w:hAnsi="Times New Roman" w:cs="Times New Roman"/>
                <w:sz w:val="24"/>
                <w:szCs w:val="24"/>
              </w:rPr>
              <w:t>.</w:t>
            </w:r>
            <w:proofErr w:type="gramEnd"/>
            <w:r w:rsidR="009E3856" w:rsidRPr="009E3856">
              <w:rPr>
                <w:rFonts w:ascii="Times New Roman" w:hAnsi="Times New Roman" w:cs="Times New Roman"/>
                <w:sz w:val="24"/>
                <w:szCs w:val="24"/>
              </w:rPr>
              <w:t xml:space="preserve"> В 2021 году проведены комплексные проверки индивидуальных предпринимателей, у которых работали подростки, нарушений трудовых прав детей не выявлено.</w:t>
            </w:r>
          </w:p>
          <w:p w:rsidR="008E7B03" w:rsidRPr="009E3856" w:rsidRDefault="008E7B03" w:rsidP="008E7B03">
            <w:pPr>
              <w:ind w:firstLine="624"/>
              <w:contextualSpacing/>
              <w:jc w:val="both"/>
              <w:rPr>
                <w:rFonts w:ascii="Times New Roman" w:hAnsi="Times New Roman" w:cs="Times New Roman"/>
                <w:sz w:val="24"/>
                <w:szCs w:val="24"/>
              </w:rPr>
            </w:pPr>
            <w:r w:rsidRPr="009E3856">
              <w:rPr>
                <w:rFonts w:ascii="Times New Roman" w:hAnsi="Times New Roman" w:cs="Times New Roman"/>
                <w:sz w:val="24"/>
                <w:szCs w:val="24"/>
              </w:rPr>
              <w:t xml:space="preserve">Ежегодно центром занятости </w:t>
            </w:r>
            <w:proofErr w:type="gramStart"/>
            <w:r w:rsidRPr="009E3856">
              <w:rPr>
                <w:rFonts w:ascii="Times New Roman" w:hAnsi="Times New Roman" w:cs="Times New Roman"/>
                <w:sz w:val="24"/>
                <w:szCs w:val="24"/>
              </w:rPr>
              <w:t>г</w:t>
            </w:r>
            <w:proofErr w:type="gramEnd"/>
            <w:r w:rsidRPr="009E3856">
              <w:rPr>
                <w:rFonts w:ascii="Times New Roman" w:hAnsi="Times New Roman" w:cs="Times New Roman"/>
                <w:sz w:val="24"/>
                <w:szCs w:val="24"/>
              </w:rPr>
              <w:t>. Пугачева  разрабатывается и утверждается  план совместных мероприятий с учреждениями системы профилактики безнадзорности и правонарушений, где  отражены  мероприятия, которые</w:t>
            </w:r>
            <w:r w:rsidR="009E3856" w:rsidRPr="009E3856">
              <w:rPr>
                <w:rFonts w:ascii="Times New Roman" w:hAnsi="Times New Roman" w:cs="Times New Roman"/>
                <w:sz w:val="24"/>
                <w:szCs w:val="24"/>
              </w:rPr>
              <w:t xml:space="preserve"> проводят ведомства</w:t>
            </w:r>
            <w:r w:rsidRPr="009E3856">
              <w:rPr>
                <w:rFonts w:ascii="Times New Roman" w:hAnsi="Times New Roman" w:cs="Times New Roman"/>
                <w:sz w:val="24"/>
                <w:szCs w:val="24"/>
              </w:rPr>
              <w:t>.</w:t>
            </w:r>
          </w:p>
          <w:p w:rsidR="008E7B03" w:rsidRPr="009E3856" w:rsidRDefault="008E7B03" w:rsidP="008E7B03">
            <w:pPr>
              <w:ind w:firstLine="624"/>
              <w:contextualSpacing/>
              <w:jc w:val="both"/>
              <w:rPr>
                <w:rFonts w:ascii="Times New Roman" w:hAnsi="Times New Roman" w:cs="Times New Roman"/>
                <w:sz w:val="24"/>
                <w:szCs w:val="24"/>
              </w:rPr>
            </w:pPr>
            <w:r w:rsidRPr="009E3856">
              <w:rPr>
                <w:rFonts w:ascii="Times New Roman" w:hAnsi="Times New Roman" w:cs="Times New Roman"/>
                <w:sz w:val="24"/>
                <w:szCs w:val="24"/>
              </w:rPr>
              <w:t xml:space="preserve">Центр занятости системно ведет работы по профилактике безнадзорности и правонарушений несовершеннолетних. Одним из приоритетных направлений центра является  содействие трудоустройству несовершеннолетних граждан, в том числе состоящих на учете в КДН и ЗП. </w:t>
            </w:r>
          </w:p>
          <w:p w:rsidR="008E7B03" w:rsidRPr="009E3856" w:rsidRDefault="008E7B03" w:rsidP="008E7B03">
            <w:pPr>
              <w:ind w:firstLine="624"/>
              <w:contextualSpacing/>
              <w:jc w:val="both"/>
              <w:rPr>
                <w:rFonts w:ascii="Times New Roman" w:hAnsi="Times New Roman" w:cs="Times New Roman"/>
                <w:sz w:val="24"/>
                <w:szCs w:val="24"/>
              </w:rPr>
            </w:pPr>
            <w:r w:rsidRPr="009E3856">
              <w:rPr>
                <w:rFonts w:ascii="Times New Roman" w:hAnsi="Times New Roman" w:cs="Times New Roman"/>
                <w:sz w:val="24"/>
                <w:szCs w:val="24"/>
              </w:rPr>
              <w:t xml:space="preserve">За 2021 год с работодателями </w:t>
            </w:r>
            <w:proofErr w:type="gramStart"/>
            <w:r w:rsidRPr="009E3856">
              <w:rPr>
                <w:rFonts w:ascii="Times New Roman" w:hAnsi="Times New Roman" w:cs="Times New Roman"/>
                <w:sz w:val="24"/>
                <w:szCs w:val="24"/>
              </w:rPr>
              <w:t>г</w:t>
            </w:r>
            <w:proofErr w:type="gramEnd"/>
            <w:r w:rsidRPr="009E3856">
              <w:rPr>
                <w:rFonts w:ascii="Times New Roman" w:hAnsi="Times New Roman" w:cs="Times New Roman"/>
                <w:sz w:val="24"/>
                <w:szCs w:val="24"/>
              </w:rPr>
              <w:t xml:space="preserve">. Пугачева  был заключен 12 договоров о совместной деятельности по организации временного трудоустройства несовершеннолетних граждан в возрасте от 14 до 18 лет в свободное от учебы время. Всего за год трудоустроены на временные рабочие места 284 подростка, из них дети сироты- 53 чел., подростки, оказавшиеся в сложной жизненной ситуации- 144 чел., из них состоящие на учете в КДН - 12 человек, из семей СОП – 5 трудоустройств. </w:t>
            </w:r>
          </w:p>
          <w:p w:rsidR="008E7B03" w:rsidRPr="009E3856" w:rsidRDefault="008E7B03" w:rsidP="008E7B03">
            <w:pPr>
              <w:pStyle w:val="a6"/>
              <w:spacing w:line="276" w:lineRule="auto"/>
              <w:ind w:firstLine="709"/>
              <w:contextualSpacing/>
              <w:jc w:val="both"/>
              <w:rPr>
                <w:rFonts w:ascii="Times New Roman" w:hAnsi="Times New Roman" w:cs="Times New Roman"/>
                <w:sz w:val="24"/>
                <w:szCs w:val="24"/>
              </w:rPr>
            </w:pPr>
            <w:r w:rsidRPr="009E3856">
              <w:rPr>
                <w:rFonts w:ascii="Times New Roman" w:hAnsi="Times New Roman" w:cs="Times New Roman"/>
                <w:sz w:val="24"/>
                <w:szCs w:val="24"/>
              </w:rPr>
              <w:t xml:space="preserve">В рамках ежегодной межведомственной  </w:t>
            </w:r>
            <w:proofErr w:type="spellStart"/>
            <w:r w:rsidRPr="009E3856">
              <w:rPr>
                <w:rFonts w:ascii="Times New Roman" w:hAnsi="Times New Roman" w:cs="Times New Roman"/>
                <w:sz w:val="24"/>
                <w:szCs w:val="24"/>
              </w:rPr>
              <w:t>профориентационной</w:t>
            </w:r>
            <w:proofErr w:type="spellEnd"/>
            <w:r w:rsidRPr="009E3856">
              <w:rPr>
                <w:rFonts w:ascii="Times New Roman" w:hAnsi="Times New Roman" w:cs="Times New Roman"/>
                <w:sz w:val="24"/>
                <w:szCs w:val="24"/>
              </w:rPr>
              <w:t xml:space="preserve"> акции для учащейся молодежи «Фестиваль профессий» центром занятости населения </w:t>
            </w:r>
            <w:proofErr w:type="gramStart"/>
            <w:r w:rsidRPr="009E3856">
              <w:rPr>
                <w:rFonts w:ascii="Times New Roman" w:hAnsi="Times New Roman" w:cs="Times New Roman"/>
                <w:sz w:val="24"/>
                <w:szCs w:val="24"/>
              </w:rPr>
              <w:t>г</w:t>
            </w:r>
            <w:proofErr w:type="gramEnd"/>
            <w:r w:rsidRPr="009E3856">
              <w:rPr>
                <w:rFonts w:ascii="Times New Roman" w:hAnsi="Times New Roman" w:cs="Times New Roman"/>
                <w:sz w:val="24"/>
                <w:szCs w:val="24"/>
              </w:rPr>
              <w:t xml:space="preserve">. Пугачева  проведено 8 </w:t>
            </w:r>
            <w:proofErr w:type="spellStart"/>
            <w:r w:rsidRPr="009E3856">
              <w:rPr>
                <w:rFonts w:ascii="Times New Roman" w:hAnsi="Times New Roman" w:cs="Times New Roman"/>
                <w:sz w:val="24"/>
                <w:szCs w:val="24"/>
              </w:rPr>
              <w:t>профориентационных</w:t>
            </w:r>
            <w:proofErr w:type="spellEnd"/>
            <w:r w:rsidRPr="009E3856">
              <w:rPr>
                <w:rFonts w:ascii="Times New Roman" w:hAnsi="Times New Roman" w:cs="Times New Roman"/>
                <w:sz w:val="24"/>
                <w:szCs w:val="24"/>
              </w:rPr>
              <w:t xml:space="preserve"> мероприятий. Цель проведения  </w:t>
            </w:r>
            <w:proofErr w:type="spellStart"/>
            <w:r w:rsidRPr="009E3856">
              <w:rPr>
                <w:rFonts w:ascii="Times New Roman" w:hAnsi="Times New Roman" w:cs="Times New Roman"/>
                <w:sz w:val="24"/>
                <w:szCs w:val="24"/>
              </w:rPr>
              <w:t>профориентационных</w:t>
            </w:r>
            <w:proofErr w:type="spellEnd"/>
            <w:r w:rsidRPr="009E3856">
              <w:rPr>
                <w:rFonts w:ascii="Times New Roman" w:hAnsi="Times New Roman" w:cs="Times New Roman"/>
                <w:sz w:val="24"/>
                <w:szCs w:val="24"/>
              </w:rPr>
              <w:t xml:space="preserve"> мероприятий – оказание помощи  учащимся с выбором, как профиля обучения, так и дальнейшей профессиональной деятельности. </w:t>
            </w:r>
          </w:p>
          <w:p w:rsidR="008E7B03" w:rsidRPr="009E3856" w:rsidRDefault="008E7B03" w:rsidP="008E7B03">
            <w:pPr>
              <w:pStyle w:val="a6"/>
              <w:spacing w:line="276" w:lineRule="auto"/>
              <w:contextualSpacing/>
              <w:jc w:val="both"/>
              <w:rPr>
                <w:rFonts w:ascii="Times New Roman" w:hAnsi="Times New Roman" w:cs="Times New Roman"/>
                <w:color w:val="000000"/>
                <w:sz w:val="24"/>
                <w:szCs w:val="24"/>
              </w:rPr>
            </w:pPr>
            <w:r w:rsidRPr="009E3856">
              <w:rPr>
                <w:rFonts w:ascii="Times New Roman" w:hAnsi="Times New Roman" w:cs="Times New Roman"/>
                <w:color w:val="000000" w:themeColor="text1"/>
                <w:sz w:val="24"/>
                <w:szCs w:val="24"/>
                <w:shd w:val="clear" w:color="auto" w:fill="FFFFFF"/>
              </w:rPr>
              <w:t xml:space="preserve">           </w:t>
            </w:r>
            <w:proofErr w:type="gramStart"/>
            <w:r w:rsidRPr="009E3856">
              <w:rPr>
                <w:rFonts w:ascii="Times New Roman" w:hAnsi="Times New Roman" w:cs="Times New Roman"/>
                <w:color w:val="000000"/>
                <w:sz w:val="24"/>
                <w:szCs w:val="24"/>
              </w:rPr>
              <w:t xml:space="preserve">В ноябре </w:t>
            </w:r>
            <w:r w:rsidR="009E3856">
              <w:rPr>
                <w:rFonts w:ascii="Times New Roman" w:hAnsi="Times New Roman" w:cs="Times New Roman"/>
                <w:color w:val="000000"/>
                <w:sz w:val="24"/>
                <w:szCs w:val="24"/>
              </w:rPr>
              <w:t>в рамках Дня</w:t>
            </w:r>
            <w:r w:rsidRPr="009E3856">
              <w:rPr>
                <w:rFonts w:ascii="Times New Roman" w:hAnsi="Times New Roman" w:cs="Times New Roman"/>
                <w:color w:val="000000"/>
                <w:sz w:val="24"/>
                <w:szCs w:val="24"/>
              </w:rPr>
              <w:t xml:space="preserve"> правовой помощи детям</w:t>
            </w:r>
            <w:r w:rsidR="009E3856">
              <w:rPr>
                <w:rFonts w:ascii="Times New Roman" w:hAnsi="Times New Roman" w:cs="Times New Roman"/>
                <w:color w:val="000000"/>
                <w:sz w:val="24"/>
                <w:szCs w:val="24"/>
              </w:rPr>
              <w:t xml:space="preserve"> в школах города проведены лекции, в ходе которых учащихся познакомили с их правами </w:t>
            </w:r>
            <w:r w:rsidRPr="009E3856">
              <w:rPr>
                <w:rFonts w:ascii="Times New Roman" w:hAnsi="Times New Roman" w:cs="Times New Roman"/>
                <w:color w:val="000000"/>
                <w:sz w:val="24"/>
                <w:szCs w:val="24"/>
              </w:rPr>
              <w:t xml:space="preserve">в сфере </w:t>
            </w:r>
            <w:r w:rsidRPr="009E3856">
              <w:rPr>
                <w:rFonts w:ascii="Times New Roman" w:hAnsi="Times New Roman" w:cs="Times New Roman"/>
                <w:color w:val="000000"/>
                <w:sz w:val="24"/>
                <w:szCs w:val="24"/>
              </w:rPr>
              <w:lastRenderedPageBreak/>
              <w:t>труда получили 83 учени</w:t>
            </w:r>
            <w:r w:rsidR="009E3856">
              <w:rPr>
                <w:rFonts w:ascii="Times New Roman" w:hAnsi="Times New Roman" w:cs="Times New Roman"/>
                <w:color w:val="000000"/>
                <w:sz w:val="24"/>
                <w:szCs w:val="24"/>
              </w:rPr>
              <w:t>ка 9, 10 и 11 классов, из них 20</w:t>
            </w:r>
            <w:r w:rsidRPr="009E3856">
              <w:rPr>
                <w:rFonts w:ascii="Times New Roman" w:hAnsi="Times New Roman" w:cs="Times New Roman"/>
                <w:color w:val="000000"/>
                <w:sz w:val="24"/>
                <w:szCs w:val="24"/>
              </w:rPr>
              <w:t xml:space="preserve"> подростков состоящих на профилактическом учете в ПДН территориальных органов МВД России на районном уровне Саратовской области.</w:t>
            </w:r>
            <w:proofErr w:type="gramEnd"/>
          </w:p>
          <w:p w:rsidR="00621FF4" w:rsidRPr="007052E9" w:rsidRDefault="008E7B03" w:rsidP="009E3856">
            <w:pPr>
              <w:pStyle w:val="a6"/>
              <w:spacing w:line="276" w:lineRule="auto"/>
              <w:contextualSpacing/>
              <w:jc w:val="both"/>
              <w:rPr>
                <w:rFonts w:ascii="Times New Roman" w:hAnsi="Times New Roman" w:cs="Times New Roman"/>
                <w:sz w:val="24"/>
                <w:szCs w:val="24"/>
              </w:rPr>
            </w:pPr>
            <w:r w:rsidRPr="009E3856">
              <w:rPr>
                <w:rFonts w:ascii="Times New Roman" w:hAnsi="Times New Roman" w:cs="Times New Roman"/>
                <w:color w:val="000000"/>
                <w:sz w:val="24"/>
                <w:szCs w:val="24"/>
              </w:rPr>
              <w:t xml:space="preserve">           </w:t>
            </w:r>
            <w:r w:rsidR="009E3856">
              <w:rPr>
                <w:rFonts w:ascii="Times New Roman" w:hAnsi="Times New Roman" w:cs="Times New Roman"/>
                <w:color w:val="000000"/>
                <w:sz w:val="24"/>
                <w:szCs w:val="24"/>
              </w:rPr>
              <w:t>В течение года несовершеннолетним, состоящих на профилактическом учете в ведомствах системы профилактики</w:t>
            </w:r>
            <w:r w:rsidRPr="00A56634">
              <w:rPr>
                <w:rFonts w:ascii="Times New Roman" w:hAnsi="Times New Roman" w:cs="Times New Roman"/>
                <w:sz w:val="28"/>
                <w:szCs w:val="28"/>
              </w:rPr>
              <w:t xml:space="preserve">  </w:t>
            </w:r>
            <w:r w:rsidRPr="009E3856">
              <w:rPr>
                <w:rFonts w:ascii="Times New Roman" w:hAnsi="Times New Roman" w:cs="Times New Roman"/>
                <w:sz w:val="24"/>
                <w:szCs w:val="24"/>
              </w:rPr>
              <w:t>рассылаются приглашения посетить ГКУ СО «ЦЗН г. Пугачева» для получения государственных услуг предусмотренных регламентом.</w:t>
            </w:r>
          </w:p>
        </w:tc>
      </w:tr>
      <w:tr w:rsidR="00621FF4" w:rsidRPr="007052E9" w:rsidTr="002520A3">
        <w:tc>
          <w:tcPr>
            <w:tcW w:w="1266" w:type="dxa"/>
          </w:tcPr>
          <w:p w:rsidR="00621FF4" w:rsidRPr="004966FF" w:rsidRDefault="00621FF4">
            <w:pPr>
              <w:rPr>
                <w:rFonts w:ascii="Times New Roman" w:hAnsi="Times New Roman" w:cs="Times New Roman"/>
                <w:sz w:val="24"/>
                <w:szCs w:val="24"/>
              </w:rPr>
            </w:pPr>
            <w:r w:rsidRPr="004966FF">
              <w:rPr>
                <w:rFonts w:ascii="Times New Roman" w:hAnsi="Times New Roman" w:cs="Times New Roman"/>
                <w:sz w:val="24"/>
                <w:szCs w:val="24"/>
              </w:rPr>
              <w:lastRenderedPageBreak/>
              <w:t>2.2.14.4</w:t>
            </w:r>
          </w:p>
        </w:tc>
        <w:tc>
          <w:tcPr>
            <w:tcW w:w="4919" w:type="dxa"/>
          </w:tcPr>
          <w:p w:rsidR="00621FF4" w:rsidRPr="007052E9" w:rsidRDefault="00621FF4" w:rsidP="001A2919">
            <w:pPr>
              <w:jc w:val="both"/>
              <w:rPr>
                <w:rFonts w:ascii="Times New Roman" w:hAnsi="Times New Roman" w:cs="Times New Roman"/>
                <w:sz w:val="24"/>
                <w:szCs w:val="24"/>
              </w:rPr>
            </w:pPr>
            <w:r w:rsidRPr="009F524A">
              <w:rPr>
                <w:rFonts w:ascii="Times New Roman" w:hAnsi="Times New Roman" w:cs="Times New Roman"/>
                <w:sz w:val="24"/>
                <w:szCs w:val="24"/>
              </w:rPr>
              <w:t>вовлечение несовершеннолетних указанной категории в деятельность волонтерских и добровольческих организаций, детских и молодежных общественных объединений (организаций)</w:t>
            </w:r>
          </w:p>
        </w:tc>
        <w:tc>
          <w:tcPr>
            <w:tcW w:w="8601" w:type="dxa"/>
          </w:tcPr>
          <w:p w:rsidR="004D1DA5" w:rsidRPr="004D1DA5" w:rsidRDefault="004D1DA5" w:rsidP="004D1DA5">
            <w:pPr>
              <w:jc w:val="both"/>
              <w:rPr>
                <w:rFonts w:ascii="Times New Roman" w:hAnsi="Times New Roman" w:cs="Times New Roman"/>
                <w:sz w:val="24"/>
                <w:szCs w:val="24"/>
              </w:rPr>
            </w:pPr>
            <w:r>
              <w:rPr>
                <w:rFonts w:ascii="Times New Roman" w:hAnsi="Times New Roman" w:cs="Times New Roman"/>
                <w:sz w:val="24"/>
                <w:szCs w:val="24"/>
              </w:rPr>
              <w:t xml:space="preserve">           </w:t>
            </w:r>
            <w:r w:rsidRPr="004D1DA5">
              <w:rPr>
                <w:rFonts w:ascii="Times New Roman" w:hAnsi="Times New Roman" w:cs="Times New Roman"/>
                <w:sz w:val="24"/>
                <w:szCs w:val="24"/>
              </w:rPr>
              <w:t>Подростковый возраст является наиболее оптимальным для гражданско-патриотического воспитания, так как это период самоутверждения, активного развития социальных интересов и жизненных идеалов.</w:t>
            </w:r>
          </w:p>
          <w:p w:rsidR="004D1DA5" w:rsidRPr="004D1DA5" w:rsidRDefault="004D1DA5" w:rsidP="004D1DA5">
            <w:pPr>
              <w:jc w:val="both"/>
              <w:rPr>
                <w:rFonts w:ascii="Times New Roman" w:hAnsi="Times New Roman" w:cs="Times New Roman"/>
                <w:sz w:val="24"/>
                <w:szCs w:val="24"/>
              </w:rPr>
            </w:pPr>
            <w:r>
              <w:rPr>
                <w:rFonts w:ascii="Times New Roman" w:hAnsi="Times New Roman" w:cs="Times New Roman"/>
                <w:sz w:val="24"/>
                <w:szCs w:val="24"/>
              </w:rPr>
              <w:t xml:space="preserve">           </w:t>
            </w:r>
            <w:r w:rsidRPr="004D1DA5">
              <w:rPr>
                <w:rFonts w:ascii="Times New Roman" w:hAnsi="Times New Roman" w:cs="Times New Roman"/>
                <w:sz w:val="24"/>
                <w:szCs w:val="24"/>
              </w:rPr>
              <w:t>Патриотизм формируется в процессе обучения, социализации и воспитания школьников. Но не только школа является социальным пространством для развития патриотизма. Большую роль здесь выполняют семья, средства массовой информации, общественные организации, учреждения культуры и спорта, религиозные организации.</w:t>
            </w:r>
          </w:p>
          <w:p w:rsidR="004D1DA5" w:rsidRPr="004D1DA5" w:rsidRDefault="004D1DA5" w:rsidP="004D1DA5">
            <w:pPr>
              <w:jc w:val="both"/>
              <w:rPr>
                <w:rFonts w:ascii="Times New Roman" w:hAnsi="Times New Roman" w:cs="Times New Roman"/>
                <w:sz w:val="24"/>
                <w:szCs w:val="24"/>
              </w:rPr>
            </w:pPr>
            <w:r>
              <w:rPr>
                <w:rFonts w:ascii="Times New Roman" w:hAnsi="Times New Roman" w:cs="Times New Roman"/>
                <w:sz w:val="24"/>
                <w:szCs w:val="24"/>
              </w:rPr>
              <w:t xml:space="preserve">          </w:t>
            </w:r>
            <w:r w:rsidRPr="004D1DA5">
              <w:rPr>
                <w:rFonts w:ascii="Times New Roman" w:hAnsi="Times New Roman" w:cs="Times New Roman"/>
                <w:sz w:val="24"/>
                <w:szCs w:val="24"/>
              </w:rPr>
              <w:t>На сегодняшний день на территории Пугачевского района по данным отдела информации зарегистрировано 13 взрослых общественных организаций.</w:t>
            </w:r>
          </w:p>
          <w:p w:rsidR="004D1DA5" w:rsidRPr="004D1DA5" w:rsidRDefault="004D1DA5" w:rsidP="004D1DA5">
            <w:pPr>
              <w:jc w:val="both"/>
              <w:rPr>
                <w:rFonts w:ascii="Times New Roman" w:hAnsi="Times New Roman" w:cs="Times New Roman"/>
                <w:sz w:val="24"/>
                <w:szCs w:val="24"/>
              </w:rPr>
            </w:pPr>
            <w:r>
              <w:rPr>
                <w:rFonts w:ascii="Times New Roman" w:hAnsi="Times New Roman" w:cs="Times New Roman"/>
                <w:sz w:val="24"/>
                <w:szCs w:val="24"/>
              </w:rPr>
              <w:t xml:space="preserve">           </w:t>
            </w:r>
            <w:r w:rsidRPr="004D1DA5">
              <w:rPr>
                <w:rFonts w:ascii="Times New Roman" w:hAnsi="Times New Roman" w:cs="Times New Roman"/>
                <w:sz w:val="24"/>
                <w:szCs w:val="24"/>
              </w:rPr>
              <w:t>В рамках совершенствования профилактической работы с детьми и молодёжью в образовательных учреждениях района ведётся работа по развитию детского общественного движения, которое представляют  30  общественных организаций, объединяющих 3480 детей и подростков</w:t>
            </w:r>
            <w:r>
              <w:rPr>
                <w:rFonts w:ascii="Times New Roman" w:hAnsi="Times New Roman" w:cs="Times New Roman"/>
                <w:sz w:val="24"/>
                <w:szCs w:val="24"/>
              </w:rPr>
              <w:t xml:space="preserve"> (из них 30 детей, состоящих на профилактическом учете)</w:t>
            </w:r>
            <w:r w:rsidRPr="004D1DA5">
              <w:rPr>
                <w:rFonts w:ascii="Times New Roman" w:hAnsi="Times New Roman" w:cs="Times New Roman"/>
                <w:sz w:val="24"/>
                <w:szCs w:val="24"/>
              </w:rPr>
              <w:t>.</w:t>
            </w:r>
          </w:p>
          <w:p w:rsidR="004D1DA5" w:rsidRPr="004D1DA5" w:rsidRDefault="004D1DA5" w:rsidP="004D1DA5">
            <w:pPr>
              <w:jc w:val="both"/>
              <w:rPr>
                <w:rFonts w:ascii="Times New Roman" w:hAnsi="Times New Roman" w:cs="Times New Roman"/>
                <w:sz w:val="24"/>
                <w:szCs w:val="24"/>
              </w:rPr>
            </w:pPr>
            <w:r>
              <w:rPr>
                <w:rFonts w:ascii="Times New Roman" w:hAnsi="Times New Roman" w:cs="Times New Roman"/>
                <w:sz w:val="24"/>
                <w:szCs w:val="24"/>
              </w:rPr>
              <w:t xml:space="preserve">           </w:t>
            </w:r>
            <w:r w:rsidRPr="004D1DA5">
              <w:rPr>
                <w:rFonts w:ascii="Times New Roman" w:hAnsi="Times New Roman" w:cs="Times New Roman"/>
                <w:sz w:val="24"/>
                <w:szCs w:val="24"/>
              </w:rPr>
              <w:t xml:space="preserve">В целях создания условий для их творческой работы действует районное методическое объединение старших вожатых и педагогов - организаторов. </w:t>
            </w:r>
          </w:p>
          <w:p w:rsidR="004D1DA5" w:rsidRPr="004D1DA5" w:rsidRDefault="004D1DA5" w:rsidP="004D1DA5">
            <w:pPr>
              <w:jc w:val="both"/>
              <w:rPr>
                <w:rFonts w:ascii="Times New Roman" w:hAnsi="Times New Roman" w:cs="Times New Roman"/>
                <w:sz w:val="24"/>
                <w:szCs w:val="24"/>
              </w:rPr>
            </w:pPr>
            <w:r>
              <w:rPr>
                <w:rFonts w:ascii="Times New Roman" w:hAnsi="Times New Roman" w:cs="Times New Roman"/>
                <w:sz w:val="24"/>
                <w:szCs w:val="24"/>
              </w:rPr>
              <w:t xml:space="preserve">           </w:t>
            </w:r>
            <w:r w:rsidRPr="004D1DA5">
              <w:rPr>
                <w:rFonts w:ascii="Times New Roman" w:hAnsi="Times New Roman" w:cs="Times New Roman"/>
                <w:sz w:val="24"/>
                <w:szCs w:val="24"/>
              </w:rPr>
              <w:t>В 14 образовательных учреждениях района созданы волонтёрские отряды с охватом 360 подростков</w:t>
            </w:r>
            <w:r>
              <w:rPr>
                <w:rFonts w:ascii="Times New Roman" w:hAnsi="Times New Roman" w:cs="Times New Roman"/>
                <w:sz w:val="24"/>
                <w:szCs w:val="24"/>
              </w:rPr>
              <w:t xml:space="preserve"> (из них 10 детей, состоящих на профилактическом учете)</w:t>
            </w:r>
            <w:r w:rsidRPr="004D1DA5">
              <w:rPr>
                <w:rFonts w:ascii="Times New Roman" w:hAnsi="Times New Roman" w:cs="Times New Roman"/>
                <w:sz w:val="24"/>
                <w:szCs w:val="24"/>
              </w:rPr>
              <w:t xml:space="preserve"> от 14 лет.  Основными видами  волонтёрской деятельности является формирование здорового образа жизни, пропаганда антитабачного, антиалкогольного и </w:t>
            </w:r>
            <w:proofErr w:type="spellStart"/>
            <w:r w:rsidRPr="004D1DA5">
              <w:rPr>
                <w:rFonts w:ascii="Times New Roman" w:hAnsi="Times New Roman" w:cs="Times New Roman"/>
                <w:sz w:val="24"/>
                <w:szCs w:val="24"/>
              </w:rPr>
              <w:t>анти-наркотического</w:t>
            </w:r>
            <w:proofErr w:type="spellEnd"/>
            <w:r w:rsidRPr="004D1DA5">
              <w:rPr>
                <w:rFonts w:ascii="Times New Roman" w:hAnsi="Times New Roman" w:cs="Times New Roman"/>
                <w:sz w:val="24"/>
                <w:szCs w:val="24"/>
              </w:rPr>
              <w:t xml:space="preserve"> поведения,  патриотическая работа, работа с детьми - инвалидами, помощь в организации  и проведении общественно-значимых мероприятий, организация досуга детей, подростков,  адресная  помощь, экологическая защита, благотворительные акции. </w:t>
            </w:r>
          </w:p>
          <w:p w:rsidR="004D1DA5" w:rsidRPr="004D1DA5" w:rsidRDefault="004D1DA5" w:rsidP="004D1DA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D1DA5">
              <w:rPr>
                <w:rFonts w:ascii="Times New Roman" w:hAnsi="Times New Roman" w:cs="Times New Roman"/>
                <w:sz w:val="24"/>
                <w:szCs w:val="24"/>
              </w:rPr>
              <w:t xml:space="preserve">Волонтёрское объединение "Лидер ХХI", действующее в Центре развития творчества детей и юношества взаимодействует с Пугачёвским отделением областной </w:t>
            </w:r>
            <w:proofErr w:type="spellStart"/>
            <w:proofErr w:type="gramStart"/>
            <w:r w:rsidRPr="004D1DA5">
              <w:rPr>
                <w:rFonts w:ascii="Times New Roman" w:hAnsi="Times New Roman" w:cs="Times New Roman"/>
                <w:sz w:val="24"/>
                <w:szCs w:val="24"/>
              </w:rPr>
              <w:t>детско</w:t>
            </w:r>
            <w:proofErr w:type="spellEnd"/>
            <w:r w:rsidRPr="004D1DA5">
              <w:rPr>
                <w:rFonts w:ascii="Times New Roman" w:hAnsi="Times New Roman" w:cs="Times New Roman"/>
                <w:sz w:val="24"/>
                <w:szCs w:val="24"/>
              </w:rPr>
              <w:t xml:space="preserve"> - юношеской</w:t>
            </w:r>
            <w:proofErr w:type="gramEnd"/>
            <w:r w:rsidRPr="004D1DA5">
              <w:rPr>
                <w:rFonts w:ascii="Times New Roman" w:hAnsi="Times New Roman" w:cs="Times New Roman"/>
                <w:sz w:val="24"/>
                <w:szCs w:val="24"/>
              </w:rPr>
              <w:t xml:space="preserve"> спортивно - адаптивной школы "Реабилитация и Физкультура"; школой - интернатом  г. Пугачёва,  районным  Советом ветеранов. </w:t>
            </w:r>
          </w:p>
          <w:p w:rsidR="004D1DA5" w:rsidRPr="004D1DA5" w:rsidRDefault="004D1DA5" w:rsidP="004D1DA5">
            <w:pPr>
              <w:jc w:val="both"/>
              <w:rPr>
                <w:rFonts w:ascii="Times New Roman" w:hAnsi="Times New Roman" w:cs="Times New Roman"/>
                <w:sz w:val="24"/>
                <w:szCs w:val="24"/>
              </w:rPr>
            </w:pPr>
            <w:r>
              <w:rPr>
                <w:rFonts w:ascii="Times New Roman" w:hAnsi="Times New Roman" w:cs="Times New Roman"/>
                <w:sz w:val="24"/>
                <w:szCs w:val="24"/>
              </w:rPr>
              <w:t xml:space="preserve">            </w:t>
            </w:r>
            <w:r w:rsidRPr="004D1DA5">
              <w:rPr>
                <w:rFonts w:ascii="Times New Roman" w:hAnsi="Times New Roman" w:cs="Times New Roman"/>
                <w:sz w:val="24"/>
                <w:szCs w:val="24"/>
              </w:rPr>
              <w:t>Волонтёрами реализуется социальный проект "Мы вместе" с участием детей- инвалидов, родителей и педагогов. Волонтёры оказывают помощь в проведении спортивных мероприятий и праздников, принимают участие в акциях «Георгиевская ленточка», ухаживают за памятником воинам, погибшим в годы Великой Отечественной войны.</w:t>
            </w:r>
          </w:p>
          <w:p w:rsidR="004D1DA5" w:rsidRPr="004D1DA5" w:rsidRDefault="004D1DA5" w:rsidP="004D1DA5">
            <w:pPr>
              <w:jc w:val="both"/>
              <w:rPr>
                <w:rFonts w:ascii="Times New Roman" w:hAnsi="Times New Roman" w:cs="Times New Roman"/>
                <w:sz w:val="24"/>
                <w:szCs w:val="24"/>
              </w:rPr>
            </w:pPr>
            <w:r>
              <w:rPr>
                <w:rFonts w:ascii="Times New Roman" w:hAnsi="Times New Roman" w:cs="Times New Roman"/>
                <w:sz w:val="24"/>
                <w:szCs w:val="24"/>
              </w:rPr>
              <w:t xml:space="preserve">              </w:t>
            </w:r>
            <w:r w:rsidRPr="004D1DA5">
              <w:rPr>
                <w:rFonts w:ascii="Times New Roman" w:hAnsi="Times New Roman" w:cs="Times New Roman"/>
                <w:sz w:val="24"/>
                <w:szCs w:val="24"/>
              </w:rPr>
              <w:t>Организовано взаимодействие с региональными общественными организациями на основе реализации проектов  «</w:t>
            </w:r>
            <w:proofErr w:type="spellStart"/>
            <w:r w:rsidRPr="004D1DA5">
              <w:rPr>
                <w:rFonts w:ascii="Times New Roman" w:hAnsi="Times New Roman" w:cs="Times New Roman"/>
                <w:sz w:val="24"/>
                <w:szCs w:val="24"/>
              </w:rPr>
              <w:t>Доброцентр</w:t>
            </w:r>
            <w:proofErr w:type="spellEnd"/>
            <w:r w:rsidRPr="004D1DA5">
              <w:rPr>
                <w:rFonts w:ascii="Times New Roman" w:hAnsi="Times New Roman" w:cs="Times New Roman"/>
                <w:sz w:val="24"/>
                <w:szCs w:val="24"/>
              </w:rPr>
              <w:t>»  Саратовского благотворительного фонда "Савва", "От здравого толка к здравой жизни»  "Саратовской общественной организации трезвости и здоровья ".</w:t>
            </w:r>
          </w:p>
          <w:p w:rsidR="004D1DA5" w:rsidRPr="004D1DA5" w:rsidRDefault="004D1DA5" w:rsidP="004D1DA5">
            <w:pPr>
              <w:jc w:val="both"/>
              <w:rPr>
                <w:rFonts w:ascii="Times New Roman" w:hAnsi="Times New Roman" w:cs="Times New Roman"/>
                <w:sz w:val="24"/>
                <w:szCs w:val="24"/>
              </w:rPr>
            </w:pPr>
            <w:r>
              <w:rPr>
                <w:rFonts w:ascii="Times New Roman" w:hAnsi="Times New Roman" w:cs="Times New Roman"/>
                <w:sz w:val="24"/>
                <w:szCs w:val="24"/>
              </w:rPr>
              <w:t xml:space="preserve">              </w:t>
            </w:r>
            <w:r w:rsidRPr="004D1DA5">
              <w:rPr>
                <w:rFonts w:ascii="Times New Roman" w:hAnsi="Times New Roman" w:cs="Times New Roman"/>
                <w:sz w:val="24"/>
                <w:szCs w:val="24"/>
              </w:rPr>
              <w:t>В 3 –</w:t>
            </w:r>
            <w:proofErr w:type="spellStart"/>
            <w:r w:rsidRPr="004D1DA5">
              <w:rPr>
                <w:rFonts w:ascii="Times New Roman" w:hAnsi="Times New Roman" w:cs="Times New Roman"/>
                <w:sz w:val="24"/>
                <w:szCs w:val="24"/>
              </w:rPr>
              <w:t>х</w:t>
            </w:r>
            <w:proofErr w:type="spellEnd"/>
            <w:r w:rsidRPr="004D1DA5">
              <w:rPr>
                <w:rFonts w:ascii="Times New Roman" w:hAnsi="Times New Roman" w:cs="Times New Roman"/>
                <w:sz w:val="24"/>
                <w:szCs w:val="24"/>
              </w:rPr>
              <w:t xml:space="preserve"> общеобразовательных учреждениях работают клубы военно-патриотической направленности, созданные на базе музея В.И.Чапаева: «Патриот», «Юный </w:t>
            </w:r>
            <w:proofErr w:type="spellStart"/>
            <w:r w:rsidRPr="004D1DA5">
              <w:rPr>
                <w:rFonts w:ascii="Times New Roman" w:hAnsi="Times New Roman" w:cs="Times New Roman"/>
                <w:sz w:val="24"/>
                <w:szCs w:val="24"/>
              </w:rPr>
              <w:t>чапаенок</w:t>
            </w:r>
            <w:proofErr w:type="spellEnd"/>
            <w:r w:rsidRPr="004D1DA5">
              <w:rPr>
                <w:rFonts w:ascii="Times New Roman" w:hAnsi="Times New Roman" w:cs="Times New Roman"/>
                <w:sz w:val="24"/>
                <w:szCs w:val="24"/>
              </w:rPr>
              <w:t>», «Щит и меч», «Память», «Будущий воин»,  «Отечество».</w:t>
            </w:r>
            <w:r>
              <w:rPr>
                <w:rFonts w:ascii="Times New Roman" w:hAnsi="Times New Roman" w:cs="Times New Roman"/>
                <w:sz w:val="24"/>
                <w:szCs w:val="24"/>
              </w:rPr>
              <w:t xml:space="preserve"> </w:t>
            </w:r>
            <w:proofErr w:type="gramStart"/>
            <w:r>
              <w:rPr>
                <w:rFonts w:ascii="Times New Roman" w:hAnsi="Times New Roman" w:cs="Times New Roman"/>
                <w:sz w:val="24"/>
                <w:szCs w:val="24"/>
              </w:rPr>
              <w:t>Все учащиеся, состоящие на профилактическом учете в полиции задействованы</w:t>
            </w:r>
            <w:proofErr w:type="gramEnd"/>
            <w:r>
              <w:rPr>
                <w:rFonts w:ascii="Times New Roman" w:hAnsi="Times New Roman" w:cs="Times New Roman"/>
                <w:sz w:val="24"/>
                <w:szCs w:val="24"/>
              </w:rPr>
              <w:t xml:space="preserve"> в работе клубов.</w:t>
            </w:r>
          </w:p>
          <w:p w:rsidR="004D1DA5" w:rsidRPr="004D1DA5" w:rsidRDefault="004D1DA5" w:rsidP="004D1DA5">
            <w:pPr>
              <w:jc w:val="both"/>
              <w:rPr>
                <w:rFonts w:ascii="Times New Roman" w:hAnsi="Times New Roman" w:cs="Times New Roman"/>
                <w:sz w:val="24"/>
                <w:szCs w:val="24"/>
              </w:rPr>
            </w:pPr>
            <w:r>
              <w:rPr>
                <w:rFonts w:ascii="Times New Roman" w:hAnsi="Times New Roman" w:cs="Times New Roman"/>
                <w:sz w:val="24"/>
                <w:szCs w:val="24"/>
              </w:rPr>
              <w:t xml:space="preserve">          </w:t>
            </w:r>
            <w:r w:rsidRPr="004D1DA5">
              <w:rPr>
                <w:rFonts w:ascii="Times New Roman" w:hAnsi="Times New Roman" w:cs="Times New Roman"/>
                <w:sz w:val="24"/>
                <w:szCs w:val="24"/>
              </w:rPr>
              <w:t>В рамках сотрудничества с музеем   проходят встречи с ветеранами боевых действий и представителями ВООВ «Боевое братство». Школьники участвуют в конкурсах "Солдатский треугольник", «У подвига нет национальности».</w:t>
            </w:r>
          </w:p>
          <w:p w:rsidR="004D1DA5" w:rsidRPr="004D1DA5" w:rsidRDefault="004D1DA5" w:rsidP="004D1DA5">
            <w:pPr>
              <w:jc w:val="both"/>
              <w:rPr>
                <w:rFonts w:ascii="Times New Roman" w:hAnsi="Times New Roman" w:cs="Times New Roman"/>
                <w:sz w:val="24"/>
                <w:szCs w:val="24"/>
              </w:rPr>
            </w:pPr>
            <w:r>
              <w:rPr>
                <w:rFonts w:ascii="Times New Roman" w:hAnsi="Times New Roman" w:cs="Times New Roman"/>
                <w:sz w:val="24"/>
                <w:szCs w:val="24"/>
              </w:rPr>
              <w:t xml:space="preserve">          </w:t>
            </w:r>
            <w:r w:rsidRPr="004D1DA5">
              <w:rPr>
                <w:rFonts w:ascii="Times New Roman" w:hAnsi="Times New Roman" w:cs="Times New Roman"/>
                <w:sz w:val="24"/>
                <w:szCs w:val="24"/>
              </w:rPr>
              <w:t>На базе СОШ №</w:t>
            </w:r>
            <w:r>
              <w:rPr>
                <w:rFonts w:ascii="Times New Roman" w:hAnsi="Times New Roman" w:cs="Times New Roman"/>
                <w:sz w:val="24"/>
                <w:szCs w:val="24"/>
              </w:rPr>
              <w:t xml:space="preserve"> </w:t>
            </w:r>
            <w:r w:rsidRPr="004D1DA5">
              <w:rPr>
                <w:rFonts w:ascii="Times New Roman" w:hAnsi="Times New Roman" w:cs="Times New Roman"/>
                <w:sz w:val="24"/>
                <w:szCs w:val="24"/>
              </w:rPr>
              <w:t>1</w:t>
            </w:r>
            <w:r>
              <w:rPr>
                <w:rFonts w:ascii="Times New Roman" w:hAnsi="Times New Roman" w:cs="Times New Roman"/>
                <w:sz w:val="24"/>
                <w:szCs w:val="24"/>
              </w:rPr>
              <w:t xml:space="preserve"> г. </w:t>
            </w:r>
            <w:proofErr w:type="spellStart"/>
            <w:r>
              <w:rPr>
                <w:rFonts w:ascii="Times New Roman" w:hAnsi="Times New Roman" w:cs="Times New Roman"/>
                <w:sz w:val="24"/>
                <w:szCs w:val="24"/>
              </w:rPr>
              <w:t>пугачева</w:t>
            </w:r>
            <w:proofErr w:type="spellEnd"/>
            <w:r w:rsidRPr="004D1DA5">
              <w:rPr>
                <w:rFonts w:ascii="Times New Roman" w:hAnsi="Times New Roman" w:cs="Times New Roman"/>
                <w:sz w:val="24"/>
                <w:szCs w:val="24"/>
              </w:rPr>
              <w:t xml:space="preserve">  с 2014 года сформированы классы военно-патриотической направленности «Юный пограничник». Шефами стали  ветераны  Пугачевской общественной организации воинов - пограничников «Часовые Родины». Члены клуба приняли участие в праздничной программе, посвященной «Дню зеленой фуражки»,  в открытии пограничной рощи, в организации и проведении мероприятий, посвященных празднику Победы. На базе СОШ № 13</w:t>
            </w:r>
            <w:r>
              <w:rPr>
                <w:rFonts w:ascii="Times New Roman" w:hAnsi="Times New Roman" w:cs="Times New Roman"/>
                <w:sz w:val="24"/>
                <w:szCs w:val="24"/>
              </w:rPr>
              <w:t xml:space="preserve"> г. Пугачева</w:t>
            </w:r>
            <w:r w:rsidRPr="004D1DA5">
              <w:rPr>
                <w:rFonts w:ascii="Times New Roman" w:hAnsi="Times New Roman" w:cs="Times New Roman"/>
                <w:sz w:val="24"/>
                <w:szCs w:val="24"/>
              </w:rPr>
              <w:t xml:space="preserve"> совместно с общественной организацией «Боевое братство» ежегодно проводится военизированная районная эстафета «Во славу Отечества», туристические походы в республику Крым.</w:t>
            </w:r>
          </w:p>
          <w:p w:rsidR="004D1DA5" w:rsidRPr="004D1DA5" w:rsidRDefault="004D1DA5" w:rsidP="004D1DA5">
            <w:pPr>
              <w:jc w:val="both"/>
              <w:rPr>
                <w:rFonts w:ascii="Times New Roman" w:hAnsi="Times New Roman" w:cs="Times New Roman"/>
                <w:sz w:val="24"/>
                <w:szCs w:val="24"/>
              </w:rPr>
            </w:pPr>
            <w:r>
              <w:rPr>
                <w:rFonts w:ascii="Times New Roman" w:hAnsi="Times New Roman" w:cs="Times New Roman"/>
                <w:sz w:val="24"/>
                <w:szCs w:val="24"/>
              </w:rPr>
              <w:t xml:space="preserve">              </w:t>
            </w:r>
            <w:r w:rsidRPr="004D1DA5">
              <w:rPr>
                <w:rFonts w:ascii="Times New Roman" w:hAnsi="Times New Roman" w:cs="Times New Roman"/>
                <w:sz w:val="24"/>
                <w:szCs w:val="24"/>
              </w:rPr>
              <w:t xml:space="preserve">Большая работа по патриотическому воспитанию подростков и молодежи ведется комиссией по делам несовершеннолетних совместно с </w:t>
            </w:r>
            <w:r w:rsidRPr="004D1DA5">
              <w:rPr>
                <w:rFonts w:ascii="Times New Roman" w:hAnsi="Times New Roman" w:cs="Times New Roman"/>
                <w:sz w:val="24"/>
                <w:szCs w:val="24"/>
              </w:rPr>
              <w:lastRenderedPageBreak/>
              <w:t xml:space="preserve">отделом молодежной политики, спорта и туризма, образовательными учреждениями, учреждениями культуры, филиалом «Молодежь плюс»,  а также с общественными организациями «Часовые Родины», «Боевое братство», «Союз женщин России»  и др. </w:t>
            </w:r>
          </w:p>
          <w:p w:rsidR="004D1DA5" w:rsidRPr="004D1DA5" w:rsidRDefault="004D1DA5" w:rsidP="004D1DA5">
            <w:pPr>
              <w:jc w:val="both"/>
              <w:rPr>
                <w:rFonts w:ascii="Times New Roman" w:hAnsi="Times New Roman" w:cs="Times New Roman"/>
                <w:sz w:val="24"/>
                <w:szCs w:val="24"/>
              </w:rPr>
            </w:pPr>
            <w:r>
              <w:rPr>
                <w:rFonts w:ascii="Times New Roman" w:hAnsi="Times New Roman" w:cs="Times New Roman"/>
                <w:sz w:val="24"/>
                <w:szCs w:val="24"/>
              </w:rPr>
              <w:t xml:space="preserve">            </w:t>
            </w:r>
            <w:r w:rsidRPr="004D1DA5">
              <w:rPr>
                <w:rFonts w:ascii="Times New Roman" w:hAnsi="Times New Roman" w:cs="Times New Roman"/>
                <w:sz w:val="24"/>
                <w:szCs w:val="24"/>
              </w:rPr>
              <w:t xml:space="preserve">Ежегодно проводятся День призывника,  месячник оборонно-массовой спортивной работы среди учебных заведений,  различные спартакиады, соревнования по военно-прикладным видам спорта, «Зарница», военные сборы. </w:t>
            </w:r>
          </w:p>
          <w:p w:rsidR="004D1DA5" w:rsidRPr="004D1DA5" w:rsidRDefault="004D1DA5" w:rsidP="004D1DA5">
            <w:pPr>
              <w:jc w:val="both"/>
              <w:rPr>
                <w:rFonts w:ascii="Times New Roman" w:hAnsi="Times New Roman" w:cs="Times New Roman"/>
                <w:sz w:val="24"/>
                <w:szCs w:val="24"/>
              </w:rPr>
            </w:pPr>
            <w:r>
              <w:rPr>
                <w:rFonts w:ascii="Times New Roman" w:hAnsi="Times New Roman" w:cs="Times New Roman"/>
                <w:sz w:val="24"/>
                <w:szCs w:val="24"/>
              </w:rPr>
              <w:t xml:space="preserve">            </w:t>
            </w:r>
            <w:r w:rsidRPr="004D1DA5">
              <w:rPr>
                <w:rFonts w:ascii="Times New Roman" w:hAnsi="Times New Roman" w:cs="Times New Roman"/>
                <w:sz w:val="24"/>
                <w:szCs w:val="24"/>
              </w:rPr>
              <w:t xml:space="preserve">Активно работает ФОК «Олимп», который стал главной ареной спортивных баталий. Привлекают молодёжь к систематическим занятиям физической культурой и спортом, к участию в социально-значимых мероприятиях руководители ИК-4, ИК-17, линейного управления магистральных газопроводов, администрации района, управления образования, Заволжского, </w:t>
            </w:r>
            <w:proofErr w:type="spellStart"/>
            <w:r w:rsidRPr="004D1DA5">
              <w:rPr>
                <w:rFonts w:ascii="Times New Roman" w:hAnsi="Times New Roman" w:cs="Times New Roman"/>
                <w:sz w:val="24"/>
                <w:szCs w:val="24"/>
              </w:rPr>
              <w:t>Старопорубёжского</w:t>
            </w:r>
            <w:proofErr w:type="spellEnd"/>
            <w:r w:rsidRPr="004D1DA5">
              <w:rPr>
                <w:rFonts w:ascii="Times New Roman" w:hAnsi="Times New Roman" w:cs="Times New Roman"/>
                <w:sz w:val="24"/>
                <w:szCs w:val="24"/>
              </w:rPr>
              <w:t xml:space="preserve">, Рахмановского муниципальных образований. </w:t>
            </w:r>
          </w:p>
          <w:p w:rsidR="004D1DA5" w:rsidRPr="004D1DA5" w:rsidRDefault="004D1DA5" w:rsidP="004D1DA5">
            <w:pPr>
              <w:rPr>
                <w:rFonts w:ascii="Times New Roman" w:hAnsi="Times New Roman" w:cs="Times New Roman"/>
                <w:sz w:val="24"/>
                <w:szCs w:val="24"/>
              </w:rPr>
            </w:pPr>
            <w:r>
              <w:rPr>
                <w:rFonts w:ascii="Times New Roman" w:hAnsi="Times New Roman" w:cs="Times New Roman"/>
                <w:sz w:val="24"/>
                <w:szCs w:val="24"/>
              </w:rPr>
              <w:t xml:space="preserve">            </w:t>
            </w:r>
            <w:r w:rsidRPr="004D1DA5">
              <w:rPr>
                <w:rFonts w:ascii="Times New Roman" w:hAnsi="Times New Roman" w:cs="Times New Roman"/>
                <w:sz w:val="24"/>
                <w:szCs w:val="24"/>
              </w:rPr>
              <w:t>У молодежи всегда были и есть свои специфические проблемы, которых нет у взрослого человека.</w:t>
            </w:r>
            <w:r>
              <w:rPr>
                <w:rFonts w:ascii="Times New Roman" w:hAnsi="Times New Roman" w:cs="Times New Roman"/>
                <w:sz w:val="24"/>
                <w:szCs w:val="24"/>
              </w:rPr>
              <w:t xml:space="preserve"> </w:t>
            </w:r>
            <w:r w:rsidRPr="004D1DA5">
              <w:rPr>
                <w:rFonts w:ascii="Times New Roman" w:hAnsi="Times New Roman" w:cs="Times New Roman"/>
                <w:sz w:val="24"/>
                <w:szCs w:val="24"/>
              </w:rPr>
              <w:t>Нынешнее поколение молодых людей не лучше и не хуже предыдущих, оно - другое.  Создание многочисленных общественных объединений стало для молодежи возможностью привлечь внимание к своим интересам и проблемам, самостоятельно обеспечить свой досуг и занятость.</w:t>
            </w:r>
          </w:p>
          <w:p w:rsidR="004D1DA5" w:rsidRPr="004D1DA5" w:rsidRDefault="004D1DA5" w:rsidP="004D1DA5">
            <w:pPr>
              <w:jc w:val="both"/>
              <w:rPr>
                <w:rFonts w:ascii="Times New Roman" w:hAnsi="Times New Roman" w:cs="Times New Roman"/>
                <w:sz w:val="24"/>
                <w:szCs w:val="24"/>
              </w:rPr>
            </w:pPr>
            <w:r w:rsidRPr="004D1DA5">
              <w:rPr>
                <w:rFonts w:ascii="Times New Roman" w:hAnsi="Times New Roman" w:cs="Times New Roman"/>
                <w:sz w:val="24"/>
                <w:szCs w:val="24"/>
              </w:rPr>
              <w:t xml:space="preserve">Общественные организации -  важная ниша взаимного общения между государством, обществом и подрастающим поколением. </w:t>
            </w:r>
          </w:p>
          <w:p w:rsidR="00621FF4" w:rsidRPr="007052E9" w:rsidRDefault="00621FF4" w:rsidP="004D1DA5">
            <w:pPr>
              <w:jc w:val="both"/>
              <w:rPr>
                <w:rFonts w:ascii="Times New Roman" w:hAnsi="Times New Roman" w:cs="Times New Roman"/>
                <w:sz w:val="24"/>
                <w:szCs w:val="24"/>
              </w:rPr>
            </w:pPr>
          </w:p>
        </w:tc>
      </w:tr>
      <w:tr w:rsidR="009F524A" w:rsidRPr="007052E9" w:rsidTr="002520A3">
        <w:tc>
          <w:tcPr>
            <w:tcW w:w="1266" w:type="dxa"/>
          </w:tcPr>
          <w:p w:rsidR="009F524A" w:rsidRPr="004966FF" w:rsidRDefault="009F524A" w:rsidP="001A2919">
            <w:pPr>
              <w:jc w:val="both"/>
              <w:rPr>
                <w:rFonts w:ascii="Times New Roman" w:hAnsi="Times New Roman" w:cs="Times New Roman"/>
                <w:b/>
                <w:sz w:val="24"/>
                <w:szCs w:val="24"/>
              </w:rPr>
            </w:pPr>
            <w:r w:rsidRPr="004966FF">
              <w:rPr>
                <w:rFonts w:ascii="Times New Roman" w:hAnsi="Times New Roman" w:cs="Times New Roman"/>
                <w:b/>
                <w:sz w:val="24"/>
                <w:szCs w:val="24"/>
              </w:rPr>
              <w:lastRenderedPageBreak/>
              <w:t>2.2.15</w:t>
            </w:r>
          </w:p>
        </w:tc>
        <w:tc>
          <w:tcPr>
            <w:tcW w:w="4919" w:type="dxa"/>
          </w:tcPr>
          <w:p w:rsidR="009F524A" w:rsidRPr="009F524A" w:rsidRDefault="00E0791D" w:rsidP="001A2919">
            <w:pPr>
              <w:jc w:val="both"/>
              <w:rPr>
                <w:rFonts w:ascii="Times New Roman" w:hAnsi="Times New Roman" w:cs="Times New Roman"/>
                <w:b/>
                <w:sz w:val="24"/>
                <w:szCs w:val="24"/>
              </w:rPr>
            </w:pPr>
            <w:r>
              <w:rPr>
                <w:rFonts w:ascii="Times New Roman" w:hAnsi="Times New Roman" w:cs="Times New Roman"/>
                <w:b/>
                <w:sz w:val="24"/>
                <w:szCs w:val="24"/>
              </w:rPr>
              <w:t>И</w:t>
            </w:r>
            <w:r w:rsidR="009F524A" w:rsidRPr="009F524A">
              <w:rPr>
                <w:rFonts w:ascii="Times New Roman" w:hAnsi="Times New Roman" w:cs="Times New Roman"/>
                <w:b/>
                <w:sz w:val="24"/>
                <w:szCs w:val="24"/>
              </w:rPr>
              <w:t>ные сведения</w:t>
            </w:r>
          </w:p>
        </w:tc>
        <w:tc>
          <w:tcPr>
            <w:tcW w:w="8601" w:type="dxa"/>
          </w:tcPr>
          <w:p w:rsidR="009F524A" w:rsidRPr="007052E9" w:rsidRDefault="009F524A" w:rsidP="001A2919">
            <w:pPr>
              <w:jc w:val="both"/>
              <w:rPr>
                <w:rFonts w:ascii="Times New Roman" w:hAnsi="Times New Roman" w:cs="Times New Roman"/>
                <w:sz w:val="24"/>
                <w:szCs w:val="24"/>
              </w:rPr>
            </w:pPr>
          </w:p>
        </w:tc>
      </w:tr>
      <w:tr w:rsidR="009F524A" w:rsidRPr="007052E9" w:rsidTr="005243A5">
        <w:tc>
          <w:tcPr>
            <w:tcW w:w="1266" w:type="dxa"/>
          </w:tcPr>
          <w:p w:rsidR="009F524A" w:rsidRPr="004966FF" w:rsidRDefault="008B3B03" w:rsidP="001A2919">
            <w:pPr>
              <w:jc w:val="both"/>
              <w:rPr>
                <w:rFonts w:ascii="Times New Roman" w:hAnsi="Times New Roman" w:cs="Times New Roman"/>
                <w:b/>
                <w:sz w:val="24"/>
                <w:szCs w:val="24"/>
              </w:rPr>
            </w:pPr>
            <w:r w:rsidRPr="004966FF">
              <w:rPr>
                <w:rFonts w:ascii="Times New Roman" w:hAnsi="Times New Roman" w:cs="Times New Roman"/>
                <w:b/>
                <w:sz w:val="24"/>
                <w:szCs w:val="24"/>
              </w:rPr>
              <w:t>2.3</w:t>
            </w:r>
          </w:p>
        </w:tc>
        <w:tc>
          <w:tcPr>
            <w:tcW w:w="13520" w:type="dxa"/>
            <w:gridSpan w:val="2"/>
          </w:tcPr>
          <w:p w:rsidR="009F524A" w:rsidRPr="00787807" w:rsidRDefault="009F524A" w:rsidP="00621FF4">
            <w:pPr>
              <w:jc w:val="center"/>
              <w:rPr>
                <w:rFonts w:ascii="Times New Roman" w:hAnsi="Times New Roman" w:cs="Times New Roman"/>
                <w:b/>
                <w:sz w:val="24"/>
                <w:szCs w:val="24"/>
              </w:rPr>
            </w:pPr>
            <w:r w:rsidRPr="00787807">
              <w:rPr>
                <w:rFonts w:ascii="Times New Roman" w:hAnsi="Times New Roman" w:cs="Times New Roman"/>
                <w:b/>
                <w:sz w:val="24"/>
                <w:szCs w:val="24"/>
              </w:rPr>
              <w:t>Просветительная деятельность, взаимодействие с институтами гражданского общества</w:t>
            </w:r>
          </w:p>
        </w:tc>
      </w:tr>
      <w:tr w:rsidR="00621FF4" w:rsidRPr="007052E9" w:rsidTr="002520A3">
        <w:tc>
          <w:tcPr>
            <w:tcW w:w="1266" w:type="dxa"/>
          </w:tcPr>
          <w:p w:rsidR="00621FF4" w:rsidRPr="004966FF" w:rsidRDefault="00621FF4">
            <w:pPr>
              <w:rPr>
                <w:rFonts w:ascii="Times New Roman" w:hAnsi="Times New Roman" w:cs="Times New Roman"/>
                <w:sz w:val="24"/>
                <w:szCs w:val="24"/>
              </w:rPr>
            </w:pPr>
            <w:r w:rsidRPr="004966FF">
              <w:rPr>
                <w:rFonts w:ascii="Times New Roman" w:hAnsi="Times New Roman" w:cs="Times New Roman"/>
                <w:sz w:val="24"/>
                <w:szCs w:val="24"/>
              </w:rPr>
              <w:t>2.3.1</w:t>
            </w:r>
          </w:p>
        </w:tc>
        <w:tc>
          <w:tcPr>
            <w:tcW w:w="4919" w:type="dxa"/>
          </w:tcPr>
          <w:p w:rsidR="00621FF4" w:rsidRPr="007052E9" w:rsidRDefault="00621FF4" w:rsidP="001A2919">
            <w:pPr>
              <w:jc w:val="both"/>
              <w:rPr>
                <w:rFonts w:ascii="Times New Roman" w:hAnsi="Times New Roman" w:cs="Times New Roman"/>
                <w:sz w:val="24"/>
                <w:szCs w:val="24"/>
              </w:rPr>
            </w:pPr>
            <w:r w:rsidRPr="00787807">
              <w:rPr>
                <w:rFonts w:ascii="Times New Roman" w:hAnsi="Times New Roman" w:cs="Times New Roman"/>
                <w:sz w:val="24"/>
                <w:szCs w:val="24"/>
              </w:rPr>
              <w:t>основные направления проводимой просветительской работы среди населения</w:t>
            </w:r>
          </w:p>
        </w:tc>
        <w:tc>
          <w:tcPr>
            <w:tcW w:w="8601" w:type="dxa"/>
          </w:tcPr>
          <w:p w:rsidR="004D1DA5" w:rsidRPr="004D1DA5" w:rsidRDefault="004D1DA5" w:rsidP="004D1DA5">
            <w:pPr>
              <w:pStyle w:val="a6"/>
              <w:ind w:firstLine="360"/>
              <w:jc w:val="both"/>
              <w:rPr>
                <w:rFonts w:ascii="Times New Roman" w:eastAsia="Calibri" w:hAnsi="Times New Roman" w:cs="Times New Roman"/>
                <w:sz w:val="24"/>
                <w:szCs w:val="24"/>
              </w:rPr>
            </w:pPr>
            <w:r w:rsidRPr="004D1DA5">
              <w:rPr>
                <w:rFonts w:ascii="Times New Roman" w:eastAsia="Calibri" w:hAnsi="Times New Roman" w:cs="Times New Roman"/>
                <w:sz w:val="24"/>
                <w:szCs w:val="24"/>
              </w:rPr>
              <w:t xml:space="preserve">    В целях улучшения и совершенствования форм и методов взаимодействия КДН и ЗП совместно с ведомствами системы профилактики </w:t>
            </w:r>
            <w:r w:rsidRPr="004D1DA5">
              <w:rPr>
                <w:rFonts w:ascii="Times New Roman" w:hAnsi="Times New Roman"/>
                <w:sz w:val="24"/>
                <w:szCs w:val="24"/>
              </w:rPr>
              <w:t>в 2021</w:t>
            </w:r>
            <w:r w:rsidRPr="004D1DA5">
              <w:rPr>
                <w:rFonts w:ascii="Times New Roman" w:eastAsia="Calibri" w:hAnsi="Times New Roman" w:cs="Times New Roman"/>
                <w:sz w:val="24"/>
                <w:szCs w:val="24"/>
              </w:rPr>
              <w:t xml:space="preserve"> году продолжала проводить просветительскую работу среди населения.</w:t>
            </w:r>
          </w:p>
          <w:p w:rsidR="004D1DA5" w:rsidRPr="004D1DA5" w:rsidRDefault="004D1DA5" w:rsidP="004D1DA5">
            <w:pPr>
              <w:ind w:firstLine="709"/>
              <w:jc w:val="both"/>
              <w:rPr>
                <w:rFonts w:ascii="Times New Roman" w:eastAsia="Calibri" w:hAnsi="Times New Roman" w:cs="Times New Roman"/>
                <w:sz w:val="24"/>
                <w:szCs w:val="24"/>
              </w:rPr>
            </w:pPr>
            <w:r w:rsidRPr="004D1DA5">
              <w:rPr>
                <w:rFonts w:ascii="Times New Roman" w:eastAsia="Calibri" w:hAnsi="Times New Roman" w:cs="Times New Roman"/>
                <w:sz w:val="24"/>
                <w:szCs w:val="24"/>
              </w:rPr>
              <w:t xml:space="preserve">Проводилась информационная работа, направленная на пропаганду здорового образа жизни и профилактику правонарушений среди детей и подростков, жестокого обращения с несовершеннолетними. Ежемесячно разрабатывались и распространялись буклеты, листовки, </w:t>
            </w:r>
            <w:proofErr w:type="spellStart"/>
            <w:r w:rsidRPr="004D1DA5">
              <w:rPr>
                <w:rFonts w:ascii="Times New Roman" w:eastAsia="Calibri" w:hAnsi="Times New Roman" w:cs="Times New Roman"/>
                <w:sz w:val="24"/>
                <w:szCs w:val="24"/>
              </w:rPr>
              <w:t>флаеры</w:t>
            </w:r>
            <w:proofErr w:type="spellEnd"/>
            <w:r w:rsidRPr="004D1DA5">
              <w:rPr>
                <w:rFonts w:ascii="Times New Roman" w:eastAsia="Calibri" w:hAnsi="Times New Roman" w:cs="Times New Roman"/>
                <w:sz w:val="24"/>
                <w:szCs w:val="24"/>
              </w:rPr>
              <w:t xml:space="preserve">. </w:t>
            </w:r>
            <w:r w:rsidRPr="004D1DA5">
              <w:rPr>
                <w:rFonts w:ascii="Times New Roman" w:hAnsi="Times New Roman"/>
                <w:sz w:val="24"/>
                <w:szCs w:val="24"/>
              </w:rPr>
              <w:t>За 12 месяцев 2021</w:t>
            </w:r>
            <w:r w:rsidRPr="004D1DA5">
              <w:rPr>
                <w:rFonts w:ascii="Times New Roman" w:eastAsia="Calibri" w:hAnsi="Times New Roman" w:cs="Times New Roman"/>
                <w:sz w:val="24"/>
                <w:szCs w:val="24"/>
              </w:rPr>
              <w:t xml:space="preserve"> года разработано 157 видов буклетов (распространено 3219 штук):</w:t>
            </w:r>
            <w:r w:rsidRPr="004D1DA5">
              <w:rPr>
                <w:rStyle w:val="ab"/>
                <w:rFonts w:ascii="Times New Roman" w:eastAsia="Calibri" w:hAnsi="Times New Roman" w:cs="Times New Roman"/>
                <w:sz w:val="24"/>
                <w:szCs w:val="24"/>
              </w:rPr>
              <w:t xml:space="preserve"> </w:t>
            </w:r>
            <w:r w:rsidRPr="004D1DA5">
              <w:rPr>
                <w:rStyle w:val="ab"/>
                <w:rFonts w:ascii="Times New Roman" w:eastAsia="Calibri" w:hAnsi="Times New Roman" w:cs="Times New Roman"/>
                <w:b w:val="0"/>
                <w:sz w:val="24"/>
                <w:szCs w:val="24"/>
              </w:rPr>
              <w:t>«</w:t>
            </w:r>
            <w:proofErr w:type="spellStart"/>
            <w:r w:rsidRPr="004D1DA5">
              <w:rPr>
                <w:rStyle w:val="ab"/>
                <w:rFonts w:ascii="Times New Roman" w:eastAsia="Calibri" w:hAnsi="Times New Roman" w:cs="Times New Roman"/>
                <w:b w:val="0"/>
                <w:sz w:val="24"/>
                <w:szCs w:val="24"/>
              </w:rPr>
              <w:t>Наркозависимость</w:t>
            </w:r>
            <w:proofErr w:type="spellEnd"/>
            <w:r w:rsidRPr="004D1DA5">
              <w:rPr>
                <w:rStyle w:val="ab"/>
                <w:rFonts w:ascii="Times New Roman" w:eastAsia="Calibri" w:hAnsi="Times New Roman" w:cs="Times New Roman"/>
                <w:b w:val="0"/>
                <w:sz w:val="24"/>
                <w:szCs w:val="24"/>
              </w:rPr>
              <w:t>», «Безопасность на воде», «Закрывайте окна», «Терроризму – нет!»,</w:t>
            </w:r>
            <w:r w:rsidRPr="004D1DA5">
              <w:rPr>
                <w:rStyle w:val="ab"/>
                <w:rFonts w:ascii="Times New Roman" w:eastAsia="Calibri" w:hAnsi="Times New Roman" w:cs="Times New Roman"/>
                <w:sz w:val="24"/>
                <w:szCs w:val="24"/>
              </w:rPr>
              <w:t xml:space="preserve"> </w:t>
            </w:r>
            <w:r w:rsidRPr="004D1DA5">
              <w:rPr>
                <w:rFonts w:ascii="Times New Roman" w:eastAsia="Calibri" w:hAnsi="Times New Roman" w:cs="Times New Roman"/>
                <w:sz w:val="24"/>
                <w:szCs w:val="24"/>
              </w:rPr>
              <w:t xml:space="preserve">«Здоровая Россия – трезвая Россия». «Социальная профилактика </w:t>
            </w:r>
            <w:r w:rsidRPr="004D1DA5">
              <w:rPr>
                <w:rFonts w:ascii="Times New Roman" w:eastAsia="Calibri" w:hAnsi="Times New Roman" w:cs="Times New Roman"/>
                <w:sz w:val="24"/>
                <w:szCs w:val="24"/>
              </w:rPr>
              <w:lastRenderedPageBreak/>
              <w:t xml:space="preserve">домашнего насилия», «Культура поведения в общественных местах», «Виды насилия», «Профилактика </w:t>
            </w:r>
            <w:proofErr w:type="spellStart"/>
            <w:r w:rsidRPr="004D1DA5">
              <w:rPr>
                <w:rFonts w:ascii="Times New Roman" w:eastAsia="Calibri" w:hAnsi="Times New Roman" w:cs="Times New Roman"/>
                <w:sz w:val="24"/>
                <w:szCs w:val="24"/>
              </w:rPr>
              <w:t>коронавирусной</w:t>
            </w:r>
            <w:proofErr w:type="spellEnd"/>
            <w:r w:rsidRPr="004D1DA5">
              <w:rPr>
                <w:rFonts w:ascii="Times New Roman" w:eastAsia="Calibri" w:hAnsi="Times New Roman" w:cs="Times New Roman"/>
                <w:sz w:val="24"/>
                <w:szCs w:val="24"/>
              </w:rPr>
              <w:t xml:space="preserve"> инфекции», «Детское воровство. Советы родителям», «Выбирая профессию», «Безопасное поведение на улице и дома», «Проблемы насилия над женщиной в семье», «Ребенок в комнате – закрой окно», «Как формировать привычки к здоровому образу жизни!», «Повышение педагогической культуры родителей», «Профилактика курения среди подростков», «Как воспитывать ребенка без физического наказания», «Подростковый суицид» и др.</w:t>
            </w:r>
          </w:p>
          <w:p w:rsidR="004D1DA5" w:rsidRPr="004D1DA5" w:rsidRDefault="004D1DA5" w:rsidP="004D1DA5">
            <w:pPr>
              <w:ind w:firstLine="709"/>
              <w:jc w:val="both"/>
              <w:rPr>
                <w:rFonts w:ascii="Times New Roman" w:eastAsia="Calibri" w:hAnsi="Times New Roman" w:cs="Times New Roman"/>
                <w:sz w:val="24"/>
                <w:szCs w:val="24"/>
              </w:rPr>
            </w:pPr>
            <w:r w:rsidRPr="004D1DA5">
              <w:rPr>
                <w:rFonts w:ascii="Times New Roman" w:eastAsia="Calibri" w:hAnsi="Times New Roman" w:cs="Times New Roman"/>
                <w:sz w:val="24"/>
                <w:szCs w:val="24"/>
              </w:rPr>
              <w:t>Велась профилактическая работа по предупреждению гибели и травматизма детей и подростков среди семей, находящихся в трудной жизненной ситуации и социально опасном положении:</w:t>
            </w:r>
          </w:p>
          <w:p w:rsidR="004D1DA5" w:rsidRPr="004D1DA5" w:rsidRDefault="004D1DA5" w:rsidP="004D1DA5">
            <w:pPr>
              <w:pStyle w:val="ac"/>
              <w:ind w:left="0"/>
              <w:jc w:val="both"/>
            </w:pPr>
            <w:r w:rsidRPr="004D1DA5">
              <w:t>- распространялись под роспись информационные памятки на темы: «Памятка по пожарной безопасности», «Памятка по пожарной безопасности в жилом секторе», «Памятка населению по безопасному обращению с газом в быту», «Профилактика инфекционных заболеваний», «Памятка по применению гражданами бытовых пиротехнических изделий», «Памятка населению по действиям при стихийных бедствиях и опасных природных явлениях». В семьи, проживающие вблизи р. Б. Иргиз, в весенний период раздаются «Памятки населению по действиям при угрозе и затоплении населенных пунктов»;</w:t>
            </w:r>
          </w:p>
          <w:p w:rsidR="004D1DA5" w:rsidRPr="004D1DA5" w:rsidRDefault="004D1DA5" w:rsidP="004D1DA5">
            <w:pPr>
              <w:pStyle w:val="ac"/>
              <w:ind w:left="0"/>
              <w:jc w:val="both"/>
            </w:pPr>
            <w:r w:rsidRPr="004D1DA5">
              <w:t>- распространялись информационные буклеты профилактического характера: «Защитим детей от насилия», «Это должен знать каждый! Твоя школа безопасности», «Отдых с ребенком: полезные рекомендации», «Летние правила безопасности для ребенка», «Правила безопасности для детей зимой», «Дети и алкоголь. Как разговаривать», «Школа – территория безопасности» и другие;</w:t>
            </w:r>
          </w:p>
          <w:p w:rsidR="004D1DA5" w:rsidRDefault="004D1DA5" w:rsidP="004D1DA5">
            <w:pPr>
              <w:pStyle w:val="ac"/>
              <w:ind w:left="0"/>
              <w:jc w:val="both"/>
            </w:pPr>
            <w:r w:rsidRPr="004D1DA5">
              <w:t>- среди несовершеннолетних, в целях предупреждения подростковых суицидов среди родителей, имеющих детей-подростков, из семей, находящихся в социально опасном положении и трудной жизненной ситуации, распространено 56 буклетов, разъясняющих правила и варианты поведения и реагирования в случаях проявления подростками суицидального поведения.</w:t>
            </w:r>
          </w:p>
          <w:p w:rsidR="00392B78" w:rsidRPr="00392B78" w:rsidRDefault="00392B78" w:rsidP="00392B78">
            <w:pPr>
              <w:pStyle w:val="a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92B78">
              <w:rPr>
                <w:rFonts w:ascii="Times New Roman" w:hAnsi="Times New Roman" w:cs="Times New Roman"/>
                <w:sz w:val="24"/>
                <w:szCs w:val="24"/>
              </w:rPr>
              <w:t>За отчетный период по тематике безопасности дорожного движения был выпущено и распространено 15 видов печатной продукции памятка-листовка для водителей и пешеходов), тираж которой составил 520 экземпляров.</w:t>
            </w:r>
            <w:proofErr w:type="gramEnd"/>
          </w:p>
          <w:p w:rsidR="00392B78" w:rsidRPr="00392B78" w:rsidRDefault="00392B78" w:rsidP="00392B78">
            <w:pPr>
              <w:pStyle w:val="a6"/>
              <w:jc w:val="both"/>
              <w:rPr>
                <w:rFonts w:ascii="Times New Roman" w:hAnsi="Times New Roman" w:cs="Times New Roman"/>
                <w:sz w:val="24"/>
                <w:szCs w:val="24"/>
              </w:rPr>
            </w:pPr>
            <w:r w:rsidRPr="00392B78">
              <w:rPr>
                <w:rFonts w:ascii="Times New Roman" w:hAnsi="Times New Roman" w:cs="Times New Roman"/>
                <w:sz w:val="24"/>
                <w:szCs w:val="24"/>
              </w:rPr>
              <w:t xml:space="preserve">В средствах массовой информации опубликовано 184 материала по безопасности </w:t>
            </w:r>
            <w:r w:rsidRPr="00392B78">
              <w:rPr>
                <w:rFonts w:ascii="Times New Roman" w:hAnsi="Times New Roman" w:cs="Times New Roman"/>
                <w:sz w:val="24"/>
                <w:szCs w:val="24"/>
              </w:rPr>
              <w:lastRenderedPageBreak/>
              <w:t>дорожного движения. Из них в печати – 11 статей, которые были опубликованы в газетах: «Провинциальная жизнь», «Новое Заволжье»; 10 информаций на сайте УГИБДД Саратовской области и 110 информаций на сайтах администраций обслуживаемых районов и сайте межмуниципального отдела, социальных сетях «Одноклассники» и «В контакте».</w:t>
            </w:r>
          </w:p>
          <w:p w:rsidR="00392B78" w:rsidRPr="00392B78" w:rsidRDefault="00392B78" w:rsidP="00392B78">
            <w:pPr>
              <w:pStyle w:val="a6"/>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392B78">
              <w:rPr>
                <w:rFonts w:ascii="Times New Roman" w:hAnsi="Times New Roman" w:cs="Times New Roman"/>
                <w:sz w:val="24"/>
                <w:szCs w:val="24"/>
              </w:rPr>
              <w:t xml:space="preserve">На </w:t>
            </w:r>
            <w:proofErr w:type="spellStart"/>
            <w:r w:rsidRPr="00392B78">
              <w:rPr>
                <w:rFonts w:ascii="Times New Roman" w:hAnsi="Times New Roman" w:cs="Times New Roman"/>
                <w:sz w:val="24"/>
                <w:szCs w:val="24"/>
              </w:rPr>
              <w:t>авторадио</w:t>
            </w:r>
            <w:proofErr w:type="spellEnd"/>
            <w:r w:rsidRPr="00392B78">
              <w:rPr>
                <w:rFonts w:ascii="Times New Roman" w:hAnsi="Times New Roman" w:cs="Times New Roman"/>
                <w:sz w:val="24"/>
                <w:szCs w:val="24"/>
              </w:rPr>
              <w:t xml:space="preserve"> Пугачев 201,0 </w:t>
            </w:r>
            <w:r w:rsidRPr="00392B78">
              <w:rPr>
                <w:rFonts w:ascii="Times New Roman" w:hAnsi="Times New Roman" w:cs="Times New Roman"/>
                <w:sz w:val="24"/>
                <w:szCs w:val="24"/>
                <w:lang w:val="en-US"/>
              </w:rPr>
              <w:t>FM</w:t>
            </w:r>
            <w:r w:rsidRPr="00392B78">
              <w:rPr>
                <w:rFonts w:ascii="Times New Roman" w:hAnsi="Times New Roman" w:cs="Times New Roman"/>
                <w:sz w:val="24"/>
                <w:szCs w:val="24"/>
              </w:rPr>
              <w:t xml:space="preserve"> транслировалось 53 информации для населения о проводимых   профилактических операциях и мероприятиях, направленных на снижение ДТТ. Каждый </w:t>
            </w:r>
            <w:proofErr w:type="spellStart"/>
            <w:r w:rsidRPr="00392B78">
              <w:rPr>
                <w:rFonts w:ascii="Times New Roman" w:hAnsi="Times New Roman" w:cs="Times New Roman"/>
                <w:sz w:val="24"/>
                <w:szCs w:val="24"/>
              </w:rPr>
              <w:t>аудиоролик</w:t>
            </w:r>
            <w:proofErr w:type="spellEnd"/>
            <w:r w:rsidRPr="00392B78">
              <w:rPr>
                <w:rFonts w:ascii="Times New Roman" w:hAnsi="Times New Roman" w:cs="Times New Roman"/>
                <w:sz w:val="24"/>
                <w:szCs w:val="24"/>
              </w:rPr>
              <w:t xml:space="preserve"> транслировался весь период проведения мероприятия.</w:t>
            </w:r>
          </w:p>
          <w:p w:rsidR="004D1DA5" w:rsidRPr="004D1DA5" w:rsidRDefault="004D1DA5" w:rsidP="004D1DA5">
            <w:pPr>
              <w:pStyle w:val="a6"/>
              <w:ind w:firstLine="708"/>
              <w:jc w:val="both"/>
              <w:rPr>
                <w:rFonts w:ascii="Times New Roman" w:eastAsia="Calibri" w:hAnsi="Times New Roman" w:cs="Times New Roman"/>
                <w:color w:val="000000"/>
                <w:sz w:val="24"/>
                <w:szCs w:val="24"/>
              </w:rPr>
            </w:pPr>
            <w:r w:rsidRPr="004D1DA5">
              <w:rPr>
                <w:rFonts w:ascii="Times New Roman" w:eastAsia="Calibri" w:hAnsi="Times New Roman" w:cs="Times New Roman"/>
                <w:sz w:val="24"/>
                <w:szCs w:val="24"/>
              </w:rPr>
              <w:t xml:space="preserve">Классные и общешкольные родительские собрания для соблюдения санитарно-эпидемиологических норм, проводились в дистанционном режиме или в индивидуальном порядке. При помощи </w:t>
            </w:r>
            <w:proofErr w:type="spellStart"/>
            <w:r w:rsidRPr="004D1DA5">
              <w:rPr>
                <w:rFonts w:ascii="Times New Roman" w:eastAsia="Calibri" w:hAnsi="Times New Roman" w:cs="Times New Roman"/>
                <w:sz w:val="24"/>
                <w:szCs w:val="24"/>
              </w:rPr>
              <w:t>мессенджеров</w:t>
            </w:r>
            <w:proofErr w:type="spellEnd"/>
            <w:r w:rsidRPr="004D1DA5">
              <w:rPr>
                <w:rFonts w:ascii="Times New Roman" w:eastAsia="Calibri" w:hAnsi="Times New Roman" w:cs="Times New Roman"/>
                <w:sz w:val="24"/>
                <w:szCs w:val="24"/>
              </w:rPr>
              <w:t xml:space="preserve">, телефонных звонков, индивидуальных консультаций педагоги, педагоги-психологи общаются с родителями о пропаганде ЗОЖ, проводились инструктажи с родителями по соблюдению законопослушного поведения несовершеннолетними: «Жестокость и насилие: как им противостоять», «Подростковая жестокость и агрессия: конфликты между группой и личностью», «Где рождается жестокость?», «Правила поведения и безопасности вне школы» и «Добро и доброта», </w:t>
            </w:r>
            <w:r w:rsidRPr="004D1DA5">
              <w:rPr>
                <w:rFonts w:ascii="Times New Roman" w:eastAsia="Calibri" w:hAnsi="Times New Roman" w:cs="Times New Roman"/>
                <w:color w:val="000000"/>
                <w:sz w:val="24"/>
                <w:szCs w:val="24"/>
              </w:rPr>
              <w:t>«Права, обязанности, ответственность родителей и несовершеннолетних», «Профилактика неблагоприятных взаимоотношений в семье и обществе», «Воспитание детей в семье. Проблемы внутреннего и внешнего общения семьи», «Профилактика жестокого обращения в семье», «Психолого-педагогические особенности несовершеннолетнего», «Создание эмоционального поля во взаимоотношениях», «Права и обязанности семьи», «Причина детских суицидов».</w:t>
            </w:r>
          </w:p>
          <w:p w:rsidR="00392B78" w:rsidRPr="00392B78" w:rsidRDefault="00392B78" w:rsidP="00392B78">
            <w:pPr>
              <w:pStyle w:val="a6"/>
              <w:jc w:val="both"/>
              <w:rPr>
                <w:rFonts w:ascii="Times New Roman" w:eastAsia="Calibri" w:hAnsi="Times New Roman" w:cs="Times New Roman"/>
                <w:sz w:val="24"/>
                <w:szCs w:val="24"/>
              </w:rPr>
            </w:pPr>
            <w:r>
              <w:rPr>
                <w:rFonts w:ascii="Times New Roman" w:hAnsi="Times New Roman"/>
                <w:sz w:val="24"/>
                <w:szCs w:val="24"/>
              </w:rPr>
              <w:t xml:space="preserve">           </w:t>
            </w:r>
            <w:r w:rsidRPr="00392B78">
              <w:rPr>
                <w:rFonts w:ascii="Times New Roman" w:eastAsia="Calibri" w:hAnsi="Times New Roman" w:cs="Times New Roman"/>
                <w:sz w:val="24"/>
                <w:szCs w:val="24"/>
              </w:rPr>
              <w:t>В состав комиссии введены представители общественных организаций и объединений, а также общественного помощника уполномоченного по правам ребенка Саратовской области в Пугачевском муниципальном районе.</w:t>
            </w:r>
          </w:p>
          <w:p w:rsidR="00621FF4" w:rsidRPr="007052E9" w:rsidRDefault="00621FF4" w:rsidP="001A2919">
            <w:pPr>
              <w:jc w:val="both"/>
              <w:rPr>
                <w:rFonts w:ascii="Times New Roman" w:hAnsi="Times New Roman" w:cs="Times New Roman"/>
                <w:sz w:val="24"/>
                <w:szCs w:val="24"/>
              </w:rPr>
            </w:pPr>
          </w:p>
        </w:tc>
      </w:tr>
      <w:tr w:rsidR="00621FF4" w:rsidRPr="007052E9" w:rsidTr="002520A3">
        <w:tc>
          <w:tcPr>
            <w:tcW w:w="1266" w:type="dxa"/>
          </w:tcPr>
          <w:p w:rsidR="00621FF4" w:rsidRPr="004966FF" w:rsidRDefault="00621FF4">
            <w:pPr>
              <w:rPr>
                <w:rFonts w:ascii="Times New Roman" w:hAnsi="Times New Roman" w:cs="Times New Roman"/>
                <w:sz w:val="24"/>
                <w:szCs w:val="24"/>
              </w:rPr>
            </w:pPr>
            <w:r w:rsidRPr="004966FF">
              <w:rPr>
                <w:rFonts w:ascii="Times New Roman" w:hAnsi="Times New Roman" w:cs="Times New Roman"/>
                <w:sz w:val="24"/>
                <w:szCs w:val="24"/>
              </w:rPr>
              <w:lastRenderedPageBreak/>
              <w:t>2.3.2.</w:t>
            </w:r>
          </w:p>
        </w:tc>
        <w:tc>
          <w:tcPr>
            <w:tcW w:w="4919" w:type="dxa"/>
          </w:tcPr>
          <w:p w:rsidR="00621FF4" w:rsidRPr="007052E9" w:rsidRDefault="00621FF4" w:rsidP="001A2919">
            <w:pPr>
              <w:jc w:val="both"/>
              <w:rPr>
                <w:rFonts w:ascii="Times New Roman" w:hAnsi="Times New Roman" w:cs="Times New Roman"/>
                <w:sz w:val="24"/>
                <w:szCs w:val="24"/>
              </w:rPr>
            </w:pPr>
            <w:r w:rsidRPr="00787807">
              <w:rPr>
                <w:rFonts w:ascii="Times New Roman" w:hAnsi="Times New Roman" w:cs="Times New Roman"/>
                <w:sz w:val="24"/>
                <w:szCs w:val="24"/>
              </w:rPr>
              <w:t>об организации комиссией межведомственных мероприятий с участием специалистов органов и учреждений системы профилактики</w:t>
            </w:r>
          </w:p>
        </w:tc>
        <w:tc>
          <w:tcPr>
            <w:tcW w:w="8601" w:type="dxa"/>
          </w:tcPr>
          <w:p w:rsidR="00392B78" w:rsidRPr="00392B78" w:rsidRDefault="00392B78" w:rsidP="00392B78">
            <w:pPr>
              <w:tabs>
                <w:tab w:val="left" w:pos="1245"/>
              </w:tabs>
              <w:ind w:firstLine="567"/>
              <w:jc w:val="both"/>
              <w:rPr>
                <w:rFonts w:ascii="Times New Roman" w:hAnsi="Times New Roman" w:cs="Times New Roman"/>
                <w:sz w:val="24"/>
                <w:szCs w:val="24"/>
              </w:rPr>
            </w:pPr>
            <w:r w:rsidRPr="00392B78">
              <w:rPr>
                <w:rFonts w:ascii="Times New Roman" w:hAnsi="Times New Roman" w:cs="Times New Roman"/>
                <w:sz w:val="24"/>
                <w:szCs w:val="24"/>
              </w:rPr>
              <w:t>В целях защиты законных прав и интересов несовершеннолетних проведено 48 бесед и занятий в дошкольных образовательных учреждениях и 112 бесед в учреждениях общего и дополнительного образования</w:t>
            </w:r>
            <w:r>
              <w:rPr>
                <w:rFonts w:ascii="Times New Roman" w:hAnsi="Times New Roman" w:cs="Times New Roman"/>
                <w:sz w:val="24"/>
                <w:szCs w:val="24"/>
              </w:rPr>
              <w:t xml:space="preserve"> по соблюдению правил дорожного движения</w:t>
            </w:r>
            <w:r w:rsidRPr="00392B78">
              <w:rPr>
                <w:rFonts w:ascii="Times New Roman" w:hAnsi="Times New Roman" w:cs="Times New Roman"/>
                <w:sz w:val="24"/>
                <w:szCs w:val="24"/>
              </w:rPr>
              <w:t xml:space="preserve">. </w:t>
            </w:r>
          </w:p>
          <w:p w:rsidR="00392B78" w:rsidRPr="00392B78" w:rsidRDefault="00392B78" w:rsidP="00392B78">
            <w:pPr>
              <w:ind w:firstLine="567"/>
              <w:jc w:val="both"/>
              <w:rPr>
                <w:rFonts w:ascii="Times New Roman" w:hAnsi="Times New Roman" w:cs="Times New Roman"/>
                <w:sz w:val="24"/>
                <w:szCs w:val="24"/>
              </w:rPr>
            </w:pPr>
            <w:r w:rsidRPr="00392B78">
              <w:rPr>
                <w:rFonts w:ascii="Times New Roman" w:hAnsi="Times New Roman" w:cs="Times New Roman"/>
                <w:sz w:val="24"/>
                <w:szCs w:val="24"/>
              </w:rPr>
              <w:lastRenderedPageBreak/>
              <w:t>Организовано 7 бесед-встреч с индивидуальными предпринимателями, осуществляющие перевозку пассажиров</w:t>
            </w:r>
            <w:r>
              <w:rPr>
                <w:rFonts w:ascii="Times New Roman" w:hAnsi="Times New Roman" w:cs="Times New Roman"/>
                <w:sz w:val="24"/>
                <w:szCs w:val="24"/>
              </w:rPr>
              <w:t>, с целью соблюдения прав детей.</w:t>
            </w:r>
          </w:p>
          <w:p w:rsidR="00392B78" w:rsidRDefault="00392B78" w:rsidP="00392B78">
            <w:pPr>
              <w:pStyle w:val="a6"/>
              <w:ind w:firstLine="708"/>
              <w:jc w:val="both"/>
              <w:rPr>
                <w:rFonts w:ascii="Times New Roman" w:hAnsi="Times New Roman"/>
                <w:sz w:val="24"/>
                <w:szCs w:val="24"/>
              </w:rPr>
            </w:pPr>
            <w:r w:rsidRPr="00392B78">
              <w:rPr>
                <w:rFonts w:ascii="Times New Roman" w:hAnsi="Times New Roman"/>
                <w:sz w:val="24"/>
                <w:szCs w:val="24"/>
              </w:rPr>
              <w:t xml:space="preserve">За летний период в местах организованного отдыха несовершеннолетних специалистами КДН и ЗП совместно с ведомствами системы профилактики  проводились и проводятся профилактические мероприятия, в </w:t>
            </w:r>
            <w:r w:rsidRPr="00392B78">
              <w:rPr>
                <w:rFonts w:ascii="Times New Roman" w:hAnsi="Times New Roman"/>
                <w:color w:val="000000"/>
                <w:sz w:val="24"/>
                <w:szCs w:val="24"/>
              </w:rPr>
              <w:t xml:space="preserve"> том числе </w:t>
            </w:r>
            <w:r w:rsidRPr="00392B78">
              <w:rPr>
                <w:rFonts w:ascii="Times New Roman" w:hAnsi="Times New Roman"/>
                <w:sz w:val="24"/>
                <w:szCs w:val="24"/>
              </w:rPr>
              <w:t>лекции и беседы на темы: «Как не стать жертвой преступления», «Школа безопасности», «О сохранности имущества отдыхающих», «Профилактика наркомании среди несовершеннолетних», «Виды ответственности несовершеннолетних за различные правонарушения», «Комендантский час для несовершеннолетних», «Соблюдение Правил безопасности дорожного движения» и др.</w:t>
            </w:r>
          </w:p>
          <w:p w:rsidR="009E57C4" w:rsidRPr="009E57C4" w:rsidRDefault="009E57C4" w:rsidP="00392B78">
            <w:pPr>
              <w:pStyle w:val="a6"/>
              <w:ind w:firstLine="708"/>
              <w:jc w:val="both"/>
              <w:rPr>
                <w:rFonts w:ascii="Times New Roman" w:hAnsi="Times New Roman"/>
                <w:sz w:val="24"/>
                <w:szCs w:val="24"/>
              </w:rPr>
            </w:pPr>
            <w:r w:rsidRPr="009E57C4">
              <w:rPr>
                <w:rFonts w:ascii="Times New Roman" w:eastAsia="Times New Roman" w:hAnsi="Times New Roman" w:cs="Times New Roman"/>
                <w:sz w:val="24"/>
                <w:szCs w:val="24"/>
              </w:rPr>
              <w:t xml:space="preserve">В преддверии Дня защиты ребенка специалистами комиссии организован дистанционный прием граждан по вопросам защиты прав детей. В дистанционном приеме приняли участие представители комиссии по делам несовершеннолетних и защите их прав, МО МВД России «Пугачевский» Саратовской области, управления образования, службы опеки и попечительства, ГКУ </w:t>
            </w:r>
            <w:proofErr w:type="gramStart"/>
            <w:r w:rsidRPr="009E57C4">
              <w:rPr>
                <w:rFonts w:ascii="Times New Roman" w:eastAsia="Times New Roman" w:hAnsi="Times New Roman" w:cs="Times New Roman"/>
                <w:sz w:val="24"/>
                <w:szCs w:val="24"/>
              </w:rPr>
              <w:t>СО</w:t>
            </w:r>
            <w:proofErr w:type="gramEnd"/>
            <w:r w:rsidRPr="009E57C4">
              <w:rPr>
                <w:rFonts w:ascii="Times New Roman" w:eastAsia="Times New Roman" w:hAnsi="Times New Roman" w:cs="Times New Roman"/>
                <w:sz w:val="24"/>
                <w:szCs w:val="24"/>
              </w:rPr>
              <w:t xml:space="preserve"> «Центр занятости населения г. Пугачева», ГАУ СО «Комплексный центр социального обслуживания населения Пугачевского района».</w:t>
            </w:r>
          </w:p>
          <w:p w:rsidR="009E57C4" w:rsidRPr="009E57C4" w:rsidRDefault="009E57C4" w:rsidP="009E57C4">
            <w:pPr>
              <w:pStyle w:val="a6"/>
              <w:ind w:firstLine="567"/>
              <w:jc w:val="both"/>
              <w:rPr>
                <w:rFonts w:ascii="Times New Roman" w:hAnsi="Times New Roman" w:cs="Times New Roman"/>
                <w:sz w:val="24"/>
                <w:szCs w:val="24"/>
              </w:rPr>
            </w:pPr>
            <w:proofErr w:type="gramStart"/>
            <w:r w:rsidRPr="009E57C4">
              <w:rPr>
                <w:rFonts w:ascii="Times New Roman" w:eastAsia="Times New Roman" w:hAnsi="Times New Roman" w:cs="Times New Roman"/>
                <w:sz w:val="24"/>
                <w:szCs w:val="24"/>
              </w:rPr>
              <w:t>В рамках реализации программ «Информационный десант» и проекта «Территория безопасного детства» общественным помощником уполномоченного по правам ребенка</w:t>
            </w:r>
            <w:r>
              <w:rPr>
                <w:rFonts w:ascii="Times New Roman" w:eastAsia="Times New Roman" w:hAnsi="Times New Roman" w:cs="Times New Roman"/>
                <w:sz w:val="24"/>
                <w:szCs w:val="24"/>
              </w:rPr>
              <w:t xml:space="preserve"> (коим является специалист КДН и ЗП)</w:t>
            </w:r>
            <w:r w:rsidRPr="009E57C4">
              <w:rPr>
                <w:rFonts w:ascii="Times New Roman" w:eastAsia="Times New Roman" w:hAnsi="Times New Roman" w:cs="Times New Roman"/>
                <w:sz w:val="24"/>
                <w:szCs w:val="24"/>
              </w:rPr>
              <w:t xml:space="preserve">, комиссией по делам несовершеннолетних и защите их прав, </w:t>
            </w:r>
            <w:r w:rsidRPr="009E57C4">
              <w:rPr>
                <w:rFonts w:ascii="Times New Roman" w:hAnsi="Times New Roman" w:cs="Times New Roman"/>
                <w:sz w:val="24"/>
                <w:szCs w:val="24"/>
              </w:rPr>
              <w:t xml:space="preserve">ОДН МО МВД России «Пугачевский»  Саратовской области </w:t>
            </w:r>
            <w:r>
              <w:rPr>
                <w:rFonts w:ascii="Times New Roman" w:hAnsi="Times New Roman" w:cs="Times New Roman"/>
                <w:sz w:val="24"/>
                <w:szCs w:val="24"/>
              </w:rPr>
              <w:t xml:space="preserve">организованы и проведены </w:t>
            </w:r>
            <w:r w:rsidRPr="009E57C4">
              <w:rPr>
                <w:rFonts w:ascii="Times New Roman" w:hAnsi="Times New Roman" w:cs="Times New Roman"/>
                <w:sz w:val="24"/>
                <w:szCs w:val="24"/>
              </w:rPr>
              <w:t>мероприятия направленные на выявление лиц, вовлекающих несовершеннолетних в распитие спиртных напитков, подростков, употребляющих алкогольную продукцию, а  также лиц, допустивших</w:t>
            </w:r>
            <w:proofErr w:type="gramEnd"/>
            <w:r w:rsidRPr="009E57C4">
              <w:rPr>
                <w:rFonts w:ascii="Times New Roman" w:hAnsi="Times New Roman" w:cs="Times New Roman"/>
                <w:sz w:val="24"/>
                <w:szCs w:val="24"/>
              </w:rPr>
              <w:t xml:space="preserve"> продажу несовершеннолетним алкогольной и спиртосодержащей продукции. С этой целью отрабатываются места розничной продажи алкогольной продукции,  а именно магазины, торговые павильоны, сетевые магазины, развлекательные центры, кафе путем проведения межведомственных рейдов (совместно с инспекторами </w:t>
            </w:r>
            <w:r>
              <w:rPr>
                <w:rFonts w:ascii="Times New Roman" w:hAnsi="Times New Roman" w:cs="Times New Roman"/>
                <w:sz w:val="24"/>
                <w:szCs w:val="24"/>
              </w:rPr>
              <w:t xml:space="preserve">полиции и комиссии </w:t>
            </w:r>
            <w:r w:rsidRPr="009E57C4">
              <w:rPr>
                <w:rFonts w:ascii="Times New Roman" w:hAnsi="Times New Roman" w:cs="Times New Roman"/>
                <w:sz w:val="24"/>
                <w:szCs w:val="24"/>
              </w:rPr>
              <w:t xml:space="preserve">и другими субъектами системы профилактики).  Особое внимание уделяется местам продажи алкогольной продукции расположенным в непосредственной близости к образовательным учреждениям, общежитиям </w:t>
            </w:r>
            <w:proofErr w:type="spellStart"/>
            <w:r w:rsidRPr="009E57C4">
              <w:rPr>
                <w:rFonts w:ascii="Times New Roman" w:hAnsi="Times New Roman" w:cs="Times New Roman"/>
                <w:sz w:val="24"/>
                <w:szCs w:val="24"/>
              </w:rPr>
              <w:t>средне-профессиональных</w:t>
            </w:r>
            <w:proofErr w:type="spellEnd"/>
            <w:r w:rsidRPr="009E57C4">
              <w:rPr>
                <w:rFonts w:ascii="Times New Roman" w:hAnsi="Times New Roman" w:cs="Times New Roman"/>
                <w:sz w:val="24"/>
                <w:szCs w:val="24"/>
              </w:rPr>
              <w:t xml:space="preserve"> образовательных </w:t>
            </w:r>
            <w:r w:rsidRPr="009E57C4">
              <w:rPr>
                <w:rFonts w:ascii="Times New Roman" w:hAnsi="Times New Roman" w:cs="Times New Roman"/>
                <w:sz w:val="24"/>
                <w:szCs w:val="24"/>
              </w:rPr>
              <w:lastRenderedPageBreak/>
              <w:t>учреждений и местам концентрации молодежи.</w:t>
            </w:r>
          </w:p>
          <w:p w:rsidR="009E57C4" w:rsidRPr="009E57C4" w:rsidRDefault="009E57C4" w:rsidP="009E57C4">
            <w:pPr>
              <w:pStyle w:val="a6"/>
              <w:ind w:firstLine="708"/>
              <w:jc w:val="both"/>
              <w:rPr>
                <w:rFonts w:ascii="Times New Roman" w:hAnsi="Times New Roman"/>
                <w:sz w:val="24"/>
                <w:szCs w:val="24"/>
              </w:rPr>
            </w:pPr>
            <w:r w:rsidRPr="009E57C4">
              <w:rPr>
                <w:rFonts w:ascii="Times New Roman" w:hAnsi="Times New Roman"/>
                <w:sz w:val="24"/>
                <w:szCs w:val="24"/>
              </w:rPr>
              <w:t xml:space="preserve">Проводится комиссионная профилактическая работа по обследованию мест и условий проживания семей, находящихся в социально опасном положении. Специалисты ведомств, при посещении семей проводят беседы с гражданами и под роспись знакомят с информационными памятками по пожарной безопасности в жилом секторе, по безопасной эксплуатации систем отопления, газового оборудования и электроприборов, оказывают правовую помощь. </w:t>
            </w:r>
          </w:p>
          <w:p w:rsidR="00621FF4" w:rsidRPr="007052E9" w:rsidRDefault="009E57C4" w:rsidP="001A2919">
            <w:pPr>
              <w:jc w:val="both"/>
              <w:rPr>
                <w:rFonts w:ascii="Times New Roman" w:hAnsi="Times New Roman" w:cs="Times New Roman"/>
                <w:sz w:val="24"/>
                <w:szCs w:val="24"/>
              </w:rPr>
            </w:pPr>
            <w:r w:rsidRPr="009E57C4">
              <w:rPr>
                <w:rFonts w:ascii="Times New Roman" w:hAnsi="Times New Roman" w:cs="Times New Roman"/>
                <w:sz w:val="24"/>
                <w:szCs w:val="24"/>
              </w:rPr>
              <w:t>Проведение всех мероприятий освещается в средствах массовой информации, сети интернет, социальных сетях, на сайтах образовательных учреждений.</w:t>
            </w:r>
          </w:p>
        </w:tc>
      </w:tr>
      <w:tr w:rsidR="00621FF4" w:rsidRPr="007052E9" w:rsidTr="002520A3">
        <w:tc>
          <w:tcPr>
            <w:tcW w:w="1266" w:type="dxa"/>
          </w:tcPr>
          <w:p w:rsidR="00621FF4" w:rsidRPr="004966FF" w:rsidRDefault="00621FF4">
            <w:pPr>
              <w:rPr>
                <w:rFonts w:ascii="Times New Roman" w:hAnsi="Times New Roman" w:cs="Times New Roman"/>
                <w:sz w:val="24"/>
                <w:szCs w:val="24"/>
              </w:rPr>
            </w:pPr>
            <w:r w:rsidRPr="004966FF">
              <w:rPr>
                <w:rFonts w:ascii="Times New Roman" w:hAnsi="Times New Roman" w:cs="Times New Roman"/>
                <w:sz w:val="24"/>
                <w:szCs w:val="24"/>
              </w:rPr>
              <w:lastRenderedPageBreak/>
              <w:t>2.3.3</w:t>
            </w:r>
          </w:p>
        </w:tc>
        <w:tc>
          <w:tcPr>
            <w:tcW w:w="4919" w:type="dxa"/>
          </w:tcPr>
          <w:p w:rsidR="00621FF4" w:rsidRPr="007052E9" w:rsidRDefault="00621FF4" w:rsidP="001A2919">
            <w:pPr>
              <w:jc w:val="both"/>
              <w:rPr>
                <w:rFonts w:ascii="Times New Roman" w:hAnsi="Times New Roman" w:cs="Times New Roman"/>
                <w:sz w:val="24"/>
                <w:szCs w:val="24"/>
              </w:rPr>
            </w:pPr>
            <w:r w:rsidRPr="00787807">
              <w:rPr>
                <w:rFonts w:ascii="Times New Roman" w:hAnsi="Times New Roman" w:cs="Times New Roman"/>
                <w:sz w:val="24"/>
                <w:szCs w:val="24"/>
              </w:rPr>
              <w:t>привлечение средств массовой информации при проведении мероприятий по профилактике</w:t>
            </w:r>
          </w:p>
        </w:tc>
        <w:tc>
          <w:tcPr>
            <w:tcW w:w="8601" w:type="dxa"/>
          </w:tcPr>
          <w:p w:rsidR="00392B78" w:rsidRPr="00392B78" w:rsidRDefault="00392B78" w:rsidP="00392B78">
            <w:pPr>
              <w:pStyle w:val="a6"/>
              <w:ind w:firstLine="709"/>
              <w:jc w:val="both"/>
              <w:rPr>
                <w:rFonts w:ascii="Times New Roman" w:eastAsia="Calibri" w:hAnsi="Times New Roman" w:cs="Times New Roman"/>
                <w:sz w:val="24"/>
                <w:szCs w:val="24"/>
              </w:rPr>
            </w:pPr>
            <w:r w:rsidRPr="00392B78">
              <w:rPr>
                <w:rFonts w:ascii="Times New Roman" w:eastAsia="Calibri" w:hAnsi="Times New Roman" w:cs="Times New Roman"/>
                <w:color w:val="000000"/>
                <w:sz w:val="24"/>
                <w:szCs w:val="24"/>
              </w:rPr>
              <w:t>Активно освещалась деятельность ведомств системы профилактики в средствах массовой информации</w:t>
            </w:r>
            <w:r w:rsidRPr="00392B78">
              <w:rPr>
                <w:rFonts w:ascii="Times New Roman" w:eastAsia="Calibri" w:hAnsi="Times New Roman" w:cs="Times New Roman"/>
                <w:sz w:val="24"/>
                <w:szCs w:val="24"/>
              </w:rPr>
              <w:t>.</w:t>
            </w:r>
          </w:p>
          <w:p w:rsidR="00392B78" w:rsidRPr="00392B78" w:rsidRDefault="00392B78" w:rsidP="00392B78">
            <w:pPr>
              <w:pStyle w:val="a6"/>
              <w:ind w:firstLine="709"/>
              <w:jc w:val="both"/>
              <w:rPr>
                <w:rFonts w:ascii="Times New Roman" w:eastAsia="Calibri" w:hAnsi="Times New Roman" w:cs="Times New Roman"/>
                <w:sz w:val="24"/>
                <w:szCs w:val="24"/>
              </w:rPr>
            </w:pPr>
            <w:r w:rsidRPr="00392B78">
              <w:rPr>
                <w:rFonts w:ascii="Times New Roman" w:eastAsia="Calibri" w:hAnsi="Times New Roman" w:cs="Times New Roman"/>
                <w:sz w:val="24"/>
                <w:szCs w:val="24"/>
              </w:rPr>
              <w:t xml:space="preserve">В целях активизации работы среди подростков и молодёжи по профилактике употребления алкоголя,  приобщения  к активному здоровому образу жизни, проводились  культурно-массовые, молодежные  акции, с учетом эпидемиологической обстановки. </w:t>
            </w:r>
          </w:p>
          <w:p w:rsidR="00621FF4" w:rsidRPr="007052E9" w:rsidRDefault="00621FF4" w:rsidP="001A2919">
            <w:pPr>
              <w:jc w:val="both"/>
              <w:rPr>
                <w:rFonts w:ascii="Times New Roman" w:hAnsi="Times New Roman" w:cs="Times New Roman"/>
                <w:sz w:val="24"/>
                <w:szCs w:val="24"/>
              </w:rPr>
            </w:pPr>
          </w:p>
        </w:tc>
      </w:tr>
      <w:tr w:rsidR="00621FF4" w:rsidRPr="007052E9" w:rsidTr="00787807">
        <w:tc>
          <w:tcPr>
            <w:tcW w:w="1266" w:type="dxa"/>
          </w:tcPr>
          <w:p w:rsidR="00621FF4" w:rsidRPr="004966FF" w:rsidRDefault="00621FF4">
            <w:pPr>
              <w:rPr>
                <w:rFonts w:ascii="Times New Roman" w:hAnsi="Times New Roman" w:cs="Times New Roman"/>
                <w:sz w:val="24"/>
                <w:szCs w:val="24"/>
              </w:rPr>
            </w:pPr>
            <w:r w:rsidRPr="004966FF">
              <w:rPr>
                <w:rFonts w:ascii="Times New Roman" w:hAnsi="Times New Roman" w:cs="Times New Roman"/>
                <w:sz w:val="24"/>
                <w:szCs w:val="24"/>
              </w:rPr>
              <w:t>2.3.4</w:t>
            </w:r>
          </w:p>
        </w:tc>
        <w:tc>
          <w:tcPr>
            <w:tcW w:w="4919" w:type="dxa"/>
          </w:tcPr>
          <w:p w:rsidR="00621FF4" w:rsidRPr="00787807" w:rsidRDefault="00621FF4" w:rsidP="001A2919">
            <w:pPr>
              <w:jc w:val="both"/>
              <w:rPr>
                <w:rFonts w:ascii="Times New Roman" w:hAnsi="Times New Roman" w:cs="Times New Roman"/>
                <w:sz w:val="24"/>
                <w:szCs w:val="24"/>
              </w:rPr>
            </w:pPr>
            <w:r w:rsidRPr="00787807">
              <w:rPr>
                <w:rFonts w:ascii="Times New Roman" w:hAnsi="Times New Roman" w:cs="Times New Roman"/>
                <w:sz w:val="24"/>
                <w:szCs w:val="24"/>
              </w:rPr>
              <w:t>взаимодействие с представителями общественных объединений (организаций) при проведении мероприятий по профилактике</w:t>
            </w:r>
          </w:p>
        </w:tc>
        <w:tc>
          <w:tcPr>
            <w:tcW w:w="8601" w:type="dxa"/>
          </w:tcPr>
          <w:p w:rsidR="00392B78" w:rsidRPr="00392B78" w:rsidRDefault="009E57C4" w:rsidP="00392B78">
            <w:pPr>
              <w:pStyle w:val="a6"/>
              <w:ind w:firstLine="851"/>
              <w:jc w:val="both"/>
              <w:rPr>
                <w:rFonts w:ascii="Times New Roman" w:eastAsia="Calibri" w:hAnsi="Times New Roman" w:cs="Times New Roman"/>
                <w:sz w:val="24"/>
                <w:szCs w:val="24"/>
              </w:rPr>
            </w:pPr>
            <w:proofErr w:type="gramStart"/>
            <w:r>
              <w:rPr>
                <w:rFonts w:ascii="Times New Roman" w:hAnsi="Times New Roman"/>
                <w:sz w:val="24"/>
                <w:szCs w:val="24"/>
              </w:rPr>
              <w:t xml:space="preserve">Комиссия по делам несовершеннолетних и защите их прав </w:t>
            </w:r>
            <w:r w:rsidR="00392B78" w:rsidRPr="00392B78">
              <w:rPr>
                <w:rFonts w:ascii="Times New Roman" w:eastAsia="Calibri" w:hAnsi="Times New Roman" w:cs="Times New Roman"/>
                <w:sz w:val="24"/>
                <w:szCs w:val="24"/>
              </w:rPr>
              <w:t>и ведомства системы профилактики тесно сотрудничали с общественными организациями и  объединениями, работающими на территории Пугачевского района («Союз женщин России», «Боевое братство», общественная палата при администрации Пугачевского муниципального района, общественный Совет при отделе внутренних дел, клуб «Щит и меч», «Будущий воин» и т.д.).</w:t>
            </w:r>
            <w:proofErr w:type="gramEnd"/>
          </w:p>
          <w:p w:rsidR="009E57C4" w:rsidRPr="00392B78" w:rsidRDefault="009E57C4" w:rsidP="009E57C4">
            <w:pPr>
              <w:pStyle w:val="a6"/>
              <w:jc w:val="both"/>
              <w:rPr>
                <w:rFonts w:ascii="Times New Roman" w:eastAsia="Calibri" w:hAnsi="Times New Roman" w:cs="Times New Roman"/>
                <w:sz w:val="24"/>
                <w:szCs w:val="24"/>
              </w:rPr>
            </w:pPr>
            <w:r>
              <w:rPr>
                <w:rFonts w:ascii="Times New Roman" w:hAnsi="Times New Roman"/>
                <w:sz w:val="24"/>
                <w:szCs w:val="24"/>
              </w:rPr>
              <w:t xml:space="preserve">              </w:t>
            </w:r>
            <w:r w:rsidRPr="00392B78">
              <w:rPr>
                <w:rFonts w:ascii="Times New Roman" w:eastAsia="Calibri" w:hAnsi="Times New Roman" w:cs="Times New Roman"/>
                <w:sz w:val="24"/>
                <w:szCs w:val="24"/>
              </w:rPr>
              <w:t>В состав комиссии введены представители общественных организаций и объединений, а также общественного помощника уполномоченного по правам ребенка Саратовской области в Пугачевском муниципальном районе.</w:t>
            </w:r>
          </w:p>
          <w:p w:rsidR="00621FF4" w:rsidRPr="00D721DB" w:rsidRDefault="00621FF4" w:rsidP="001A2919">
            <w:pPr>
              <w:jc w:val="both"/>
              <w:rPr>
                <w:rFonts w:ascii="Times New Roman" w:hAnsi="Times New Roman" w:cs="Times New Roman"/>
                <w:b/>
                <w:sz w:val="24"/>
                <w:szCs w:val="24"/>
              </w:rPr>
            </w:pPr>
          </w:p>
        </w:tc>
      </w:tr>
      <w:tr w:rsidR="0069188F" w:rsidRPr="007052E9" w:rsidTr="002520A3">
        <w:tc>
          <w:tcPr>
            <w:tcW w:w="1266" w:type="dxa"/>
          </w:tcPr>
          <w:p w:rsidR="0069188F" w:rsidRPr="004966FF" w:rsidRDefault="00621FF4" w:rsidP="001A2919">
            <w:pPr>
              <w:jc w:val="both"/>
              <w:rPr>
                <w:rFonts w:ascii="Times New Roman" w:hAnsi="Times New Roman" w:cs="Times New Roman"/>
                <w:sz w:val="24"/>
                <w:szCs w:val="24"/>
              </w:rPr>
            </w:pPr>
            <w:r w:rsidRPr="004966FF">
              <w:rPr>
                <w:rFonts w:ascii="Times New Roman" w:hAnsi="Times New Roman" w:cs="Times New Roman"/>
                <w:sz w:val="24"/>
                <w:szCs w:val="24"/>
              </w:rPr>
              <w:t>2.3.5</w:t>
            </w:r>
          </w:p>
        </w:tc>
        <w:tc>
          <w:tcPr>
            <w:tcW w:w="4919" w:type="dxa"/>
          </w:tcPr>
          <w:p w:rsidR="0069188F" w:rsidRPr="007052E9" w:rsidRDefault="00787807" w:rsidP="00AF5BBF">
            <w:pPr>
              <w:jc w:val="both"/>
              <w:rPr>
                <w:rFonts w:ascii="Times New Roman" w:hAnsi="Times New Roman" w:cs="Times New Roman"/>
                <w:sz w:val="24"/>
                <w:szCs w:val="24"/>
              </w:rPr>
            </w:pPr>
            <w:r w:rsidRPr="00787807">
              <w:rPr>
                <w:rFonts w:ascii="Times New Roman" w:hAnsi="Times New Roman" w:cs="Times New Roman"/>
                <w:sz w:val="24"/>
                <w:szCs w:val="24"/>
              </w:rPr>
              <w:t>иные сведения</w:t>
            </w:r>
          </w:p>
        </w:tc>
        <w:tc>
          <w:tcPr>
            <w:tcW w:w="8601" w:type="dxa"/>
          </w:tcPr>
          <w:p w:rsidR="0069188F" w:rsidRPr="007052E9" w:rsidRDefault="0069188F" w:rsidP="001A2919">
            <w:pPr>
              <w:jc w:val="both"/>
              <w:rPr>
                <w:rFonts w:ascii="Times New Roman" w:hAnsi="Times New Roman" w:cs="Times New Roman"/>
                <w:sz w:val="24"/>
                <w:szCs w:val="24"/>
              </w:rPr>
            </w:pPr>
          </w:p>
        </w:tc>
      </w:tr>
      <w:tr w:rsidR="00787807" w:rsidRPr="007052E9" w:rsidTr="005243A5">
        <w:tc>
          <w:tcPr>
            <w:tcW w:w="1266" w:type="dxa"/>
          </w:tcPr>
          <w:p w:rsidR="00787807" w:rsidRPr="004966FF" w:rsidRDefault="00787807" w:rsidP="001A2919">
            <w:pPr>
              <w:jc w:val="both"/>
              <w:rPr>
                <w:rFonts w:ascii="Times New Roman" w:hAnsi="Times New Roman" w:cs="Times New Roman"/>
                <w:b/>
                <w:sz w:val="24"/>
                <w:szCs w:val="24"/>
              </w:rPr>
            </w:pPr>
            <w:r w:rsidRPr="004966FF">
              <w:rPr>
                <w:rFonts w:ascii="Times New Roman" w:hAnsi="Times New Roman" w:cs="Times New Roman"/>
                <w:b/>
                <w:sz w:val="24"/>
                <w:szCs w:val="24"/>
              </w:rPr>
              <w:t>2.4</w:t>
            </w:r>
          </w:p>
        </w:tc>
        <w:tc>
          <w:tcPr>
            <w:tcW w:w="13520" w:type="dxa"/>
            <w:gridSpan w:val="2"/>
          </w:tcPr>
          <w:p w:rsidR="00787807" w:rsidRPr="00787807" w:rsidRDefault="00621FF4" w:rsidP="00621FF4">
            <w:pPr>
              <w:jc w:val="center"/>
              <w:rPr>
                <w:rFonts w:ascii="Times New Roman" w:hAnsi="Times New Roman" w:cs="Times New Roman"/>
                <w:b/>
                <w:sz w:val="24"/>
                <w:szCs w:val="24"/>
              </w:rPr>
            </w:pPr>
            <w:r>
              <w:rPr>
                <w:rFonts w:ascii="Times New Roman" w:hAnsi="Times New Roman" w:cs="Times New Roman"/>
                <w:b/>
                <w:sz w:val="24"/>
                <w:szCs w:val="24"/>
              </w:rPr>
              <w:t>Дополнительная информация</w:t>
            </w:r>
          </w:p>
        </w:tc>
      </w:tr>
      <w:tr w:rsidR="00621FF4" w:rsidRPr="007052E9" w:rsidTr="002520A3">
        <w:tc>
          <w:tcPr>
            <w:tcW w:w="1266" w:type="dxa"/>
          </w:tcPr>
          <w:p w:rsidR="00621FF4" w:rsidRPr="004966FF" w:rsidRDefault="00621FF4">
            <w:pPr>
              <w:rPr>
                <w:sz w:val="24"/>
                <w:szCs w:val="24"/>
              </w:rPr>
            </w:pPr>
            <w:r w:rsidRPr="004966FF">
              <w:rPr>
                <w:rFonts w:ascii="Times New Roman" w:hAnsi="Times New Roman" w:cs="Times New Roman"/>
                <w:sz w:val="24"/>
                <w:szCs w:val="24"/>
              </w:rPr>
              <w:t>2.4.1</w:t>
            </w:r>
          </w:p>
        </w:tc>
        <w:tc>
          <w:tcPr>
            <w:tcW w:w="4919" w:type="dxa"/>
          </w:tcPr>
          <w:p w:rsidR="00621FF4" w:rsidRDefault="00621FF4" w:rsidP="001E3562">
            <w:pPr>
              <w:jc w:val="both"/>
              <w:rPr>
                <w:rFonts w:ascii="Times New Roman" w:hAnsi="Times New Roman" w:cs="Times New Roman"/>
                <w:sz w:val="24"/>
                <w:szCs w:val="24"/>
              </w:rPr>
            </w:pPr>
            <w:r w:rsidRPr="00787807">
              <w:rPr>
                <w:rFonts w:ascii="Times New Roman" w:hAnsi="Times New Roman" w:cs="Times New Roman"/>
                <w:sz w:val="24"/>
                <w:szCs w:val="24"/>
              </w:rPr>
              <w:t>работа  экспертных групп, штабов, других совещательных органов для решени</w:t>
            </w:r>
            <w:r w:rsidR="00683A38">
              <w:rPr>
                <w:rFonts w:ascii="Times New Roman" w:hAnsi="Times New Roman" w:cs="Times New Roman"/>
                <w:sz w:val="24"/>
                <w:szCs w:val="24"/>
              </w:rPr>
              <w:t>я задач, стоящих перед комиссией</w:t>
            </w:r>
          </w:p>
          <w:p w:rsidR="00683A38" w:rsidRPr="007052E9" w:rsidRDefault="00683A38" w:rsidP="001E3562">
            <w:pPr>
              <w:jc w:val="both"/>
              <w:rPr>
                <w:rFonts w:ascii="Times New Roman" w:hAnsi="Times New Roman" w:cs="Times New Roman"/>
                <w:sz w:val="24"/>
                <w:szCs w:val="24"/>
              </w:rPr>
            </w:pPr>
          </w:p>
        </w:tc>
        <w:tc>
          <w:tcPr>
            <w:tcW w:w="8601" w:type="dxa"/>
          </w:tcPr>
          <w:p w:rsidR="009E57C4" w:rsidRPr="00EE175B" w:rsidRDefault="00EE175B" w:rsidP="00EE175B">
            <w:pPr>
              <w:pStyle w:val="a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E57C4" w:rsidRPr="00EE175B">
              <w:rPr>
                <w:rFonts w:ascii="Times New Roman" w:hAnsi="Times New Roman" w:cs="Times New Roman"/>
                <w:sz w:val="24"/>
                <w:szCs w:val="24"/>
              </w:rPr>
              <w:t xml:space="preserve">В целях обеспечения информационного и статистического обмена между ведомствами системы профилактики безнадзорности и правонарушений несовершеннолетних по несовершеннолетним и семьям, находящимся в социально опасном положении, координации деятельности субъектов системы </w:t>
            </w:r>
            <w:r w:rsidR="009E57C4" w:rsidRPr="00EE175B">
              <w:rPr>
                <w:rFonts w:ascii="Times New Roman" w:hAnsi="Times New Roman" w:cs="Times New Roman"/>
                <w:sz w:val="24"/>
                <w:szCs w:val="24"/>
              </w:rPr>
              <w:lastRenderedPageBreak/>
              <w:t>профилактики по выявлению безнадзорных детей, контроля за ситуацией с их жизнеустройством, систематического анализа показателей в динамике, оперативного принятия  решений по возникающим проблемам, по состоянию на 22 декабря 2021 года проведено 12 заседаний</w:t>
            </w:r>
            <w:proofErr w:type="gramEnd"/>
            <w:r w:rsidR="009E57C4" w:rsidRPr="00EE175B">
              <w:rPr>
                <w:rFonts w:ascii="Times New Roman" w:hAnsi="Times New Roman" w:cs="Times New Roman"/>
                <w:sz w:val="24"/>
                <w:szCs w:val="24"/>
              </w:rPr>
              <w:t xml:space="preserve"> постоянно действующего штаба по профилактике безнадзорности и правонарушений несовершеннолетних при комиссии по делам несовершеннолетних и защите их прав (АППГ – 12 заседаний).</w:t>
            </w:r>
          </w:p>
          <w:p w:rsidR="00EE175B" w:rsidRPr="00EE175B" w:rsidRDefault="00EE175B" w:rsidP="00EE175B">
            <w:pPr>
              <w:pStyle w:val="a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E175B">
              <w:rPr>
                <w:rFonts w:ascii="Times New Roman" w:hAnsi="Times New Roman" w:cs="Times New Roman"/>
                <w:sz w:val="24"/>
                <w:szCs w:val="24"/>
              </w:rPr>
              <w:t>С целью обеспечения повышения эффективности межведомственного взаимодействия органов и учреждений системы профилактики, в соответствии с Положением о межведомственном консилиуме по организации индивидуальной профилактической и реабилитационной работы с несовершеннолетними и семьями на территории Пугачевского муниципального района 2 раза в месяц проводились заседания, целью которых является всесторонний анализ причин проблемной ситуации в семье и выявление ресурсов семьи на основе информации всех заинтересованных</w:t>
            </w:r>
            <w:proofErr w:type="gramEnd"/>
            <w:r w:rsidRPr="00EE175B">
              <w:rPr>
                <w:rFonts w:ascii="Times New Roman" w:hAnsi="Times New Roman" w:cs="Times New Roman"/>
                <w:sz w:val="24"/>
                <w:szCs w:val="24"/>
              </w:rPr>
              <w:t xml:space="preserve"> ведомств и учреждений, разработка индивидуальной межведомственной программы социальной реабилитации для несовершеннолетнего и его семьи. Все проблемы, возникающие в работе с семьями, динамика и окончание реабилитационного процесса выносятся на обсуждение заседания межведомственного консилиума, куда приглашаются все заинтересованные ведомства системы профилактики безнадзорности и правонарушений несовершеннолетних с имеющейся у них информацией по рассматриваемым семьям.  В 2021 году проведено 29 заседаний межведомственного консилиума (в 2020 году – 28 заседаний).</w:t>
            </w:r>
          </w:p>
          <w:p w:rsidR="00621FF4" w:rsidRPr="007052E9" w:rsidRDefault="00621FF4" w:rsidP="001A2919">
            <w:pPr>
              <w:jc w:val="both"/>
              <w:rPr>
                <w:rFonts w:ascii="Times New Roman" w:hAnsi="Times New Roman" w:cs="Times New Roman"/>
                <w:sz w:val="24"/>
                <w:szCs w:val="24"/>
              </w:rPr>
            </w:pPr>
          </w:p>
        </w:tc>
      </w:tr>
      <w:tr w:rsidR="00621FF4" w:rsidRPr="007052E9" w:rsidTr="002520A3">
        <w:tc>
          <w:tcPr>
            <w:tcW w:w="1266" w:type="dxa"/>
          </w:tcPr>
          <w:p w:rsidR="00621FF4" w:rsidRPr="004966FF" w:rsidRDefault="00621FF4">
            <w:pPr>
              <w:rPr>
                <w:sz w:val="24"/>
                <w:szCs w:val="24"/>
              </w:rPr>
            </w:pPr>
            <w:r w:rsidRPr="004966FF">
              <w:rPr>
                <w:rFonts w:ascii="Times New Roman" w:hAnsi="Times New Roman" w:cs="Times New Roman"/>
                <w:sz w:val="24"/>
                <w:szCs w:val="24"/>
              </w:rPr>
              <w:lastRenderedPageBreak/>
              <w:t>2.4</w:t>
            </w:r>
            <w:r w:rsidR="004966FF">
              <w:rPr>
                <w:rFonts w:ascii="Times New Roman" w:hAnsi="Times New Roman" w:cs="Times New Roman"/>
                <w:sz w:val="24"/>
                <w:szCs w:val="24"/>
              </w:rPr>
              <w:t>.2</w:t>
            </w:r>
          </w:p>
        </w:tc>
        <w:tc>
          <w:tcPr>
            <w:tcW w:w="4919" w:type="dxa"/>
          </w:tcPr>
          <w:p w:rsidR="00621FF4" w:rsidRDefault="00683A38" w:rsidP="00621FF4">
            <w:pPr>
              <w:jc w:val="both"/>
              <w:rPr>
                <w:rFonts w:ascii="Times New Roman" w:hAnsi="Times New Roman" w:cs="Times New Roman"/>
                <w:sz w:val="24"/>
                <w:szCs w:val="24"/>
              </w:rPr>
            </w:pPr>
            <w:r>
              <w:rPr>
                <w:rFonts w:ascii="Times New Roman" w:hAnsi="Times New Roman" w:cs="Times New Roman"/>
                <w:sz w:val="24"/>
                <w:szCs w:val="24"/>
              </w:rPr>
              <w:t>исполнение поручений</w:t>
            </w:r>
            <w:r w:rsidR="003E55BF">
              <w:rPr>
                <w:rFonts w:ascii="Times New Roman" w:hAnsi="Times New Roman" w:cs="Times New Roman"/>
                <w:sz w:val="24"/>
                <w:szCs w:val="24"/>
              </w:rPr>
              <w:t xml:space="preserve"> </w:t>
            </w:r>
            <w:r w:rsidR="00621FF4" w:rsidRPr="00787807">
              <w:rPr>
                <w:rFonts w:ascii="Times New Roman" w:hAnsi="Times New Roman" w:cs="Times New Roman"/>
                <w:sz w:val="24"/>
                <w:szCs w:val="24"/>
              </w:rPr>
              <w:t>комисси</w:t>
            </w:r>
            <w:r>
              <w:rPr>
                <w:rFonts w:ascii="Times New Roman" w:hAnsi="Times New Roman" w:cs="Times New Roman"/>
                <w:sz w:val="24"/>
                <w:szCs w:val="24"/>
              </w:rPr>
              <w:t>и муниципального района (городского округа)</w:t>
            </w:r>
          </w:p>
          <w:p w:rsidR="00621FF4" w:rsidRPr="007052E9" w:rsidRDefault="00621FF4" w:rsidP="00621FF4">
            <w:pPr>
              <w:jc w:val="both"/>
              <w:rPr>
                <w:rFonts w:ascii="Times New Roman" w:hAnsi="Times New Roman" w:cs="Times New Roman"/>
                <w:sz w:val="24"/>
                <w:szCs w:val="24"/>
              </w:rPr>
            </w:pPr>
          </w:p>
        </w:tc>
        <w:tc>
          <w:tcPr>
            <w:tcW w:w="8601" w:type="dxa"/>
          </w:tcPr>
          <w:p w:rsidR="00621FF4" w:rsidRPr="00EE175B" w:rsidRDefault="00EE175B" w:rsidP="00EE175B">
            <w:pPr>
              <w:pStyle w:val="a6"/>
              <w:jc w:val="both"/>
              <w:rPr>
                <w:rFonts w:ascii="Times New Roman" w:hAnsi="Times New Roman" w:cs="Times New Roman"/>
                <w:sz w:val="24"/>
                <w:szCs w:val="24"/>
              </w:rPr>
            </w:pPr>
            <w:r>
              <w:rPr>
                <w:rFonts w:ascii="Times New Roman" w:hAnsi="Times New Roman" w:cs="Times New Roman"/>
                <w:bCs/>
                <w:sz w:val="24"/>
                <w:szCs w:val="24"/>
              </w:rPr>
              <w:t xml:space="preserve">          В</w:t>
            </w:r>
            <w:r w:rsidRPr="00EE175B">
              <w:rPr>
                <w:rFonts w:ascii="Times New Roman" w:hAnsi="Times New Roman" w:cs="Times New Roman"/>
                <w:bCs/>
                <w:sz w:val="24"/>
                <w:szCs w:val="24"/>
              </w:rPr>
              <w:t xml:space="preserve"> 2021 году</w:t>
            </w:r>
            <w:r w:rsidRPr="00EE175B">
              <w:rPr>
                <w:rFonts w:ascii="Times New Roman" w:hAnsi="Times New Roman" w:cs="Times New Roman"/>
                <w:b/>
                <w:bCs/>
                <w:sz w:val="24"/>
                <w:szCs w:val="24"/>
              </w:rPr>
              <w:t xml:space="preserve"> </w:t>
            </w:r>
            <w:r w:rsidRPr="00EE175B">
              <w:rPr>
                <w:rFonts w:ascii="Times New Roman" w:hAnsi="Times New Roman" w:cs="Times New Roman"/>
                <w:sz w:val="24"/>
                <w:szCs w:val="24"/>
              </w:rPr>
              <w:t>проведено</w:t>
            </w:r>
            <w:r w:rsidRPr="00EE175B">
              <w:rPr>
                <w:rFonts w:ascii="Times New Roman" w:hAnsi="Times New Roman" w:cs="Times New Roman"/>
                <w:b/>
                <w:bCs/>
                <w:sz w:val="24"/>
                <w:szCs w:val="24"/>
              </w:rPr>
              <w:t xml:space="preserve"> </w:t>
            </w:r>
            <w:r w:rsidRPr="00EE175B">
              <w:rPr>
                <w:rFonts w:ascii="Times New Roman" w:hAnsi="Times New Roman" w:cs="Times New Roman"/>
                <w:bCs/>
                <w:sz w:val="24"/>
                <w:szCs w:val="24"/>
              </w:rPr>
              <w:t>47</w:t>
            </w:r>
            <w:r w:rsidRPr="00EE175B">
              <w:rPr>
                <w:rFonts w:ascii="Times New Roman" w:hAnsi="Times New Roman" w:cs="Times New Roman"/>
                <w:sz w:val="24"/>
                <w:szCs w:val="24"/>
              </w:rPr>
              <w:t xml:space="preserve"> заседаний комиссии по делам несовершеннолетних и защите их прав Саратовской области, по результатам проведенных заседаний принято 315 постановлений по вопросам защиты прав несовершеннолетних, направленных в органы и учреждения системы профилактики безнадзорности и правонарушений несовершеннолетних. За аналогичный период прошлого года (далее - АППГ) 46 заседаний, 221 постановление</w:t>
            </w:r>
            <w:r>
              <w:rPr>
                <w:rFonts w:ascii="Times New Roman" w:hAnsi="Times New Roman" w:cs="Times New Roman"/>
                <w:sz w:val="24"/>
                <w:szCs w:val="24"/>
              </w:rPr>
              <w:t>. По результатам ведомствам дано 176 поручений, на 31 декабря 2021 года исполнено 145 поручений, нарушений сроков исполнения поручений комиссии не зафиксировано.</w:t>
            </w:r>
          </w:p>
        </w:tc>
      </w:tr>
      <w:tr w:rsidR="00621FF4" w:rsidRPr="007052E9" w:rsidTr="002520A3">
        <w:tc>
          <w:tcPr>
            <w:tcW w:w="1266" w:type="dxa"/>
          </w:tcPr>
          <w:p w:rsidR="00621FF4" w:rsidRPr="00621FF4" w:rsidRDefault="00621FF4">
            <w:r w:rsidRPr="00621FF4">
              <w:rPr>
                <w:rFonts w:ascii="Times New Roman" w:hAnsi="Times New Roman" w:cs="Times New Roman"/>
                <w:sz w:val="24"/>
                <w:szCs w:val="24"/>
              </w:rPr>
              <w:lastRenderedPageBreak/>
              <w:t>2.4</w:t>
            </w:r>
            <w:r>
              <w:rPr>
                <w:rFonts w:ascii="Times New Roman" w:hAnsi="Times New Roman" w:cs="Times New Roman"/>
                <w:sz w:val="24"/>
                <w:szCs w:val="24"/>
              </w:rPr>
              <w:t>.3</w:t>
            </w:r>
          </w:p>
        </w:tc>
        <w:tc>
          <w:tcPr>
            <w:tcW w:w="4919" w:type="dxa"/>
          </w:tcPr>
          <w:p w:rsidR="00621FF4" w:rsidRPr="007052E9" w:rsidRDefault="00621FF4" w:rsidP="001A2919">
            <w:pPr>
              <w:jc w:val="both"/>
              <w:rPr>
                <w:rFonts w:ascii="Times New Roman" w:hAnsi="Times New Roman" w:cs="Times New Roman"/>
                <w:sz w:val="24"/>
                <w:szCs w:val="24"/>
              </w:rPr>
            </w:pPr>
            <w:r w:rsidRPr="00787807">
              <w:rPr>
                <w:rFonts w:ascii="Times New Roman" w:hAnsi="Times New Roman" w:cs="Times New Roman"/>
                <w:sz w:val="24"/>
                <w:szCs w:val="24"/>
              </w:rPr>
              <w:t>разработанные информационные и аналитические материалы по вопросам профилактики</w:t>
            </w:r>
          </w:p>
        </w:tc>
        <w:tc>
          <w:tcPr>
            <w:tcW w:w="8601" w:type="dxa"/>
          </w:tcPr>
          <w:p w:rsidR="00EE175B" w:rsidRPr="00EE175B" w:rsidRDefault="00EE175B" w:rsidP="00EE175B">
            <w:pPr>
              <w:ind w:firstLine="709"/>
              <w:jc w:val="both"/>
              <w:rPr>
                <w:rFonts w:ascii="Times New Roman" w:hAnsi="Times New Roman" w:cs="Times New Roman"/>
                <w:sz w:val="24"/>
                <w:szCs w:val="24"/>
              </w:rPr>
            </w:pPr>
            <w:r w:rsidRPr="00EE175B">
              <w:rPr>
                <w:rFonts w:ascii="Times New Roman" w:eastAsiaTheme="minorEastAsia" w:hAnsi="Times New Roman" w:cs="Times New Roman"/>
                <w:sz w:val="24"/>
                <w:szCs w:val="24"/>
              </w:rPr>
              <w:t xml:space="preserve">Ведомствами системы профилактики ежемесячно разрабатываются и распространяются буклеты, листовки, </w:t>
            </w:r>
            <w:proofErr w:type="spellStart"/>
            <w:r w:rsidRPr="00EE175B">
              <w:rPr>
                <w:rFonts w:ascii="Times New Roman" w:eastAsiaTheme="minorEastAsia" w:hAnsi="Times New Roman" w:cs="Times New Roman"/>
                <w:sz w:val="24"/>
                <w:szCs w:val="24"/>
              </w:rPr>
              <w:t>флаеры</w:t>
            </w:r>
            <w:proofErr w:type="spellEnd"/>
            <w:r w:rsidRPr="00EE175B">
              <w:rPr>
                <w:rFonts w:ascii="Times New Roman" w:eastAsiaTheme="minorEastAsia" w:hAnsi="Times New Roman" w:cs="Times New Roman"/>
                <w:sz w:val="24"/>
                <w:szCs w:val="24"/>
              </w:rPr>
              <w:t>. За 12 месяцев 2021 года разработано</w:t>
            </w:r>
            <w:r>
              <w:rPr>
                <w:rFonts w:ascii="Times New Roman" w:eastAsiaTheme="minorEastAsia" w:hAnsi="Times New Roman" w:cs="Times New Roman"/>
                <w:sz w:val="24"/>
                <w:szCs w:val="24"/>
              </w:rPr>
              <w:t xml:space="preserve"> </w:t>
            </w:r>
            <w:r w:rsidRPr="00EE175B">
              <w:rPr>
                <w:rFonts w:ascii="Times New Roman" w:eastAsiaTheme="minorEastAsia" w:hAnsi="Times New Roman" w:cs="Times New Roman"/>
                <w:sz w:val="24"/>
                <w:szCs w:val="24"/>
              </w:rPr>
              <w:t>168</w:t>
            </w:r>
            <w:r>
              <w:rPr>
                <w:rFonts w:ascii="Times New Roman" w:eastAsiaTheme="minorEastAsia" w:hAnsi="Times New Roman" w:cs="Times New Roman"/>
                <w:sz w:val="24"/>
                <w:szCs w:val="24"/>
              </w:rPr>
              <w:t xml:space="preserve"> </w:t>
            </w:r>
            <w:r w:rsidRPr="00EE175B">
              <w:rPr>
                <w:rFonts w:ascii="Times New Roman" w:eastAsiaTheme="minorEastAsia" w:hAnsi="Times New Roman" w:cs="Times New Roman"/>
                <w:sz w:val="24"/>
                <w:szCs w:val="24"/>
              </w:rPr>
              <w:t>видов буклетов (распространено 3628 штук):</w:t>
            </w:r>
            <w:r w:rsidRPr="00EE175B">
              <w:rPr>
                <w:rStyle w:val="ab"/>
                <w:sz w:val="24"/>
                <w:szCs w:val="24"/>
              </w:rPr>
              <w:t xml:space="preserve"> </w:t>
            </w:r>
            <w:r w:rsidRPr="00EE175B">
              <w:rPr>
                <w:rStyle w:val="ab"/>
                <w:rFonts w:ascii="Times New Roman" w:hAnsi="Times New Roman" w:cs="Times New Roman"/>
                <w:b w:val="0"/>
                <w:sz w:val="24"/>
                <w:szCs w:val="24"/>
              </w:rPr>
              <w:t>«</w:t>
            </w:r>
            <w:proofErr w:type="spellStart"/>
            <w:r w:rsidRPr="00EE175B">
              <w:rPr>
                <w:rStyle w:val="ab"/>
                <w:rFonts w:ascii="Times New Roman" w:hAnsi="Times New Roman" w:cs="Times New Roman"/>
                <w:b w:val="0"/>
                <w:sz w:val="24"/>
                <w:szCs w:val="24"/>
              </w:rPr>
              <w:t>Наркозависимость</w:t>
            </w:r>
            <w:proofErr w:type="spellEnd"/>
            <w:r w:rsidRPr="00EE175B">
              <w:rPr>
                <w:rStyle w:val="ab"/>
                <w:rFonts w:ascii="Times New Roman" w:hAnsi="Times New Roman" w:cs="Times New Roman"/>
                <w:b w:val="0"/>
                <w:sz w:val="24"/>
                <w:szCs w:val="24"/>
              </w:rPr>
              <w:t>», «Безопасность на воде», «Закрывайте окна», «Терроризму – нет!»,</w:t>
            </w:r>
            <w:r w:rsidRPr="00EE175B">
              <w:rPr>
                <w:rStyle w:val="ab"/>
                <w:sz w:val="24"/>
                <w:szCs w:val="24"/>
              </w:rPr>
              <w:t xml:space="preserve"> </w:t>
            </w:r>
            <w:r w:rsidRPr="00EE175B">
              <w:rPr>
                <w:rFonts w:ascii="Times New Roman" w:hAnsi="Times New Roman" w:cs="Times New Roman"/>
                <w:sz w:val="24"/>
                <w:szCs w:val="24"/>
              </w:rPr>
              <w:t>«Здоровая Россия – трезвая Россия», «Социальная профилактика домашнего насилия», «Культура поведения в общественных местах», «Виды насилия»</w:t>
            </w:r>
            <w:proofErr w:type="gramStart"/>
            <w:r w:rsidRPr="00EE175B">
              <w:rPr>
                <w:rFonts w:ascii="Times New Roman" w:hAnsi="Times New Roman" w:cs="Times New Roman"/>
                <w:sz w:val="24"/>
                <w:szCs w:val="24"/>
              </w:rPr>
              <w:t>,«</w:t>
            </w:r>
            <w:proofErr w:type="gramEnd"/>
            <w:r w:rsidRPr="00EE175B">
              <w:rPr>
                <w:rFonts w:ascii="Times New Roman" w:hAnsi="Times New Roman" w:cs="Times New Roman"/>
                <w:sz w:val="24"/>
                <w:szCs w:val="24"/>
              </w:rPr>
              <w:t xml:space="preserve">Профилактика </w:t>
            </w:r>
            <w:proofErr w:type="spellStart"/>
            <w:r w:rsidRPr="00EE175B">
              <w:rPr>
                <w:rFonts w:ascii="Times New Roman" w:hAnsi="Times New Roman" w:cs="Times New Roman"/>
                <w:sz w:val="24"/>
                <w:szCs w:val="24"/>
              </w:rPr>
              <w:t>коронавирусной</w:t>
            </w:r>
            <w:proofErr w:type="spellEnd"/>
            <w:r w:rsidRPr="00EE175B">
              <w:rPr>
                <w:rFonts w:ascii="Times New Roman" w:hAnsi="Times New Roman" w:cs="Times New Roman"/>
                <w:sz w:val="24"/>
                <w:szCs w:val="24"/>
              </w:rPr>
              <w:t xml:space="preserve"> инфекции», «Детское воровство. </w:t>
            </w:r>
            <w:proofErr w:type="gramStart"/>
            <w:r w:rsidRPr="00EE175B">
              <w:rPr>
                <w:rFonts w:ascii="Times New Roman" w:hAnsi="Times New Roman" w:cs="Times New Roman"/>
                <w:sz w:val="24"/>
                <w:szCs w:val="24"/>
              </w:rPr>
              <w:t xml:space="preserve">Советы родителям», «Выбирая профессию», «Безопасное поведение на улице и дома», «Проблемы насилия над женщиной в семье», «Ребенок в комнате – закрой окно», «Как формировать привычки к здоровому образу жизни!», «Повышение педагогической культуры родителей», «Профилактика курения среди подростков», «Как воспитывать ребенка без физического наказания», «Подростковый суицид» и др. </w:t>
            </w:r>
            <w:r w:rsidRPr="00EE175B">
              <w:rPr>
                <w:rFonts w:ascii="Times New Roman" w:eastAsiaTheme="minorEastAsia" w:hAnsi="Times New Roman" w:cs="Times New Roman"/>
                <w:sz w:val="24"/>
                <w:szCs w:val="24"/>
              </w:rPr>
              <w:t>За 12 месяцев 2020 года разработано157</w:t>
            </w:r>
            <w:r>
              <w:rPr>
                <w:rFonts w:ascii="Times New Roman" w:eastAsiaTheme="minorEastAsia" w:hAnsi="Times New Roman" w:cs="Times New Roman"/>
                <w:sz w:val="24"/>
                <w:szCs w:val="24"/>
              </w:rPr>
              <w:t xml:space="preserve"> </w:t>
            </w:r>
            <w:r w:rsidRPr="00EE175B">
              <w:rPr>
                <w:rFonts w:ascii="Times New Roman" w:eastAsiaTheme="minorEastAsia" w:hAnsi="Times New Roman" w:cs="Times New Roman"/>
                <w:sz w:val="24"/>
                <w:szCs w:val="24"/>
              </w:rPr>
              <w:t>видов буклетов, распространено</w:t>
            </w:r>
            <w:r>
              <w:rPr>
                <w:rFonts w:ascii="Times New Roman" w:eastAsiaTheme="minorEastAsia" w:hAnsi="Times New Roman" w:cs="Times New Roman"/>
                <w:sz w:val="24"/>
                <w:szCs w:val="24"/>
              </w:rPr>
              <w:t xml:space="preserve"> </w:t>
            </w:r>
            <w:r w:rsidRPr="00EE175B">
              <w:rPr>
                <w:rFonts w:ascii="Times New Roman" w:eastAsiaTheme="minorEastAsia" w:hAnsi="Times New Roman" w:cs="Times New Roman"/>
                <w:sz w:val="24"/>
                <w:szCs w:val="24"/>
              </w:rPr>
              <w:t xml:space="preserve">3219 буклетов. </w:t>
            </w:r>
            <w:proofErr w:type="gramEnd"/>
          </w:p>
          <w:p w:rsidR="00621FF4" w:rsidRPr="007052E9" w:rsidRDefault="00621FF4" w:rsidP="001A2919">
            <w:pPr>
              <w:jc w:val="both"/>
              <w:rPr>
                <w:rFonts w:ascii="Times New Roman" w:hAnsi="Times New Roman" w:cs="Times New Roman"/>
                <w:sz w:val="24"/>
                <w:szCs w:val="24"/>
              </w:rPr>
            </w:pPr>
          </w:p>
        </w:tc>
      </w:tr>
      <w:tr w:rsidR="00621FF4" w:rsidRPr="007052E9" w:rsidTr="002520A3">
        <w:tc>
          <w:tcPr>
            <w:tcW w:w="1266" w:type="dxa"/>
          </w:tcPr>
          <w:p w:rsidR="00621FF4" w:rsidRPr="00621FF4" w:rsidRDefault="00621FF4">
            <w:r w:rsidRPr="00621FF4">
              <w:rPr>
                <w:rFonts w:ascii="Times New Roman" w:hAnsi="Times New Roman" w:cs="Times New Roman"/>
                <w:sz w:val="24"/>
                <w:szCs w:val="24"/>
              </w:rPr>
              <w:t>2.4</w:t>
            </w:r>
            <w:r>
              <w:rPr>
                <w:rFonts w:ascii="Times New Roman" w:hAnsi="Times New Roman" w:cs="Times New Roman"/>
                <w:sz w:val="24"/>
                <w:szCs w:val="24"/>
              </w:rPr>
              <w:t>.4</w:t>
            </w:r>
          </w:p>
        </w:tc>
        <w:tc>
          <w:tcPr>
            <w:tcW w:w="4919" w:type="dxa"/>
          </w:tcPr>
          <w:p w:rsidR="00621FF4" w:rsidRPr="007052E9" w:rsidRDefault="00621FF4" w:rsidP="00AF5BBF">
            <w:pPr>
              <w:jc w:val="both"/>
              <w:rPr>
                <w:rFonts w:ascii="Times New Roman" w:hAnsi="Times New Roman" w:cs="Times New Roman"/>
                <w:sz w:val="24"/>
                <w:szCs w:val="24"/>
              </w:rPr>
            </w:pPr>
            <w:r w:rsidRPr="00787807">
              <w:rPr>
                <w:rFonts w:ascii="Times New Roman" w:hAnsi="Times New Roman" w:cs="Times New Roman"/>
                <w:sz w:val="24"/>
                <w:szCs w:val="24"/>
              </w:rPr>
              <w:t>мониторинг деятельности органов и учреждений системы профилактики</w:t>
            </w:r>
          </w:p>
        </w:tc>
        <w:tc>
          <w:tcPr>
            <w:tcW w:w="8601" w:type="dxa"/>
          </w:tcPr>
          <w:p w:rsidR="00BC46BF" w:rsidRPr="00BC46BF" w:rsidRDefault="00970D90" w:rsidP="00BC46BF">
            <w:pPr>
              <w:pStyle w:val="a6"/>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BC46BF" w:rsidRPr="00BC46BF">
              <w:rPr>
                <w:rFonts w:ascii="Times New Roman" w:eastAsia="Calibri" w:hAnsi="Times New Roman" w:cs="Times New Roman"/>
                <w:sz w:val="24"/>
                <w:szCs w:val="24"/>
              </w:rPr>
              <w:t xml:space="preserve">На основании изложенного, отчета и анализа деятельности КДН и ЗП совместно с ведомствами системы профилактики необходимо отметить, что </w:t>
            </w:r>
            <w:r w:rsidR="00BC46BF" w:rsidRPr="00BC46BF">
              <w:rPr>
                <w:rFonts w:ascii="Times New Roman" w:hAnsi="Times New Roman" w:cs="Times New Roman"/>
                <w:sz w:val="24"/>
                <w:szCs w:val="24"/>
              </w:rPr>
              <w:t>задачи стоящие на 2021</w:t>
            </w:r>
            <w:r w:rsidR="00BC46BF" w:rsidRPr="00BC46BF">
              <w:rPr>
                <w:rFonts w:ascii="Times New Roman" w:eastAsia="Calibri" w:hAnsi="Times New Roman" w:cs="Times New Roman"/>
                <w:sz w:val="24"/>
                <w:szCs w:val="24"/>
              </w:rPr>
              <w:t xml:space="preserve"> год выполнены.</w:t>
            </w:r>
          </w:p>
          <w:p w:rsidR="00BC46BF" w:rsidRPr="00BC46BF" w:rsidRDefault="00BC46BF" w:rsidP="00BC46BF">
            <w:pPr>
              <w:pStyle w:val="a6"/>
              <w:jc w:val="both"/>
              <w:rPr>
                <w:rFonts w:ascii="Times New Roman" w:eastAsia="Calibri" w:hAnsi="Times New Roman" w:cs="Times New Roman"/>
                <w:sz w:val="24"/>
                <w:szCs w:val="24"/>
              </w:rPr>
            </w:pPr>
            <w:r w:rsidRPr="00BC46BF">
              <w:rPr>
                <w:rFonts w:ascii="Times New Roman" w:eastAsia="Calibri" w:hAnsi="Times New Roman" w:cs="Times New Roman"/>
                <w:sz w:val="24"/>
                <w:szCs w:val="24"/>
              </w:rPr>
              <w:t xml:space="preserve">    </w:t>
            </w:r>
            <w:r w:rsidR="00970D90">
              <w:rPr>
                <w:rFonts w:ascii="Times New Roman" w:hAnsi="Times New Roman" w:cs="Times New Roman"/>
                <w:sz w:val="24"/>
                <w:szCs w:val="24"/>
              </w:rPr>
              <w:t xml:space="preserve">       </w:t>
            </w:r>
            <w:r w:rsidRPr="00BC46BF">
              <w:rPr>
                <w:rFonts w:ascii="Times New Roman" w:eastAsia="Calibri" w:hAnsi="Times New Roman" w:cs="Times New Roman"/>
                <w:sz w:val="24"/>
                <w:szCs w:val="24"/>
              </w:rPr>
              <w:t>Удалось достичь должного взаимодействия по обмену информацией между ведомствами системы профилактики.</w:t>
            </w:r>
          </w:p>
          <w:p w:rsidR="00BC46BF" w:rsidRPr="00BC46BF" w:rsidRDefault="00BC46BF" w:rsidP="00BC46BF">
            <w:pPr>
              <w:pStyle w:val="a6"/>
              <w:jc w:val="both"/>
              <w:rPr>
                <w:rFonts w:ascii="Times New Roman" w:eastAsia="Calibri" w:hAnsi="Times New Roman" w:cs="Times New Roman"/>
                <w:sz w:val="24"/>
                <w:szCs w:val="24"/>
              </w:rPr>
            </w:pPr>
            <w:r w:rsidRPr="00BC46BF">
              <w:rPr>
                <w:rFonts w:ascii="Times New Roman" w:eastAsia="Calibri" w:hAnsi="Times New Roman" w:cs="Times New Roman"/>
                <w:sz w:val="24"/>
                <w:szCs w:val="24"/>
              </w:rPr>
              <w:t xml:space="preserve">   </w:t>
            </w:r>
            <w:r w:rsidR="00970D90">
              <w:rPr>
                <w:rFonts w:ascii="Times New Roman" w:hAnsi="Times New Roman" w:cs="Times New Roman"/>
                <w:sz w:val="24"/>
                <w:szCs w:val="24"/>
              </w:rPr>
              <w:t xml:space="preserve">        </w:t>
            </w:r>
            <w:r w:rsidRPr="00BC46BF">
              <w:rPr>
                <w:rFonts w:ascii="Times New Roman" w:eastAsia="Calibri" w:hAnsi="Times New Roman" w:cs="Times New Roman"/>
                <w:sz w:val="24"/>
                <w:szCs w:val="24"/>
              </w:rPr>
              <w:t>Межведомственные программы реабилитации соответствуют предъявленным требованиям.</w:t>
            </w:r>
          </w:p>
          <w:p w:rsidR="00BC46BF" w:rsidRDefault="00BC46BF" w:rsidP="00BC46BF">
            <w:pPr>
              <w:pStyle w:val="a6"/>
              <w:jc w:val="both"/>
              <w:rPr>
                <w:rFonts w:ascii="Times New Roman" w:hAnsi="Times New Roman" w:cs="Times New Roman"/>
                <w:sz w:val="24"/>
                <w:szCs w:val="24"/>
              </w:rPr>
            </w:pPr>
            <w:r w:rsidRPr="00BC46BF">
              <w:rPr>
                <w:rFonts w:ascii="Times New Roman" w:eastAsia="Calibri" w:hAnsi="Times New Roman" w:cs="Times New Roman"/>
                <w:sz w:val="24"/>
                <w:szCs w:val="24"/>
              </w:rPr>
              <w:t xml:space="preserve">   </w:t>
            </w:r>
            <w:r w:rsidR="00970D90">
              <w:rPr>
                <w:rFonts w:ascii="Times New Roman" w:hAnsi="Times New Roman" w:cs="Times New Roman"/>
                <w:sz w:val="24"/>
                <w:szCs w:val="24"/>
              </w:rPr>
              <w:t xml:space="preserve">        </w:t>
            </w:r>
            <w:r w:rsidRPr="00BC46BF">
              <w:rPr>
                <w:rFonts w:ascii="Times New Roman" w:eastAsia="Calibri" w:hAnsi="Times New Roman" w:cs="Times New Roman"/>
                <w:sz w:val="24"/>
                <w:szCs w:val="24"/>
              </w:rPr>
              <w:t xml:space="preserve">Активно применяются в деятельности ведомств системы профилактики инновационные методы и технологии. Продолжается работа по организации </w:t>
            </w:r>
            <w:proofErr w:type="spellStart"/>
            <w:r w:rsidRPr="00BC46BF">
              <w:rPr>
                <w:rFonts w:ascii="Times New Roman" w:eastAsia="Calibri" w:hAnsi="Times New Roman" w:cs="Times New Roman"/>
                <w:sz w:val="24"/>
                <w:szCs w:val="24"/>
              </w:rPr>
              <w:t>досуговой</w:t>
            </w:r>
            <w:proofErr w:type="spellEnd"/>
            <w:r w:rsidRPr="00BC46BF">
              <w:rPr>
                <w:rFonts w:ascii="Times New Roman" w:eastAsia="Calibri" w:hAnsi="Times New Roman" w:cs="Times New Roman"/>
                <w:sz w:val="24"/>
                <w:szCs w:val="24"/>
              </w:rPr>
              <w:t xml:space="preserve"> занятости подростков, состоящих на различных видах учета, проживающих в семьях, находящихся в социально-опасном положении и </w:t>
            </w:r>
            <w:proofErr w:type="gramStart"/>
            <w:r w:rsidRPr="00BC46BF">
              <w:rPr>
                <w:rFonts w:ascii="Times New Roman" w:eastAsia="Calibri" w:hAnsi="Times New Roman" w:cs="Times New Roman"/>
                <w:sz w:val="24"/>
                <w:szCs w:val="24"/>
              </w:rPr>
              <w:t>контролю за</w:t>
            </w:r>
            <w:proofErr w:type="gramEnd"/>
            <w:r w:rsidRPr="00BC46BF">
              <w:rPr>
                <w:rFonts w:ascii="Times New Roman" w:eastAsia="Calibri" w:hAnsi="Times New Roman" w:cs="Times New Roman"/>
                <w:sz w:val="24"/>
                <w:szCs w:val="24"/>
              </w:rPr>
              <w:t xml:space="preserve"> данной категорией несовершеннолетних, с учетом новых требований </w:t>
            </w:r>
            <w:proofErr w:type="spellStart"/>
            <w:r w:rsidRPr="00BC46BF">
              <w:rPr>
                <w:rFonts w:ascii="Times New Roman" w:eastAsia="Calibri" w:hAnsi="Times New Roman" w:cs="Times New Roman"/>
                <w:sz w:val="24"/>
                <w:szCs w:val="24"/>
              </w:rPr>
              <w:t>Роспотребнадзора</w:t>
            </w:r>
            <w:proofErr w:type="spellEnd"/>
            <w:r w:rsidRPr="00BC46BF">
              <w:rPr>
                <w:rFonts w:ascii="Times New Roman" w:eastAsia="Calibri" w:hAnsi="Times New Roman" w:cs="Times New Roman"/>
                <w:sz w:val="24"/>
                <w:szCs w:val="24"/>
              </w:rPr>
              <w:t>.</w:t>
            </w:r>
          </w:p>
          <w:p w:rsidR="00970D90" w:rsidRPr="008B098A" w:rsidRDefault="00970D90" w:rsidP="00970D90">
            <w:pPr>
              <w:ind w:firstLine="708"/>
              <w:jc w:val="both"/>
              <w:rPr>
                <w:rFonts w:ascii="Times New Roman" w:hAnsi="Times New Roman"/>
                <w:sz w:val="24"/>
                <w:szCs w:val="24"/>
              </w:rPr>
            </w:pPr>
            <w:r>
              <w:rPr>
                <w:rFonts w:ascii="Times New Roman" w:hAnsi="Times New Roman"/>
                <w:sz w:val="24"/>
                <w:szCs w:val="24"/>
              </w:rPr>
              <w:t xml:space="preserve">В 2021 году ведомствами системы профилактики безнадзорности и правонарушений несовершеннолетних проводилась индивидуально-профилактическая работа с 308 детьми, проживающими в семьях, находящихся в социально опасном положении (АППГ 209). </w:t>
            </w:r>
          </w:p>
          <w:p w:rsidR="00970D90" w:rsidRPr="00BC46BF" w:rsidRDefault="00970D90" w:rsidP="00970D90">
            <w:pPr>
              <w:ind w:firstLine="708"/>
              <w:jc w:val="both"/>
              <w:rPr>
                <w:rFonts w:ascii="Times New Roman" w:hAnsi="Times New Roman"/>
                <w:sz w:val="24"/>
                <w:szCs w:val="24"/>
              </w:rPr>
            </w:pPr>
            <w:proofErr w:type="gramStart"/>
            <w:r w:rsidRPr="00BC46BF">
              <w:rPr>
                <w:rFonts w:ascii="Times New Roman" w:hAnsi="Times New Roman"/>
                <w:sz w:val="24"/>
                <w:szCs w:val="24"/>
              </w:rPr>
              <w:t xml:space="preserve">В связи с принятием новых изменений в Порядок межведомственного </w:t>
            </w:r>
            <w:r w:rsidRPr="00BC46BF">
              <w:rPr>
                <w:rFonts w:ascii="Times New Roman" w:hAnsi="Times New Roman"/>
                <w:sz w:val="24"/>
                <w:szCs w:val="24"/>
              </w:rPr>
              <w:lastRenderedPageBreak/>
              <w:t>взаимодействия по работе с семьями</w:t>
            </w:r>
            <w:proofErr w:type="gramEnd"/>
            <w:r w:rsidRPr="00BC46BF">
              <w:rPr>
                <w:rFonts w:ascii="Times New Roman" w:hAnsi="Times New Roman"/>
                <w:sz w:val="24"/>
                <w:szCs w:val="24"/>
              </w:rPr>
              <w:t xml:space="preserve">, на территории Саратовской области увеличилось количество выявления неблагополучных семей: за 12 месяцев 2021 года выявлено и поставлено на учет в районный банк данных семей, находящихся в социально опасном положении 94 семей (АППГ 65). </w:t>
            </w:r>
          </w:p>
          <w:p w:rsidR="00970D90" w:rsidRPr="00BC46BF" w:rsidRDefault="00970D90" w:rsidP="00970D90">
            <w:pPr>
              <w:ind w:firstLine="708"/>
              <w:jc w:val="both"/>
              <w:rPr>
                <w:rFonts w:ascii="Times New Roman" w:hAnsi="Times New Roman" w:cs="Times New Roman"/>
                <w:sz w:val="24"/>
                <w:szCs w:val="24"/>
              </w:rPr>
            </w:pPr>
            <w:r w:rsidRPr="00BC46BF">
              <w:rPr>
                <w:rFonts w:ascii="Times New Roman" w:hAnsi="Times New Roman" w:cs="Times New Roman"/>
                <w:sz w:val="24"/>
                <w:szCs w:val="24"/>
              </w:rPr>
              <w:t xml:space="preserve">Органами и учреждениями системы профилактики совместно выработан алгоритм межведомственных действий при раннем выявлении нарушений прав и законных интересов несовершеннолетних и оказанию помощи семьям и детям, находящимся в трудной жизненной ситуации и социально опасном положении. </w:t>
            </w:r>
          </w:p>
          <w:p w:rsidR="00BC46BF" w:rsidRPr="00BC46BF" w:rsidRDefault="00BC46BF" w:rsidP="00BC46BF">
            <w:pPr>
              <w:pStyle w:val="a6"/>
              <w:jc w:val="both"/>
              <w:rPr>
                <w:rFonts w:ascii="Times New Roman" w:hAnsi="Times New Roman" w:cs="Times New Roman"/>
                <w:sz w:val="24"/>
                <w:szCs w:val="24"/>
              </w:rPr>
            </w:pPr>
            <w:r w:rsidRPr="00BC46BF">
              <w:rPr>
                <w:rFonts w:ascii="Times New Roman" w:eastAsia="Calibri" w:hAnsi="Times New Roman" w:cs="Times New Roman"/>
                <w:sz w:val="24"/>
                <w:szCs w:val="24"/>
              </w:rPr>
              <w:t xml:space="preserve">         </w:t>
            </w:r>
            <w:r w:rsidRPr="00BC46BF">
              <w:rPr>
                <w:rFonts w:ascii="Times New Roman" w:hAnsi="Times New Roman" w:cs="Times New Roman"/>
                <w:sz w:val="24"/>
                <w:szCs w:val="24"/>
              </w:rPr>
              <w:t>В 2021</w:t>
            </w:r>
            <w:r w:rsidRPr="00BC46BF">
              <w:rPr>
                <w:rFonts w:ascii="Times New Roman" w:eastAsia="Calibri" w:hAnsi="Times New Roman" w:cs="Times New Roman"/>
                <w:sz w:val="24"/>
                <w:szCs w:val="24"/>
              </w:rPr>
              <w:t xml:space="preserve"> году комиссией целенаправленно проводилась работа по обеспечению </w:t>
            </w:r>
            <w:proofErr w:type="gramStart"/>
            <w:r w:rsidRPr="00BC46BF">
              <w:rPr>
                <w:rFonts w:ascii="Times New Roman" w:eastAsia="Calibri" w:hAnsi="Times New Roman" w:cs="Times New Roman"/>
                <w:sz w:val="24"/>
                <w:szCs w:val="24"/>
              </w:rPr>
              <w:t>согласованности функционирования ведомств системы профилактики</w:t>
            </w:r>
            <w:proofErr w:type="gramEnd"/>
            <w:r w:rsidRPr="00BC46BF">
              <w:rPr>
                <w:rFonts w:ascii="Times New Roman" w:eastAsia="Calibri" w:hAnsi="Times New Roman" w:cs="Times New Roman"/>
                <w:sz w:val="24"/>
                <w:szCs w:val="24"/>
              </w:rPr>
              <w:t xml:space="preserve"> по предупреждению преступности несовершеннолетних.  Удалось достичь положительных результатов.</w:t>
            </w:r>
            <w:r w:rsidRPr="00BC46BF">
              <w:rPr>
                <w:rFonts w:ascii="Times New Roman" w:hAnsi="Times New Roman" w:cs="Times New Roman"/>
                <w:sz w:val="24"/>
                <w:szCs w:val="24"/>
              </w:rPr>
              <w:t xml:space="preserve"> За текущий период 2021 года на территории района не зарегистрировано попыток суицида.</w:t>
            </w:r>
          </w:p>
          <w:p w:rsidR="00BC46BF" w:rsidRPr="00BC46BF" w:rsidRDefault="00BC46BF" w:rsidP="00BC46BF">
            <w:pPr>
              <w:pStyle w:val="a6"/>
              <w:jc w:val="both"/>
              <w:rPr>
                <w:rFonts w:ascii="Times New Roman" w:hAnsi="Times New Roman" w:cs="Times New Roman"/>
                <w:sz w:val="24"/>
                <w:szCs w:val="24"/>
              </w:rPr>
            </w:pPr>
            <w:r w:rsidRPr="00BC46BF">
              <w:rPr>
                <w:rFonts w:ascii="Times New Roman" w:hAnsi="Times New Roman" w:cs="Times New Roman"/>
                <w:sz w:val="24"/>
                <w:szCs w:val="24"/>
              </w:rPr>
              <w:t>По итогам работы за прошедший период на территории обслуживания МО МВД России «Пугачевский» Саратовской области рост преступлений совершенных несовершеннолетними допущен не был,  снижение составило с 7 до 6 (-16.7 %).  По лицам  также снижение с 7 до 6.  Личным составом ОДН выявлено и раскрыто 13 преступлений, из них по ст. 156 УК РФ -2  (АППГ 2), по ст. 151 - 1 УК РФ (АППГ 0).</w:t>
            </w:r>
          </w:p>
          <w:p w:rsidR="00BC46BF" w:rsidRPr="00E80776" w:rsidRDefault="00BC46BF" w:rsidP="00BC46BF">
            <w:pPr>
              <w:pStyle w:val="a6"/>
              <w:ind w:firstLine="708"/>
              <w:jc w:val="both"/>
              <w:rPr>
                <w:rFonts w:ascii="Times New Roman" w:hAnsi="Times New Roman"/>
                <w:sz w:val="24"/>
                <w:szCs w:val="24"/>
              </w:rPr>
            </w:pPr>
            <w:r w:rsidRPr="00BC46BF">
              <w:rPr>
                <w:rFonts w:ascii="Times New Roman" w:hAnsi="Times New Roman" w:cs="Times New Roman"/>
                <w:sz w:val="24"/>
                <w:szCs w:val="24"/>
              </w:rPr>
              <w:t>За 12 месяцев 2021</w:t>
            </w:r>
            <w:r w:rsidRPr="00BC46BF">
              <w:rPr>
                <w:rFonts w:ascii="Times New Roman" w:eastAsia="Calibri" w:hAnsi="Times New Roman" w:cs="Times New Roman"/>
                <w:sz w:val="24"/>
                <w:szCs w:val="24"/>
              </w:rPr>
              <w:t xml:space="preserve"> года  снято</w:t>
            </w:r>
            <w:r w:rsidRPr="00BC46BF">
              <w:rPr>
                <w:rFonts w:ascii="Times New Roman" w:hAnsi="Times New Roman" w:cs="Times New Roman"/>
                <w:sz w:val="24"/>
                <w:szCs w:val="24"/>
              </w:rPr>
              <w:t xml:space="preserve"> с учета 236</w:t>
            </w:r>
            <w:r w:rsidRPr="00BC46BF">
              <w:rPr>
                <w:rFonts w:ascii="Times New Roman" w:eastAsia="Calibri" w:hAnsi="Times New Roman" w:cs="Times New Roman"/>
                <w:sz w:val="24"/>
                <w:szCs w:val="24"/>
              </w:rPr>
              <w:t xml:space="preserve"> подрост</w:t>
            </w:r>
            <w:r w:rsidRPr="00BC46BF">
              <w:rPr>
                <w:rFonts w:ascii="Times New Roman" w:hAnsi="Times New Roman" w:cs="Times New Roman"/>
                <w:sz w:val="24"/>
                <w:szCs w:val="24"/>
              </w:rPr>
              <w:t>ков (АППГ 107</w:t>
            </w:r>
            <w:r w:rsidRPr="00BC46BF">
              <w:rPr>
                <w:rFonts w:ascii="Times New Roman" w:eastAsia="Calibri" w:hAnsi="Times New Roman" w:cs="Times New Roman"/>
                <w:sz w:val="24"/>
                <w:szCs w:val="24"/>
              </w:rPr>
              <w:t xml:space="preserve">), из них в связи с </w:t>
            </w:r>
            <w:r w:rsidRPr="00BC46BF">
              <w:rPr>
                <w:rFonts w:ascii="Times New Roman" w:hAnsi="Times New Roman" w:cs="Times New Roman"/>
                <w:sz w:val="24"/>
                <w:szCs w:val="24"/>
              </w:rPr>
              <w:t>исправлением 203 (АППГ 90</w:t>
            </w:r>
            <w:r w:rsidRPr="00BC46BF">
              <w:rPr>
                <w:rFonts w:ascii="Times New Roman" w:eastAsia="Calibri" w:hAnsi="Times New Roman" w:cs="Times New Roman"/>
                <w:sz w:val="24"/>
                <w:szCs w:val="24"/>
              </w:rPr>
              <w:t>).</w:t>
            </w:r>
            <w:r w:rsidRPr="00BC46BF">
              <w:rPr>
                <w:rFonts w:ascii="Times New Roman" w:hAnsi="Times New Roman" w:cs="Times New Roman"/>
                <w:sz w:val="24"/>
                <w:szCs w:val="24"/>
              </w:rPr>
              <w:t xml:space="preserve"> </w:t>
            </w:r>
            <w:r w:rsidRPr="00E80776">
              <w:rPr>
                <w:rFonts w:ascii="Times New Roman" w:hAnsi="Times New Roman"/>
                <w:sz w:val="24"/>
                <w:szCs w:val="24"/>
              </w:rPr>
              <w:t>В 2021 году снизилось число несовершеннолетних, совершающих общественно-опасные деяния и не подлежащих уголовной ответственности в связи с не достижением возраста с которого наступает уголовная ответственности.</w:t>
            </w:r>
          </w:p>
          <w:p w:rsidR="00BC46BF" w:rsidRPr="00E80776" w:rsidRDefault="00BC46BF" w:rsidP="00BC46BF">
            <w:pPr>
              <w:pStyle w:val="a6"/>
              <w:jc w:val="both"/>
              <w:rPr>
                <w:rFonts w:ascii="Times New Roman" w:hAnsi="Times New Roman"/>
                <w:sz w:val="24"/>
                <w:szCs w:val="24"/>
              </w:rPr>
            </w:pPr>
            <w:r w:rsidRPr="00E80776">
              <w:rPr>
                <w:rFonts w:ascii="Times New Roman" w:hAnsi="Times New Roman"/>
                <w:sz w:val="24"/>
                <w:szCs w:val="24"/>
              </w:rPr>
              <w:t xml:space="preserve">         В 2021 году </w:t>
            </w:r>
            <w:r>
              <w:rPr>
                <w:rFonts w:ascii="Times New Roman" w:hAnsi="Times New Roman"/>
                <w:sz w:val="24"/>
                <w:szCs w:val="24"/>
              </w:rPr>
              <w:t>значительно снизилось вынесения постановлений о прекращении уголовных дел в отношении несовершеннолетних,</w:t>
            </w:r>
            <w:r w:rsidRPr="00E80776">
              <w:rPr>
                <w:rFonts w:ascii="Times New Roman" w:hAnsi="Times New Roman"/>
                <w:sz w:val="24"/>
                <w:szCs w:val="24"/>
              </w:rPr>
              <w:t xml:space="preserve"> поступило </w:t>
            </w:r>
            <w:r>
              <w:rPr>
                <w:rFonts w:ascii="Times New Roman" w:hAnsi="Times New Roman"/>
                <w:sz w:val="24"/>
                <w:szCs w:val="24"/>
              </w:rPr>
              <w:t xml:space="preserve">в комиссию </w:t>
            </w:r>
            <w:r w:rsidRPr="00E80776">
              <w:rPr>
                <w:rFonts w:ascii="Times New Roman" w:hAnsi="Times New Roman"/>
                <w:sz w:val="24"/>
                <w:szCs w:val="24"/>
              </w:rPr>
              <w:t>4 отказных мат</w:t>
            </w:r>
            <w:r>
              <w:rPr>
                <w:rFonts w:ascii="Times New Roman" w:hAnsi="Times New Roman"/>
                <w:sz w:val="24"/>
                <w:szCs w:val="24"/>
              </w:rPr>
              <w:t>ериала</w:t>
            </w:r>
            <w:r w:rsidRPr="00E80776">
              <w:rPr>
                <w:rFonts w:ascii="Times New Roman" w:hAnsi="Times New Roman"/>
                <w:sz w:val="24"/>
                <w:szCs w:val="24"/>
              </w:rPr>
              <w:t xml:space="preserve"> (АППГ – 27 материалов).</w:t>
            </w:r>
          </w:p>
          <w:p w:rsidR="00621FF4" w:rsidRPr="007052E9" w:rsidRDefault="00BC46BF" w:rsidP="00BC46BF">
            <w:pPr>
              <w:pStyle w:val="a6"/>
              <w:jc w:val="both"/>
              <w:rPr>
                <w:rFonts w:cs="Times New Roman"/>
                <w:sz w:val="24"/>
                <w:szCs w:val="24"/>
              </w:rPr>
            </w:pPr>
            <w:r w:rsidRPr="00BC46BF">
              <w:rPr>
                <w:rFonts w:ascii="Times New Roman" w:hAnsi="Times New Roman" w:cs="Times New Roman"/>
                <w:color w:val="000000"/>
                <w:sz w:val="24"/>
                <w:szCs w:val="24"/>
              </w:rPr>
              <w:t xml:space="preserve">           </w:t>
            </w:r>
            <w:r w:rsidRPr="00BC46BF">
              <w:rPr>
                <w:rFonts w:ascii="Times New Roman" w:eastAsia="Calibri" w:hAnsi="Times New Roman" w:cs="Times New Roman"/>
                <w:color w:val="000000"/>
                <w:sz w:val="24"/>
                <w:szCs w:val="24"/>
              </w:rPr>
              <w:t xml:space="preserve">К показателям </w:t>
            </w:r>
            <w:proofErr w:type="gramStart"/>
            <w:r w:rsidRPr="00BC46BF">
              <w:rPr>
                <w:rFonts w:ascii="Times New Roman" w:eastAsia="Calibri" w:hAnsi="Times New Roman" w:cs="Times New Roman"/>
                <w:color w:val="000000"/>
                <w:sz w:val="24"/>
                <w:szCs w:val="24"/>
              </w:rPr>
              <w:t>оценки эффективности деятельности органов местного самоуправления</w:t>
            </w:r>
            <w:proofErr w:type="gramEnd"/>
            <w:r w:rsidRPr="00BC46BF">
              <w:rPr>
                <w:rFonts w:ascii="Times New Roman" w:eastAsia="Calibri" w:hAnsi="Times New Roman" w:cs="Times New Roman"/>
                <w:color w:val="000000"/>
                <w:sz w:val="24"/>
                <w:szCs w:val="24"/>
              </w:rPr>
              <w:t xml:space="preserve"> в области реализации ими переданных отдельных государственных полномочий по опеке и попечительству относится показатель доли детей, оставшихся без попечения родителей, переданных в отчетный период на воспитание в семьи граждан, от числа выявленных в отчетный период, выраженный в процентном с</w:t>
            </w:r>
            <w:r w:rsidRPr="00BC46BF">
              <w:rPr>
                <w:rFonts w:ascii="Times New Roman" w:hAnsi="Times New Roman" w:cs="Times New Roman"/>
                <w:color w:val="000000"/>
                <w:sz w:val="24"/>
                <w:szCs w:val="24"/>
              </w:rPr>
              <w:t xml:space="preserve">оотношении. </w:t>
            </w:r>
            <w:proofErr w:type="gramStart"/>
            <w:r w:rsidRPr="00BC46BF">
              <w:rPr>
                <w:rFonts w:ascii="Times New Roman" w:hAnsi="Times New Roman" w:cs="Times New Roman"/>
                <w:color w:val="000000"/>
                <w:sz w:val="24"/>
                <w:szCs w:val="24"/>
              </w:rPr>
              <w:t>В отчетном году из 8</w:t>
            </w:r>
            <w:r w:rsidRPr="00BC46BF">
              <w:rPr>
                <w:rFonts w:ascii="Times New Roman" w:eastAsia="Calibri" w:hAnsi="Times New Roman" w:cs="Times New Roman"/>
                <w:color w:val="000000"/>
                <w:sz w:val="24"/>
                <w:szCs w:val="24"/>
              </w:rPr>
              <w:t xml:space="preserve"> выявленных </w:t>
            </w:r>
            <w:r w:rsidRPr="00BC46BF">
              <w:rPr>
                <w:rFonts w:ascii="Times New Roman" w:eastAsia="Calibri" w:hAnsi="Times New Roman" w:cs="Times New Roman"/>
                <w:color w:val="000000"/>
                <w:sz w:val="24"/>
                <w:szCs w:val="24"/>
              </w:rPr>
              <w:lastRenderedPageBreak/>
              <w:t>детей 8  устроены в семьи граждан</w:t>
            </w:r>
            <w:r w:rsidRPr="00BC46BF">
              <w:rPr>
                <w:rFonts w:ascii="Times New Roman" w:hAnsi="Times New Roman" w:cs="Times New Roman"/>
                <w:color w:val="000000"/>
                <w:sz w:val="24"/>
                <w:szCs w:val="24"/>
              </w:rPr>
              <w:t>.</w:t>
            </w:r>
            <w:proofErr w:type="gramEnd"/>
          </w:p>
        </w:tc>
      </w:tr>
      <w:tr w:rsidR="00621FF4" w:rsidRPr="007052E9" w:rsidTr="002520A3">
        <w:tc>
          <w:tcPr>
            <w:tcW w:w="1266" w:type="dxa"/>
          </w:tcPr>
          <w:p w:rsidR="00621FF4" w:rsidRPr="00621FF4" w:rsidRDefault="00621FF4">
            <w:r w:rsidRPr="00621FF4">
              <w:rPr>
                <w:rFonts w:ascii="Times New Roman" w:hAnsi="Times New Roman" w:cs="Times New Roman"/>
                <w:sz w:val="24"/>
                <w:szCs w:val="24"/>
              </w:rPr>
              <w:lastRenderedPageBreak/>
              <w:t>2.4</w:t>
            </w:r>
            <w:r>
              <w:rPr>
                <w:rFonts w:ascii="Times New Roman" w:hAnsi="Times New Roman" w:cs="Times New Roman"/>
                <w:sz w:val="24"/>
                <w:szCs w:val="24"/>
              </w:rPr>
              <w:t>.5</w:t>
            </w:r>
          </w:p>
        </w:tc>
        <w:tc>
          <w:tcPr>
            <w:tcW w:w="4919" w:type="dxa"/>
          </w:tcPr>
          <w:p w:rsidR="00621FF4" w:rsidRPr="007052E9" w:rsidRDefault="00621FF4" w:rsidP="00AF5BBF">
            <w:pPr>
              <w:jc w:val="both"/>
              <w:rPr>
                <w:rFonts w:ascii="Times New Roman" w:hAnsi="Times New Roman" w:cs="Times New Roman"/>
                <w:sz w:val="24"/>
                <w:szCs w:val="24"/>
              </w:rPr>
            </w:pPr>
            <w:r w:rsidRPr="00787807">
              <w:rPr>
                <w:rFonts w:ascii="Times New Roman" w:hAnsi="Times New Roman" w:cs="Times New Roman"/>
                <w:sz w:val="24"/>
                <w:szCs w:val="24"/>
              </w:rPr>
              <w:t>посещения членами комиссии организаций в целях выявления причин и условий, способствовавших нарушению прав и законных интересов несовершеннолетних</w:t>
            </w:r>
          </w:p>
        </w:tc>
        <w:tc>
          <w:tcPr>
            <w:tcW w:w="8601" w:type="dxa"/>
          </w:tcPr>
          <w:p w:rsidR="00621FF4" w:rsidRDefault="003E55BF" w:rsidP="001A2919">
            <w:pPr>
              <w:jc w:val="both"/>
              <w:rPr>
                <w:rFonts w:ascii="Times New Roman" w:hAnsi="Times New Roman" w:cs="Times New Roman"/>
                <w:sz w:val="24"/>
                <w:szCs w:val="24"/>
              </w:rPr>
            </w:pPr>
            <w:r>
              <w:rPr>
                <w:rFonts w:ascii="Times New Roman" w:hAnsi="Times New Roman" w:cs="Times New Roman"/>
                <w:sz w:val="24"/>
                <w:szCs w:val="24"/>
              </w:rPr>
              <w:t xml:space="preserve">          Комиссией по делам несовершеннолетних и защите их прав в</w:t>
            </w:r>
            <w:r w:rsidRPr="009E3856">
              <w:rPr>
                <w:rFonts w:ascii="Times New Roman" w:hAnsi="Times New Roman" w:cs="Times New Roman"/>
                <w:sz w:val="24"/>
                <w:szCs w:val="24"/>
              </w:rPr>
              <w:t xml:space="preserve"> 2021 году проведены комплексные проверки индивидуальных предпринимателей, по соблюдению трудовых прав детей, нарушений трудовых прав детей не выявлено.</w:t>
            </w:r>
            <w:r>
              <w:rPr>
                <w:rFonts w:ascii="Times New Roman" w:hAnsi="Times New Roman" w:cs="Times New Roman"/>
                <w:sz w:val="24"/>
                <w:szCs w:val="24"/>
              </w:rPr>
              <w:t xml:space="preserve"> В летний период 2021 года, организованы межведомственные рейды в летние лагеря отдыха детей, с целью выявления причин и условий нарушения, законных прав и интересов несовершеннолетних. Нарушений не выявлено.</w:t>
            </w:r>
          </w:p>
          <w:p w:rsidR="00621FF4" w:rsidRPr="007052E9" w:rsidRDefault="00621FF4" w:rsidP="001A2919">
            <w:pPr>
              <w:jc w:val="both"/>
              <w:rPr>
                <w:rFonts w:ascii="Times New Roman" w:hAnsi="Times New Roman" w:cs="Times New Roman"/>
                <w:sz w:val="24"/>
                <w:szCs w:val="24"/>
              </w:rPr>
            </w:pPr>
          </w:p>
        </w:tc>
      </w:tr>
      <w:tr w:rsidR="00787807" w:rsidRPr="007052E9" w:rsidTr="005243A5">
        <w:tc>
          <w:tcPr>
            <w:tcW w:w="14786" w:type="dxa"/>
            <w:gridSpan w:val="3"/>
          </w:tcPr>
          <w:p w:rsidR="00787807" w:rsidRPr="00787807" w:rsidRDefault="00787807" w:rsidP="00787807">
            <w:pPr>
              <w:jc w:val="center"/>
              <w:rPr>
                <w:rFonts w:ascii="Times New Roman" w:hAnsi="Times New Roman" w:cs="Times New Roman"/>
                <w:b/>
                <w:sz w:val="24"/>
                <w:szCs w:val="24"/>
              </w:rPr>
            </w:pPr>
            <w:r w:rsidRPr="00787807">
              <w:rPr>
                <w:rFonts w:ascii="Times New Roman" w:hAnsi="Times New Roman" w:cs="Times New Roman"/>
                <w:b/>
                <w:sz w:val="24"/>
                <w:szCs w:val="24"/>
              </w:rPr>
              <w:t>III. Раздел</w:t>
            </w:r>
            <w:r w:rsidR="00621FF4">
              <w:rPr>
                <w:rFonts w:ascii="Times New Roman" w:hAnsi="Times New Roman" w:cs="Times New Roman"/>
                <w:b/>
                <w:sz w:val="24"/>
                <w:szCs w:val="24"/>
              </w:rPr>
              <w:t>.</w:t>
            </w:r>
            <w:r w:rsidRPr="00787807">
              <w:rPr>
                <w:rFonts w:ascii="Times New Roman" w:hAnsi="Times New Roman" w:cs="Times New Roman"/>
                <w:b/>
                <w:sz w:val="24"/>
                <w:szCs w:val="24"/>
              </w:rPr>
              <w:t xml:space="preserve"> Заключительная часть</w:t>
            </w:r>
            <w:r w:rsidR="00621FF4">
              <w:rPr>
                <w:rFonts w:ascii="Times New Roman" w:hAnsi="Times New Roman" w:cs="Times New Roman"/>
                <w:b/>
                <w:sz w:val="24"/>
                <w:szCs w:val="24"/>
              </w:rPr>
              <w:t>.</w:t>
            </w:r>
          </w:p>
          <w:p w:rsidR="00787807" w:rsidRPr="007052E9" w:rsidRDefault="00621FF4" w:rsidP="00787807">
            <w:pPr>
              <w:jc w:val="center"/>
              <w:rPr>
                <w:rFonts w:ascii="Times New Roman" w:hAnsi="Times New Roman" w:cs="Times New Roman"/>
                <w:sz w:val="24"/>
                <w:szCs w:val="24"/>
              </w:rPr>
            </w:pPr>
            <w:r>
              <w:rPr>
                <w:rFonts w:ascii="Times New Roman" w:hAnsi="Times New Roman" w:cs="Times New Roman"/>
                <w:b/>
                <w:sz w:val="24"/>
                <w:szCs w:val="24"/>
              </w:rPr>
              <w:t>(</w:t>
            </w:r>
            <w:r w:rsidR="00787807">
              <w:rPr>
                <w:rFonts w:ascii="Times New Roman" w:hAnsi="Times New Roman" w:cs="Times New Roman"/>
                <w:b/>
                <w:sz w:val="24"/>
                <w:szCs w:val="24"/>
              </w:rPr>
              <w:t>о</w:t>
            </w:r>
            <w:r w:rsidR="00787807" w:rsidRPr="00787807">
              <w:rPr>
                <w:rFonts w:ascii="Times New Roman" w:hAnsi="Times New Roman" w:cs="Times New Roman"/>
                <w:b/>
                <w:sz w:val="24"/>
                <w:szCs w:val="24"/>
              </w:rPr>
              <w:t>сновные выводы о результа</w:t>
            </w:r>
            <w:r>
              <w:rPr>
                <w:rFonts w:ascii="Times New Roman" w:hAnsi="Times New Roman" w:cs="Times New Roman"/>
                <w:b/>
                <w:sz w:val="24"/>
                <w:szCs w:val="24"/>
              </w:rPr>
              <w:t>тах мероприятий по профилактике)</w:t>
            </w:r>
          </w:p>
        </w:tc>
      </w:tr>
      <w:tr w:rsidR="0069188F" w:rsidRPr="007052E9" w:rsidTr="002520A3">
        <w:tc>
          <w:tcPr>
            <w:tcW w:w="1266" w:type="dxa"/>
          </w:tcPr>
          <w:p w:rsidR="0069188F" w:rsidRPr="00E0791D" w:rsidRDefault="00787807" w:rsidP="003557CB">
            <w:pPr>
              <w:jc w:val="both"/>
              <w:rPr>
                <w:rFonts w:ascii="Times New Roman" w:hAnsi="Times New Roman" w:cs="Times New Roman"/>
                <w:b/>
                <w:sz w:val="24"/>
                <w:szCs w:val="24"/>
              </w:rPr>
            </w:pPr>
            <w:r w:rsidRPr="00E0791D">
              <w:rPr>
                <w:rFonts w:ascii="Times New Roman" w:hAnsi="Times New Roman" w:cs="Times New Roman"/>
                <w:b/>
                <w:sz w:val="24"/>
                <w:szCs w:val="24"/>
              </w:rPr>
              <w:t>3.1</w:t>
            </w:r>
          </w:p>
        </w:tc>
        <w:tc>
          <w:tcPr>
            <w:tcW w:w="4919" w:type="dxa"/>
          </w:tcPr>
          <w:p w:rsidR="0069188F" w:rsidRPr="007052E9" w:rsidRDefault="00787807" w:rsidP="001A2919">
            <w:pPr>
              <w:jc w:val="both"/>
              <w:rPr>
                <w:rFonts w:ascii="Times New Roman" w:hAnsi="Times New Roman" w:cs="Times New Roman"/>
                <w:sz w:val="24"/>
                <w:szCs w:val="24"/>
              </w:rPr>
            </w:pPr>
            <w:r w:rsidRPr="00787807">
              <w:rPr>
                <w:rFonts w:ascii="Times New Roman" w:hAnsi="Times New Roman" w:cs="Times New Roman"/>
                <w:sz w:val="24"/>
                <w:szCs w:val="24"/>
              </w:rPr>
              <w:t>оценка полноты выполнения задач</w:t>
            </w:r>
          </w:p>
        </w:tc>
        <w:tc>
          <w:tcPr>
            <w:tcW w:w="8601" w:type="dxa"/>
          </w:tcPr>
          <w:p w:rsidR="00970D90" w:rsidRPr="00303806" w:rsidRDefault="00303806" w:rsidP="0030380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2921F3" w:rsidRPr="00303806">
              <w:rPr>
                <w:rFonts w:ascii="Times New Roman" w:hAnsi="Times New Roman" w:cs="Times New Roman"/>
                <w:sz w:val="24"/>
                <w:szCs w:val="24"/>
              </w:rPr>
              <w:t xml:space="preserve">Основной задачей в 2021 году комиссия считала продолжение проведения профилактической работы по предупреждению правонарушений несовершеннолетних и в отношении них, формированию навыков бесконфликтного разрешения спорных ситуаций, выявление семейного и социального неблагополучия на ранних стадиях, что позволяет более качественно проводить реабилитацию семьи. Анализ работы комиссии, проведенной с учётом достигнутых результатов, </w:t>
            </w:r>
            <w:r w:rsidR="00B84B05">
              <w:rPr>
                <w:rFonts w:ascii="Times New Roman" w:hAnsi="Times New Roman" w:cs="Times New Roman"/>
                <w:sz w:val="24"/>
                <w:szCs w:val="24"/>
              </w:rPr>
              <w:t>членами КДН и ЗП на заседании 26</w:t>
            </w:r>
            <w:r w:rsidR="002921F3" w:rsidRPr="00303806">
              <w:rPr>
                <w:rFonts w:ascii="Times New Roman" w:hAnsi="Times New Roman" w:cs="Times New Roman"/>
                <w:sz w:val="24"/>
                <w:szCs w:val="24"/>
              </w:rPr>
              <w:t xml:space="preserve"> января 2022 показал, что поставленные перед комиссией задачи решаются, проводится систематическая профилактическая и общественная работа, что позволило увеличить количества семей и несовершеннолетних, снятых с учета по улучшению. </w:t>
            </w:r>
            <w:r w:rsidR="00970D90" w:rsidRPr="00303806">
              <w:rPr>
                <w:rFonts w:ascii="Times New Roman" w:hAnsi="Times New Roman" w:cs="Times New Roman"/>
                <w:sz w:val="24"/>
                <w:szCs w:val="24"/>
              </w:rPr>
              <w:t>В</w:t>
            </w:r>
            <w:r w:rsidR="002921F3" w:rsidRPr="00303806">
              <w:rPr>
                <w:rFonts w:ascii="Times New Roman" w:hAnsi="Times New Roman" w:cs="Times New Roman"/>
                <w:sz w:val="24"/>
                <w:szCs w:val="24"/>
              </w:rPr>
              <w:t xml:space="preserve"> своей работе с семьями КДН и ЗП руководствовалась </w:t>
            </w:r>
            <w:r w:rsidR="00970D90" w:rsidRPr="00303806">
              <w:rPr>
                <w:rFonts w:ascii="Times New Roman" w:hAnsi="Times New Roman" w:cs="Times New Roman"/>
                <w:sz w:val="24"/>
                <w:szCs w:val="24"/>
              </w:rPr>
              <w:t xml:space="preserve"> области </w:t>
            </w:r>
            <w:proofErr w:type="spellStart"/>
            <w:r w:rsidR="00970D90" w:rsidRPr="00303806">
              <w:rPr>
                <w:rFonts w:ascii="Times New Roman" w:hAnsi="Times New Roman" w:cs="Times New Roman"/>
                <w:sz w:val="24"/>
                <w:szCs w:val="24"/>
              </w:rPr>
              <w:t>Порядок</w:t>
            </w:r>
            <w:r w:rsidR="002921F3" w:rsidRPr="00303806">
              <w:rPr>
                <w:rFonts w:ascii="Times New Roman" w:hAnsi="Times New Roman" w:cs="Times New Roman"/>
                <w:sz w:val="24"/>
                <w:szCs w:val="24"/>
              </w:rPr>
              <w:t>ом</w:t>
            </w:r>
            <w:proofErr w:type="spellEnd"/>
            <w:r w:rsidR="00970D90" w:rsidRPr="00303806">
              <w:rPr>
                <w:rFonts w:ascii="Times New Roman" w:hAnsi="Times New Roman" w:cs="Times New Roman"/>
                <w:sz w:val="24"/>
                <w:szCs w:val="24"/>
              </w:rPr>
              <w:t xml:space="preserve"> взаимодействия органов и учреждений системы профилактики безнадзорности и правонарушений несовершеннолетних в </w:t>
            </w:r>
            <w:r w:rsidR="00970D90" w:rsidRPr="00303806">
              <w:rPr>
                <w:rFonts w:ascii="Times New Roman" w:hAnsi="Times New Roman" w:cs="Times New Roman"/>
                <w:sz w:val="24"/>
                <w:szCs w:val="24"/>
                <w:lang w:val="en-US"/>
              </w:rPr>
              <w:t> </w:t>
            </w:r>
            <w:r w:rsidR="00970D90" w:rsidRPr="00303806">
              <w:rPr>
                <w:rFonts w:ascii="Times New Roman" w:hAnsi="Times New Roman" w:cs="Times New Roman"/>
                <w:sz w:val="24"/>
                <w:szCs w:val="24"/>
              </w:rPr>
              <w:t xml:space="preserve">организации индивидуальной профилактической работы с несовершеннолетними и семьями на территории Саратовской области, </w:t>
            </w:r>
            <w:proofErr w:type="gramStart"/>
            <w:r w:rsidR="00970D90" w:rsidRPr="00303806">
              <w:rPr>
                <w:rFonts w:ascii="Times New Roman" w:hAnsi="Times New Roman" w:cs="Times New Roman"/>
                <w:sz w:val="24"/>
                <w:szCs w:val="24"/>
              </w:rPr>
              <w:t>утвержденный</w:t>
            </w:r>
            <w:proofErr w:type="gramEnd"/>
            <w:r w:rsidR="00970D90" w:rsidRPr="00303806">
              <w:rPr>
                <w:rFonts w:ascii="Times New Roman" w:hAnsi="Times New Roman" w:cs="Times New Roman"/>
                <w:sz w:val="24"/>
                <w:szCs w:val="24"/>
              </w:rPr>
              <w:t xml:space="preserve"> постановлением межведомственной комиссией по делам несовершеннолетних и защите их прав Саратовской области</w:t>
            </w:r>
            <w:r w:rsidR="002921F3" w:rsidRPr="00303806">
              <w:rPr>
                <w:rFonts w:ascii="Times New Roman" w:hAnsi="Times New Roman" w:cs="Times New Roman"/>
                <w:sz w:val="24"/>
                <w:szCs w:val="24"/>
              </w:rPr>
              <w:t>.</w:t>
            </w:r>
          </w:p>
          <w:p w:rsidR="00970D90" w:rsidRPr="00303806" w:rsidRDefault="00303806" w:rsidP="0030380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2921F3" w:rsidRPr="00303806">
              <w:rPr>
                <w:rFonts w:ascii="Times New Roman" w:hAnsi="Times New Roman" w:cs="Times New Roman"/>
                <w:sz w:val="24"/>
                <w:szCs w:val="24"/>
              </w:rPr>
              <w:t xml:space="preserve">КДН и ЗП совместно с МО </w:t>
            </w:r>
            <w:r w:rsidR="00970D90" w:rsidRPr="00303806">
              <w:rPr>
                <w:rFonts w:ascii="Times New Roman" w:hAnsi="Times New Roman" w:cs="Times New Roman"/>
                <w:sz w:val="24"/>
                <w:szCs w:val="24"/>
              </w:rPr>
              <w:t>МВД России</w:t>
            </w:r>
            <w:r w:rsidR="002921F3" w:rsidRPr="00303806">
              <w:rPr>
                <w:rFonts w:ascii="Times New Roman" w:hAnsi="Times New Roman" w:cs="Times New Roman"/>
                <w:sz w:val="24"/>
                <w:szCs w:val="24"/>
              </w:rPr>
              <w:t xml:space="preserve"> «Пугачевский»</w:t>
            </w:r>
            <w:r w:rsidR="00970D90" w:rsidRPr="00303806">
              <w:rPr>
                <w:rFonts w:ascii="Times New Roman" w:hAnsi="Times New Roman" w:cs="Times New Roman"/>
                <w:sz w:val="24"/>
                <w:szCs w:val="24"/>
              </w:rPr>
              <w:t xml:space="preserve"> Саратовской области на постоянной основе проводит мониторинг и анализ ситуации, связанной с</w:t>
            </w:r>
            <w:r w:rsidR="00970D90" w:rsidRPr="00303806">
              <w:rPr>
                <w:rFonts w:ascii="Times New Roman" w:hAnsi="Times New Roman" w:cs="Times New Roman"/>
                <w:sz w:val="24"/>
                <w:szCs w:val="24"/>
                <w:lang w:val="en-US"/>
              </w:rPr>
              <w:t> </w:t>
            </w:r>
            <w:r w:rsidR="00970D90" w:rsidRPr="00303806">
              <w:rPr>
                <w:rFonts w:ascii="Times New Roman" w:hAnsi="Times New Roman" w:cs="Times New Roman"/>
                <w:sz w:val="24"/>
                <w:szCs w:val="24"/>
              </w:rPr>
              <w:t>профилактикой гибели несовершеннолетних, защите и</w:t>
            </w:r>
            <w:r w:rsidR="00016252">
              <w:rPr>
                <w:rFonts w:ascii="Times New Roman" w:hAnsi="Times New Roman" w:cs="Times New Roman"/>
                <w:sz w:val="24"/>
                <w:szCs w:val="24"/>
              </w:rPr>
              <w:t>х от физического</w:t>
            </w:r>
            <w:r w:rsidR="00970D90" w:rsidRPr="00303806">
              <w:rPr>
                <w:rFonts w:ascii="Times New Roman" w:hAnsi="Times New Roman" w:cs="Times New Roman"/>
                <w:sz w:val="24"/>
                <w:szCs w:val="24"/>
              </w:rPr>
              <w:t xml:space="preserve"> и психического насилия, устранения причин и условий, способствующих этому. </w:t>
            </w:r>
          </w:p>
          <w:p w:rsidR="00970D90" w:rsidRPr="00303806" w:rsidRDefault="00303806" w:rsidP="0030380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970D90" w:rsidRPr="00303806">
              <w:rPr>
                <w:rFonts w:ascii="Times New Roman" w:hAnsi="Times New Roman" w:cs="Times New Roman"/>
                <w:sz w:val="24"/>
                <w:szCs w:val="24"/>
              </w:rPr>
              <w:t>В</w:t>
            </w:r>
            <w:r w:rsidR="002921F3" w:rsidRPr="00303806">
              <w:rPr>
                <w:rFonts w:ascii="Times New Roman" w:hAnsi="Times New Roman" w:cs="Times New Roman"/>
                <w:sz w:val="24"/>
                <w:szCs w:val="24"/>
              </w:rPr>
              <w:t xml:space="preserve"> ходе проверки в 2021 году</w:t>
            </w:r>
            <w:r w:rsidR="00970D90" w:rsidRPr="00303806">
              <w:rPr>
                <w:rFonts w:ascii="Times New Roman" w:hAnsi="Times New Roman" w:cs="Times New Roman"/>
                <w:sz w:val="24"/>
                <w:szCs w:val="24"/>
              </w:rPr>
              <w:t xml:space="preserve"> в работе </w:t>
            </w:r>
            <w:r w:rsidR="002921F3" w:rsidRPr="00303806">
              <w:rPr>
                <w:rFonts w:ascii="Times New Roman" w:hAnsi="Times New Roman" w:cs="Times New Roman"/>
                <w:sz w:val="24"/>
                <w:szCs w:val="24"/>
              </w:rPr>
              <w:t xml:space="preserve">КДН и ЗП администрации </w:t>
            </w:r>
            <w:r w:rsidR="002921F3" w:rsidRPr="00303806">
              <w:rPr>
                <w:rFonts w:ascii="Times New Roman" w:hAnsi="Times New Roman" w:cs="Times New Roman"/>
                <w:sz w:val="24"/>
                <w:szCs w:val="24"/>
              </w:rPr>
              <w:lastRenderedPageBreak/>
              <w:t>Пугачевского муниципального района не</w:t>
            </w:r>
            <w:r w:rsidR="00970D90" w:rsidRPr="00303806">
              <w:rPr>
                <w:rFonts w:ascii="Times New Roman" w:hAnsi="Times New Roman" w:cs="Times New Roman"/>
                <w:sz w:val="24"/>
                <w:szCs w:val="24"/>
              </w:rPr>
              <w:t xml:space="preserve"> выявлены нарушения в части ведомственного </w:t>
            </w:r>
            <w:proofErr w:type="gramStart"/>
            <w:r w:rsidR="00970D90" w:rsidRPr="00303806">
              <w:rPr>
                <w:rFonts w:ascii="Times New Roman" w:hAnsi="Times New Roman" w:cs="Times New Roman"/>
                <w:sz w:val="24"/>
                <w:szCs w:val="24"/>
              </w:rPr>
              <w:t>контроля за</w:t>
            </w:r>
            <w:proofErr w:type="gramEnd"/>
            <w:r w:rsidR="00970D90" w:rsidRPr="00303806">
              <w:rPr>
                <w:rFonts w:ascii="Times New Roman" w:hAnsi="Times New Roman" w:cs="Times New Roman"/>
                <w:sz w:val="24"/>
                <w:szCs w:val="24"/>
              </w:rPr>
              <w:t> </w:t>
            </w:r>
            <w:r w:rsidR="002921F3" w:rsidRPr="00303806">
              <w:rPr>
                <w:rFonts w:ascii="Times New Roman" w:hAnsi="Times New Roman" w:cs="Times New Roman"/>
                <w:sz w:val="24"/>
                <w:szCs w:val="24"/>
              </w:rPr>
              <w:t>деятельностью ведомств системы профилактики</w:t>
            </w:r>
            <w:r w:rsidR="00970D90" w:rsidRPr="00303806">
              <w:rPr>
                <w:rFonts w:ascii="Times New Roman" w:hAnsi="Times New Roman" w:cs="Times New Roman"/>
                <w:sz w:val="24"/>
                <w:szCs w:val="24"/>
              </w:rPr>
              <w:t xml:space="preserve">. </w:t>
            </w:r>
            <w:r w:rsidR="002921F3" w:rsidRPr="00303806">
              <w:rPr>
                <w:rFonts w:ascii="Times New Roman" w:hAnsi="Times New Roman" w:cs="Times New Roman"/>
                <w:sz w:val="24"/>
                <w:szCs w:val="24"/>
              </w:rPr>
              <w:t xml:space="preserve">КДН и ЗП изучена деятельность о соблюдении требований законодательства по защите законных прав и интересов несовершеннолетних в деятельности управления образования администрации Пугачевского муниципального района, ГУЗ </w:t>
            </w:r>
            <w:proofErr w:type="gramStart"/>
            <w:r w:rsidR="002921F3" w:rsidRPr="00303806">
              <w:rPr>
                <w:rFonts w:ascii="Times New Roman" w:hAnsi="Times New Roman" w:cs="Times New Roman"/>
                <w:sz w:val="24"/>
                <w:szCs w:val="24"/>
              </w:rPr>
              <w:t>СО</w:t>
            </w:r>
            <w:proofErr w:type="gramEnd"/>
            <w:r w:rsidR="002921F3" w:rsidRPr="00303806">
              <w:rPr>
                <w:rFonts w:ascii="Times New Roman" w:hAnsi="Times New Roman" w:cs="Times New Roman"/>
                <w:sz w:val="24"/>
                <w:szCs w:val="24"/>
              </w:rPr>
              <w:t xml:space="preserve"> «Пугачевская районная больница», службы опеки и попечительства администрации Пугачевского муниципального района, филиала по г. Пугачеву и Пугачевскому району ФКУУИИ УФСИН России по Саратовской области, в адрес ведомств вынесены представления об устранении выявленных нарушений</w:t>
            </w:r>
            <w:r w:rsidRPr="00303806">
              <w:rPr>
                <w:rFonts w:ascii="Times New Roman" w:hAnsi="Times New Roman" w:cs="Times New Roman"/>
                <w:sz w:val="24"/>
                <w:szCs w:val="24"/>
              </w:rPr>
              <w:t>.</w:t>
            </w:r>
          </w:p>
          <w:p w:rsidR="00970D90" w:rsidRPr="00303806" w:rsidRDefault="00303806" w:rsidP="0030380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970D90" w:rsidRPr="00303806">
              <w:rPr>
                <w:rFonts w:ascii="Times New Roman" w:hAnsi="Times New Roman" w:cs="Times New Roman"/>
                <w:sz w:val="24"/>
                <w:szCs w:val="24"/>
              </w:rPr>
              <w:t xml:space="preserve">Для обеспечения информационного и статистического обмена между </w:t>
            </w:r>
            <w:r w:rsidRPr="00303806">
              <w:rPr>
                <w:rFonts w:ascii="Times New Roman" w:hAnsi="Times New Roman" w:cs="Times New Roman"/>
                <w:sz w:val="24"/>
                <w:szCs w:val="24"/>
              </w:rPr>
              <w:t xml:space="preserve">ведомствами </w:t>
            </w:r>
            <w:r w:rsidR="00970D90" w:rsidRPr="00303806">
              <w:rPr>
                <w:rFonts w:ascii="Times New Roman" w:hAnsi="Times New Roman" w:cs="Times New Roman"/>
                <w:sz w:val="24"/>
                <w:szCs w:val="24"/>
              </w:rPr>
              <w:t>системы профилактики области ежемесячно на заседаниях постоянно действующего штаба по профилактике безнадзорности и правонарушений несовершеннолетних рассматриваются вопросы обеспечения прав несовершеннолетних, эффективности профилактической работы органов внутренних дел.</w:t>
            </w:r>
          </w:p>
          <w:p w:rsidR="00970D90" w:rsidRPr="00303806" w:rsidRDefault="00303806" w:rsidP="0030380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970D90" w:rsidRPr="00303806">
              <w:rPr>
                <w:rFonts w:ascii="Times New Roman" w:hAnsi="Times New Roman" w:cs="Times New Roman"/>
                <w:sz w:val="24"/>
                <w:szCs w:val="24"/>
              </w:rPr>
              <w:t>В области реализуется План мероприятий по противодействию жестокому обращению с детьми, защите их прав, профилактике суицида среди несовершеннолетних, оказанию помощи в трудной жизне</w:t>
            </w:r>
            <w:r w:rsidRPr="00303806">
              <w:rPr>
                <w:rFonts w:ascii="Times New Roman" w:hAnsi="Times New Roman" w:cs="Times New Roman"/>
                <w:sz w:val="24"/>
                <w:szCs w:val="24"/>
              </w:rPr>
              <w:t>нной ситуации</w:t>
            </w:r>
            <w:r w:rsidR="00970D90" w:rsidRPr="00303806">
              <w:rPr>
                <w:rFonts w:ascii="Times New Roman" w:hAnsi="Times New Roman" w:cs="Times New Roman"/>
                <w:sz w:val="24"/>
                <w:szCs w:val="24"/>
              </w:rPr>
              <w:t xml:space="preserve"> на 2020-2022 гг. (утвержден постановлением </w:t>
            </w:r>
            <w:proofErr w:type="spellStart"/>
            <w:r w:rsidR="00970D90" w:rsidRPr="00303806">
              <w:rPr>
                <w:rFonts w:ascii="Times New Roman" w:hAnsi="Times New Roman" w:cs="Times New Roman"/>
                <w:sz w:val="24"/>
                <w:szCs w:val="24"/>
              </w:rPr>
              <w:t>МКДНиЗП</w:t>
            </w:r>
            <w:proofErr w:type="spellEnd"/>
            <w:r w:rsidR="00970D90" w:rsidRPr="00303806">
              <w:rPr>
                <w:rFonts w:ascii="Times New Roman" w:hAnsi="Times New Roman" w:cs="Times New Roman"/>
                <w:sz w:val="24"/>
                <w:szCs w:val="24"/>
              </w:rPr>
              <w:t xml:space="preserve"> от 21.11.2019 № 5/4).</w:t>
            </w:r>
          </w:p>
          <w:p w:rsidR="00970D90" w:rsidRPr="00303806" w:rsidRDefault="00970D90" w:rsidP="00303806">
            <w:pPr>
              <w:pStyle w:val="a6"/>
              <w:jc w:val="both"/>
              <w:rPr>
                <w:rFonts w:ascii="Times New Roman" w:hAnsi="Times New Roman" w:cs="Times New Roman"/>
                <w:sz w:val="24"/>
                <w:szCs w:val="24"/>
              </w:rPr>
            </w:pPr>
            <w:r w:rsidRPr="00303806">
              <w:rPr>
                <w:rFonts w:ascii="Times New Roman" w:hAnsi="Times New Roman" w:cs="Times New Roman"/>
                <w:sz w:val="24"/>
                <w:szCs w:val="24"/>
              </w:rPr>
              <w:t xml:space="preserve">Наиболее важные вопросы, требующие принятия комплексных мер и участия всех заинтересованных ведомств, обсуждаются на заседаниях комиссии по делам несовершеннолетних и защите их прав. </w:t>
            </w:r>
          </w:p>
          <w:p w:rsidR="00970D90" w:rsidRPr="00303806" w:rsidRDefault="00303806" w:rsidP="0030380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970D90" w:rsidRPr="00303806">
              <w:rPr>
                <w:rFonts w:ascii="Times New Roman" w:hAnsi="Times New Roman" w:cs="Times New Roman"/>
                <w:sz w:val="24"/>
                <w:szCs w:val="24"/>
              </w:rPr>
              <w:t xml:space="preserve">Запланированные </w:t>
            </w:r>
            <w:r w:rsidRPr="00303806">
              <w:rPr>
                <w:rFonts w:ascii="Times New Roman" w:hAnsi="Times New Roman" w:cs="Times New Roman"/>
                <w:sz w:val="24"/>
                <w:szCs w:val="24"/>
              </w:rPr>
              <w:t xml:space="preserve">комиссией мероприятия </w:t>
            </w:r>
            <w:r w:rsidR="00970D90" w:rsidRPr="00303806">
              <w:rPr>
                <w:rFonts w:ascii="Times New Roman" w:hAnsi="Times New Roman" w:cs="Times New Roman"/>
                <w:sz w:val="24"/>
                <w:szCs w:val="24"/>
              </w:rPr>
              <w:t xml:space="preserve">охватывают весь спектр </w:t>
            </w:r>
            <w:proofErr w:type="gramStart"/>
            <w:r w:rsidR="00970D90" w:rsidRPr="00303806">
              <w:rPr>
                <w:rFonts w:ascii="Times New Roman" w:hAnsi="Times New Roman" w:cs="Times New Roman"/>
                <w:sz w:val="24"/>
                <w:szCs w:val="24"/>
              </w:rPr>
              <w:t>актуальных</w:t>
            </w:r>
            <w:proofErr w:type="gramEnd"/>
            <w:r w:rsidR="00970D90" w:rsidRPr="00303806">
              <w:rPr>
                <w:rFonts w:ascii="Times New Roman" w:hAnsi="Times New Roman" w:cs="Times New Roman"/>
                <w:sz w:val="24"/>
                <w:szCs w:val="24"/>
              </w:rPr>
              <w:t xml:space="preserve"> для </w:t>
            </w:r>
            <w:r w:rsidRPr="00303806">
              <w:rPr>
                <w:rFonts w:ascii="Times New Roman" w:hAnsi="Times New Roman" w:cs="Times New Roman"/>
                <w:sz w:val="24"/>
                <w:szCs w:val="24"/>
              </w:rPr>
              <w:t>района вопросы</w:t>
            </w:r>
            <w:r w:rsidR="00970D90" w:rsidRPr="00303806">
              <w:rPr>
                <w:rFonts w:ascii="Times New Roman" w:hAnsi="Times New Roman" w:cs="Times New Roman"/>
                <w:sz w:val="24"/>
                <w:szCs w:val="24"/>
              </w:rPr>
              <w:t>.</w:t>
            </w:r>
          </w:p>
          <w:p w:rsidR="00303806" w:rsidRPr="00303806" w:rsidRDefault="00303806" w:rsidP="0030380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303806">
              <w:rPr>
                <w:rFonts w:ascii="Times New Roman" w:hAnsi="Times New Roman" w:cs="Times New Roman"/>
                <w:sz w:val="24"/>
                <w:szCs w:val="24"/>
              </w:rPr>
              <w:t xml:space="preserve">Комиссией своевременно принимались постановления по организации индивидуальной работы с семьями и детьми. В решениях указывались конкретные меры с установлением исполнителей. </w:t>
            </w:r>
          </w:p>
          <w:p w:rsidR="00970D90" w:rsidRPr="00303806" w:rsidRDefault="00303806" w:rsidP="0030380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970D90" w:rsidRPr="00303806">
              <w:rPr>
                <w:rFonts w:ascii="Times New Roman" w:hAnsi="Times New Roman" w:cs="Times New Roman"/>
                <w:sz w:val="24"/>
                <w:szCs w:val="24"/>
              </w:rPr>
              <w:t xml:space="preserve">Помимо этого, </w:t>
            </w:r>
            <w:r w:rsidRPr="00303806">
              <w:rPr>
                <w:rFonts w:ascii="Times New Roman" w:hAnsi="Times New Roman" w:cs="Times New Roman"/>
                <w:sz w:val="24"/>
                <w:szCs w:val="24"/>
              </w:rPr>
              <w:t xml:space="preserve">комиссия </w:t>
            </w:r>
            <w:r w:rsidR="00970D90" w:rsidRPr="00303806">
              <w:rPr>
                <w:rFonts w:ascii="Times New Roman" w:hAnsi="Times New Roman" w:cs="Times New Roman"/>
                <w:sz w:val="24"/>
                <w:szCs w:val="24"/>
              </w:rPr>
              <w:t>всегда контролирует качество исполнения своих постановлений, о чем свидетельствует информация, поступающая из органов и учреждений системы профилактики.</w:t>
            </w:r>
          </w:p>
          <w:p w:rsidR="0069188F" w:rsidRPr="007052E9" w:rsidRDefault="0069188F" w:rsidP="00303806">
            <w:pPr>
              <w:ind w:firstLine="709"/>
              <w:jc w:val="both"/>
              <w:rPr>
                <w:rFonts w:ascii="Times New Roman" w:hAnsi="Times New Roman" w:cs="Times New Roman"/>
                <w:sz w:val="24"/>
                <w:szCs w:val="24"/>
              </w:rPr>
            </w:pPr>
          </w:p>
        </w:tc>
      </w:tr>
      <w:tr w:rsidR="0069188F" w:rsidRPr="007052E9" w:rsidTr="002520A3">
        <w:tc>
          <w:tcPr>
            <w:tcW w:w="1266" w:type="dxa"/>
          </w:tcPr>
          <w:p w:rsidR="0069188F" w:rsidRPr="00E0791D" w:rsidRDefault="00787807" w:rsidP="001A2919">
            <w:pPr>
              <w:jc w:val="both"/>
              <w:rPr>
                <w:rFonts w:ascii="Times New Roman" w:hAnsi="Times New Roman" w:cs="Times New Roman"/>
                <w:b/>
                <w:sz w:val="24"/>
                <w:szCs w:val="24"/>
              </w:rPr>
            </w:pPr>
            <w:r w:rsidRPr="00E0791D">
              <w:rPr>
                <w:rFonts w:ascii="Times New Roman" w:hAnsi="Times New Roman" w:cs="Times New Roman"/>
                <w:b/>
                <w:sz w:val="24"/>
                <w:szCs w:val="24"/>
              </w:rPr>
              <w:lastRenderedPageBreak/>
              <w:t>3.2</w:t>
            </w:r>
          </w:p>
        </w:tc>
        <w:tc>
          <w:tcPr>
            <w:tcW w:w="4919" w:type="dxa"/>
          </w:tcPr>
          <w:p w:rsidR="0069188F" w:rsidRPr="007052E9" w:rsidRDefault="00787807" w:rsidP="001A2919">
            <w:pPr>
              <w:jc w:val="both"/>
              <w:rPr>
                <w:rFonts w:ascii="Times New Roman" w:hAnsi="Times New Roman" w:cs="Times New Roman"/>
                <w:sz w:val="24"/>
                <w:szCs w:val="24"/>
              </w:rPr>
            </w:pPr>
            <w:r w:rsidRPr="00787807">
              <w:rPr>
                <w:rFonts w:ascii="Times New Roman" w:hAnsi="Times New Roman" w:cs="Times New Roman"/>
                <w:sz w:val="24"/>
                <w:szCs w:val="24"/>
              </w:rPr>
              <w:t>оценка эффективности деятельности органов и учреждений системы профилактики</w:t>
            </w:r>
          </w:p>
        </w:tc>
        <w:tc>
          <w:tcPr>
            <w:tcW w:w="8601" w:type="dxa"/>
          </w:tcPr>
          <w:p w:rsidR="00970D90" w:rsidRPr="00016252" w:rsidRDefault="00303806" w:rsidP="00970D90">
            <w:pPr>
              <w:pStyle w:val="2"/>
              <w:spacing w:line="317" w:lineRule="exact"/>
              <w:ind w:right="21" w:firstLine="709"/>
              <w:jc w:val="both"/>
              <w:rPr>
                <w:rFonts w:ascii="Times New Roman" w:hAnsi="Times New Roman" w:cs="Times New Roman"/>
                <w:sz w:val="24"/>
                <w:szCs w:val="24"/>
              </w:rPr>
            </w:pPr>
            <w:r w:rsidRPr="00016252">
              <w:rPr>
                <w:rFonts w:ascii="Times New Roman" w:hAnsi="Times New Roman" w:cs="Times New Roman"/>
                <w:sz w:val="24"/>
                <w:szCs w:val="24"/>
              </w:rPr>
              <w:t xml:space="preserve">В 2021 году каждое полугодие проводится анализ преступлений и правонарушений несовершеннолетних, организации межведомственного </w:t>
            </w:r>
            <w:r w:rsidRPr="00016252">
              <w:rPr>
                <w:rFonts w:ascii="Times New Roman" w:hAnsi="Times New Roman" w:cs="Times New Roman"/>
                <w:sz w:val="24"/>
                <w:szCs w:val="24"/>
              </w:rPr>
              <w:lastRenderedPageBreak/>
              <w:t xml:space="preserve">взаимодействия ведомствами системы профилактики. По результатам комиссией выносятся постановления, в котором даются поручения ведомствам. </w:t>
            </w:r>
            <w:r w:rsidR="00970D90" w:rsidRPr="00016252">
              <w:rPr>
                <w:rFonts w:ascii="Times New Roman" w:hAnsi="Times New Roman" w:cs="Times New Roman"/>
                <w:sz w:val="24"/>
                <w:szCs w:val="24"/>
              </w:rPr>
              <w:t xml:space="preserve">Типичными нарушениями при проведении индивидуальной профилактической работы с несовершеннолетними, пострадавшими от насилия, жестокого обращения, семьями, находящимися в социально опасном положении, являются </w:t>
            </w:r>
            <w:proofErr w:type="spellStart"/>
            <w:r w:rsidR="00970D90" w:rsidRPr="00016252">
              <w:rPr>
                <w:rFonts w:ascii="Times New Roman" w:hAnsi="Times New Roman" w:cs="Times New Roman"/>
                <w:sz w:val="24"/>
                <w:szCs w:val="24"/>
              </w:rPr>
              <w:t>непривлечение</w:t>
            </w:r>
            <w:proofErr w:type="spellEnd"/>
            <w:r w:rsidR="00970D90" w:rsidRPr="00016252">
              <w:rPr>
                <w:rFonts w:ascii="Times New Roman" w:hAnsi="Times New Roman" w:cs="Times New Roman"/>
                <w:sz w:val="24"/>
                <w:szCs w:val="24"/>
              </w:rPr>
              <w:t xml:space="preserve"> к проведению работы необходимых органов системы профилактики, </w:t>
            </w:r>
            <w:proofErr w:type="spellStart"/>
            <w:r w:rsidR="00970D90" w:rsidRPr="00016252">
              <w:rPr>
                <w:rFonts w:ascii="Times New Roman" w:hAnsi="Times New Roman" w:cs="Times New Roman"/>
                <w:sz w:val="24"/>
                <w:szCs w:val="24"/>
              </w:rPr>
              <w:t>непредоставление</w:t>
            </w:r>
            <w:proofErr w:type="spellEnd"/>
            <w:r w:rsidR="00970D90" w:rsidRPr="00016252">
              <w:rPr>
                <w:rFonts w:ascii="Times New Roman" w:hAnsi="Times New Roman" w:cs="Times New Roman"/>
                <w:sz w:val="24"/>
                <w:szCs w:val="24"/>
              </w:rPr>
              <w:t xml:space="preserve"> в индивидуальные программы реабилитации  предложений </w:t>
            </w:r>
            <w:r w:rsidRPr="00016252">
              <w:rPr>
                <w:rFonts w:ascii="Times New Roman" w:hAnsi="Times New Roman" w:cs="Times New Roman"/>
                <w:sz w:val="24"/>
                <w:szCs w:val="24"/>
              </w:rPr>
              <w:t>по работе семьями</w:t>
            </w:r>
            <w:r w:rsidR="00970D90" w:rsidRPr="00016252">
              <w:rPr>
                <w:rFonts w:ascii="Times New Roman" w:hAnsi="Times New Roman" w:cs="Times New Roman"/>
                <w:sz w:val="24"/>
                <w:szCs w:val="24"/>
              </w:rPr>
              <w:t xml:space="preserve"> и т.д. </w:t>
            </w:r>
            <w:r w:rsidRPr="00016252">
              <w:rPr>
                <w:rFonts w:ascii="Times New Roman" w:hAnsi="Times New Roman" w:cs="Times New Roman"/>
                <w:sz w:val="24"/>
                <w:szCs w:val="24"/>
              </w:rPr>
              <w:t>В адрес ведомств направлены представления по устранению причин и условий совершению правонарушений несовершеннолетними.</w:t>
            </w:r>
          </w:p>
          <w:p w:rsidR="002921F3" w:rsidRPr="00016252" w:rsidRDefault="00016252" w:rsidP="002921F3">
            <w:pPr>
              <w:tabs>
                <w:tab w:val="left" w:pos="709"/>
              </w:tabs>
              <w:ind w:firstLine="709"/>
              <w:jc w:val="both"/>
              <w:rPr>
                <w:rFonts w:ascii="Times New Roman" w:hAnsi="Times New Roman" w:cs="Times New Roman"/>
                <w:b/>
                <w:color w:val="000000"/>
                <w:sz w:val="24"/>
                <w:szCs w:val="24"/>
              </w:rPr>
            </w:pPr>
            <w:r w:rsidRPr="00016252">
              <w:rPr>
                <w:rFonts w:ascii="Times New Roman" w:hAnsi="Times New Roman" w:cs="Times New Roman"/>
                <w:color w:val="000000"/>
                <w:sz w:val="24"/>
                <w:szCs w:val="24"/>
              </w:rPr>
              <w:t>П</w:t>
            </w:r>
            <w:r w:rsidR="002921F3" w:rsidRPr="00016252">
              <w:rPr>
                <w:rFonts w:ascii="Times New Roman" w:hAnsi="Times New Roman" w:cs="Times New Roman"/>
                <w:color w:val="000000"/>
                <w:sz w:val="24"/>
                <w:szCs w:val="24"/>
              </w:rPr>
              <w:t>роведенный анализ деятельности органов и учреждений системы профилактики в части организации межведомственного взаимодействия по обмену информацией, обеспечения мер по защите прав и законных интересов несовершеннолетних, социально-педагогической реабилитации подростков, находящихся в социально опасном положении показал, что принимаемые меры всегда оказывают реальное влияние на состояние законности.</w:t>
            </w:r>
          </w:p>
          <w:p w:rsidR="0069188F" w:rsidRPr="007052E9" w:rsidRDefault="00016252" w:rsidP="00016252">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В процессе работы всех служб и учреждений системы профилактики района, в 2021 году удалось добиться с</w:t>
            </w:r>
            <w:r w:rsidRPr="00D50617">
              <w:rPr>
                <w:rFonts w:ascii="Times New Roman" w:hAnsi="Times New Roman" w:cs="Times New Roman"/>
                <w:sz w:val="24"/>
                <w:szCs w:val="24"/>
              </w:rPr>
              <w:t xml:space="preserve">нижения </w:t>
            </w:r>
            <w:r>
              <w:rPr>
                <w:rFonts w:ascii="Times New Roman" w:hAnsi="Times New Roman" w:cs="Times New Roman"/>
                <w:sz w:val="24"/>
                <w:szCs w:val="24"/>
              </w:rPr>
              <w:t>количества</w:t>
            </w:r>
            <w:r w:rsidRPr="00D50617">
              <w:rPr>
                <w:rFonts w:ascii="Times New Roman" w:hAnsi="Times New Roman" w:cs="Times New Roman"/>
                <w:sz w:val="24"/>
                <w:szCs w:val="24"/>
              </w:rPr>
              <w:t xml:space="preserve"> несовершеннолетних, </w:t>
            </w:r>
            <w:r>
              <w:rPr>
                <w:rFonts w:ascii="Times New Roman" w:hAnsi="Times New Roman" w:cs="Times New Roman"/>
                <w:sz w:val="24"/>
                <w:szCs w:val="24"/>
              </w:rPr>
              <w:t>снятых с  учета</w:t>
            </w:r>
            <w:r w:rsidRPr="00D50617">
              <w:rPr>
                <w:rFonts w:ascii="Times New Roman" w:hAnsi="Times New Roman" w:cs="Times New Roman"/>
                <w:sz w:val="24"/>
                <w:szCs w:val="24"/>
              </w:rPr>
              <w:t xml:space="preserve"> в </w:t>
            </w:r>
            <w:r>
              <w:rPr>
                <w:rFonts w:ascii="Times New Roman" w:hAnsi="Times New Roman" w:cs="Times New Roman"/>
                <w:sz w:val="24"/>
                <w:szCs w:val="24"/>
              </w:rPr>
              <w:t>КДН и ЗП в связи с улучшением или по исправлению</w:t>
            </w:r>
            <w:r w:rsidRPr="00D50617">
              <w:rPr>
                <w:rFonts w:ascii="Times New Roman" w:hAnsi="Times New Roman" w:cs="Times New Roman"/>
                <w:sz w:val="24"/>
                <w:szCs w:val="24"/>
              </w:rPr>
              <w:t xml:space="preserve">, </w:t>
            </w:r>
            <w:r>
              <w:rPr>
                <w:rFonts w:ascii="Times New Roman" w:hAnsi="Times New Roman" w:cs="Times New Roman"/>
                <w:sz w:val="24"/>
                <w:szCs w:val="24"/>
              </w:rPr>
              <w:t>что</w:t>
            </w:r>
            <w:r w:rsidRPr="00D50617">
              <w:rPr>
                <w:rFonts w:ascii="Times New Roman" w:hAnsi="Times New Roman" w:cs="Times New Roman"/>
                <w:sz w:val="24"/>
                <w:szCs w:val="24"/>
              </w:rPr>
              <w:t xml:space="preserve"> может свидетельствовать об эффективности работы всех органов и учреждений системы профилактики безнадзорности и правонарушений несовершеннолетних</w:t>
            </w:r>
            <w:r>
              <w:rPr>
                <w:rFonts w:ascii="Times New Roman" w:hAnsi="Times New Roman" w:cs="Times New Roman"/>
                <w:sz w:val="24"/>
                <w:szCs w:val="24"/>
              </w:rPr>
              <w:t>.</w:t>
            </w:r>
          </w:p>
        </w:tc>
      </w:tr>
      <w:tr w:rsidR="0069188F" w:rsidRPr="007052E9" w:rsidTr="002520A3">
        <w:tc>
          <w:tcPr>
            <w:tcW w:w="1266" w:type="dxa"/>
          </w:tcPr>
          <w:p w:rsidR="0069188F" w:rsidRPr="00E0791D" w:rsidRDefault="00787807" w:rsidP="001A2919">
            <w:pPr>
              <w:jc w:val="both"/>
              <w:rPr>
                <w:rFonts w:ascii="Times New Roman" w:hAnsi="Times New Roman" w:cs="Times New Roman"/>
                <w:b/>
                <w:sz w:val="24"/>
                <w:szCs w:val="24"/>
              </w:rPr>
            </w:pPr>
            <w:r w:rsidRPr="00E0791D">
              <w:rPr>
                <w:rFonts w:ascii="Times New Roman" w:hAnsi="Times New Roman" w:cs="Times New Roman"/>
                <w:b/>
                <w:sz w:val="24"/>
                <w:szCs w:val="24"/>
              </w:rPr>
              <w:lastRenderedPageBreak/>
              <w:t>3.3</w:t>
            </w:r>
          </w:p>
        </w:tc>
        <w:tc>
          <w:tcPr>
            <w:tcW w:w="4919" w:type="dxa"/>
          </w:tcPr>
          <w:p w:rsidR="0069188F" w:rsidRPr="007052E9" w:rsidRDefault="00787807" w:rsidP="00D74F33">
            <w:pPr>
              <w:jc w:val="both"/>
              <w:rPr>
                <w:rFonts w:ascii="Times New Roman" w:hAnsi="Times New Roman" w:cs="Times New Roman"/>
                <w:sz w:val="24"/>
                <w:szCs w:val="24"/>
              </w:rPr>
            </w:pPr>
            <w:r>
              <w:rPr>
                <w:rFonts w:ascii="Times New Roman" w:hAnsi="Times New Roman" w:cs="Times New Roman"/>
                <w:sz w:val="24"/>
                <w:szCs w:val="24"/>
              </w:rPr>
              <w:t>в</w:t>
            </w:r>
            <w:r w:rsidRPr="00787807">
              <w:rPr>
                <w:rFonts w:ascii="Times New Roman" w:hAnsi="Times New Roman" w:cs="Times New Roman"/>
                <w:sz w:val="24"/>
                <w:szCs w:val="24"/>
              </w:rPr>
              <w:t>ыводы по результатам проведенного анализа работы органов и учреждений системы профилактики</w:t>
            </w:r>
          </w:p>
        </w:tc>
        <w:tc>
          <w:tcPr>
            <w:tcW w:w="8601" w:type="dxa"/>
          </w:tcPr>
          <w:p w:rsidR="00016252" w:rsidRPr="00016252" w:rsidRDefault="00016252" w:rsidP="00016252">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016252">
              <w:rPr>
                <w:rFonts w:ascii="Times New Roman" w:hAnsi="Times New Roman" w:cs="Times New Roman"/>
                <w:sz w:val="24"/>
                <w:szCs w:val="24"/>
              </w:rPr>
              <w:t xml:space="preserve">Анализ работы комиссии, проведенной с учётом достигнутых результатов, </w:t>
            </w:r>
            <w:r w:rsidR="00B84B05">
              <w:rPr>
                <w:rFonts w:ascii="Times New Roman" w:hAnsi="Times New Roman" w:cs="Times New Roman"/>
                <w:sz w:val="24"/>
                <w:szCs w:val="24"/>
              </w:rPr>
              <w:t>членами КДН и ЗП на заседании 26</w:t>
            </w:r>
            <w:r w:rsidRPr="00016252">
              <w:rPr>
                <w:rFonts w:ascii="Times New Roman" w:hAnsi="Times New Roman" w:cs="Times New Roman"/>
                <w:sz w:val="24"/>
                <w:szCs w:val="24"/>
              </w:rPr>
              <w:t xml:space="preserve"> января 2022 года показал, что поставленные перед комиссией задачи решаются, проводится систематическая профилактическая и общественная работа, что позволило увеличить количества семей и несовершеннолетних, снятых с учета по улучшению.</w:t>
            </w:r>
            <w:r>
              <w:rPr>
                <w:rFonts w:cs="Times New Roman"/>
                <w:sz w:val="24"/>
                <w:szCs w:val="24"/>
              </w:rPr>
              <w:t xml:space="preserve"> </w:t>
            </w:r>
            <w:r w:rsidRPr="00016252">
              <w:rPr>
                <w:rFonts w:ascii="Times New Roman" w:hAnsi="Times New Roman" w:cs="Times New Roman"/>
                <w:sz w:val="24"/>
                <w:szCs w:val="24"/>
              </w:rPr>
              <w:t xml:space="preserve">В ходе проведенного анализа комиссия отметила положительную работу по выполнению Федерального закона «Об основах системы профилактики безнадзорности и правонарушений несовершеннолетних» отделения по делам несовершеннолетних МО МВД России «Пугачевский» Саратовской области и службы опеки и попечительства администрации Пугачевского муниципального </w:t>
            </w:r>
            <w:r w:rsidRPr="00016252">
              <w:rPr>
                <w:rFonts w:ascii="Times New Roman" w:hAnsi="Times New Roman" w:cs="Times New Roman"/>
                <w:sz w:val="24"/>
                <w:szCs w:val="24"/>
              </w:rPr>
              <w:lastRenderedPageBreak/>
              <w:t>района.</w:t>
            </w:r>
            <w:r>
              <w:rPr>
                <w:rFonts w:ascii="Times New Roman" w:hAnsi="Times New Roman" w:cs="Times New Roman"/>
                <w:sz w:val="24"/>
                <w:szCs w:val="24"/>
              </w:rPr>
              <w:t xml:space="preserve"> </w:t>
            </w:r>
            <w:r w:rsidRPr="00016252">
              <w:rPr>
                <w:rFonts w:ascii="Times New Roman" w:hAnsi="Times New Roman" w:cs="Times New Roman"/>
                <w:sz w:val="24"/>
                <w:szCs w:val="24"/>
              </w:rPr>
              <w:t xml:space="preserve">Управлению образования администрации Пугачевского муниципального района, отделу молодежной политики, спорта и туризма, отделу культуры администрации Пугачевского муниципального района </w:t>
            </w:r>
            <w:r>
              <w:rPr>
                <w:rFonts w:ascii="Times New Roman" w:hAnsi="Times New Roman" w:cs="Times New Roman"/>
                <w:sz w:val="24"/>
                <w:szCs w:val="24"/>
              </w:rPr>
              <w:t xml:space="preserve">дано поручение </w:t>
            </w:r>
            <w:proofErr w:type="gramStart"/>
            <w:r w:rsidRPr="00016252">
              <w:rPr>
                <w:rFonts w:ascii="Times New Roman" w:hAnsi="Times New Roman" w:cs="Times New Roman"/>
                <w:sz w:val="24"/>
                <w:szCs w:val="24"/>
              </w:rPr>
              <w:t>активизировать</w:t>
            </w:r>
            <w:proofErr w:type="gramEnd"/>
            <w:r w:rsidRPr="00016252">
              <w:rPr>
                <w:rFonts w:ascii="Times New Roman" w:hAnsi="Times New Roman" w:cs="Times New Roman"/>
                <w:sz w:val="24"/>
                <w:szCs w:val="24"/>
              </w:rPr>
              <w:t xml:space="preserve"> деятельность по обеспечению досуга, занятости детей состоящих на различных видах учета, оказавшихся в трудной жизненной ситуации с использованием возможностей общественных формирований. </w:t>
            </w:r>
            <w:r>
              <w:rPr>
                <w:rFonts w:ascii="Times New Roman" w:hAnsi="Times New Roman" w:cs="Times New Roman"/>
                <w:sz w:val="24"/>
                <w:szCs w:val="24"/>
              </w:rPr>
              <w:t>А так же у</w:t>
            </w:r>
            <w:r w:rsidRPr="00016252">
              <w:rPr>
                <w:rFonts w:ascii="Times New Roman" w:hAnsi="Times New Roman" w:cs="Times New Roman"/>
                <w:sz w:val="24"/>
                <w:szCs w:val="24"/>
              </w:rPr>
              <w:t xml:space="preserve">правлению образования администрации Пугачевского муниципального района, ГУЗ </w:t>
            </w:r>
            <w:proofErr w:type="gramStart"/>
            <w:r w:rsidRPr="00016252">
              <w:rPr>
                <w:rFonts w:ascii="Times New Roman" w:hAnsi="Times New Roman" w:cs="Times New Roman"/>
                <w:sz w:val="24"/>
                <w:szCs w:val="24"/>
              </w:rPr>
              <w:t>СО</w:t>
            </w:r>
            <w:proofErr w:type="gramEnd"/>
            <w:r w:rsidRPr="00016252">
              <w:rPr>
                <w:rFonts w:ascii="Times New Roman" w:hAnsi="Times New Roman" w:cs="Times New Roman"/>
                <w:sz w:val="24"/>
                <w:szCs w:val="24"/>
              </w:rPr>
              <w:t xml:space="preserve"> «Пугачевская районная больница», ГУ СО «Комплексный центр социального обслуживания населения Пугачевского района», МО МВД России «Пугачевский» Саратовской области, службе опеки и попечительства администрации Пугачевского муниципального района своевременно направлять информацию в КДН и ЗП о нарушении законных прав и интересов несовершеннолетних, нуждающихся в помощи государства.</w:t>
            </w:r>
          </w:p>
          <w:p w:rsidR="0069188F" w:rsidRPr="007052E9" w:rsidRDefault="0069188F" w:rsidP="00016252">
            <w:pPr>
              <w:pStyle w:val="a6"/>
              <w:ind w:left="720"/>
              <w:jc w:val="both"/>
              <w:rPr>
                <w:rFonts w:ascii="Times New Roman" w:hAnsi="Times New Roman" w:cs="Times New Roman"/>
                <w:sz w:val="24"/>
                <w:szCs w:val="24"/>
              </w:rPr>
            </w:pPr>
          </w:p>
        </w:tc>
      </w:tr>
      <w:tr w:rsidR="0069188F" w:rsidRPr="007052E9" w:rsidTr="002520A3">
        <w:tc>
          <w:tcPr>
            <w:tcW w:w="1266" w:type="dxa"/>
          </w:tcPr>
          <w:p w:rsidR="0069188F" w:rsidRPr="00E0791D" w:rsidRDefault="00787807" w:rsidP="001A2919">
            <w:pPr>
              <w:jc w:val="both"/>
              <w:rPr>
                <w:rFonts w:ascii="Times New Roman" w:hAnsi="Times New Roman" w:cs="Times New Roman"/>
                <w:b/>
                <w:sz w:val="24"/>
                <w:szCs w:val="24"/>
              </w:rPr>
            </w:pPr>
            <w:r w:rsidRPr="00E0791D">
              <w:rPr>
                <w:rFonts w:ascii="Times New Roman" w:hAnsi="Times New Roman" w:cs="Times New Roman"/>
                <w:b/>
                <w:sz w:val="24"/>
                <w:szCs w:val="24"/>
              </w:rPr>
              <w:lastRenderedPageBreak/>
              <w:t>3.4</w:t>
            </w:r>
          </w:p>
        </w:tc>
        <w:tc>
          <w:tcPr>
            <w:tcW w:w="4919" w:type="dxa"/>
          </w:tcPr>
          <w:p w:rsidR="0069188F" w:rsidRPr="007052E9" w:rsidRDefault="00787807" w:rsidP="001A2919">
            <w:pPr>
              <w:jc w:val="both"/>
              <w:rPr>
                <w:rFonts w:ascii="Times New Roman" w:hAnsi="Times New Roman" w:cs="Times New Roman"/>
                <w:sz w:val="24"/>
                <w:szCs w:val="24"/>
              </w:rPr>
            </w:pPr>
            <w:r w:rsidRPr="00787807">
              <w:rPr>
                <w:rFonts w:ascii="Times New Roman" w:hAnsi="Times New Roman" w:cs="Times New Roman"/>
                <w:sz w:val="24"/>
                <w:szCs w:val="24"/>
              </w:rPr>
              <w:t>предложения по принятию дополнительных мер в области защиты прав несовершеннолетних</w:t>
            </w:r>
          </w:p>
        </w:tc>
        <w:tc>
          <w:tcPr>
            <w:tcW w:w="8601" w:type="dxa"/>
          </w:tcPr>
          <w:p w:rsidR="00016252" w:rsidRPr="007F6E10" w:rsidRDefault="00016252" w:rsidP="00016252">
            <w:pPr>
              <w:jc w:val="both"/>
              <w:rPr>
                <w:rFonts w:ascii="Times New Roman" w:eastAsia="Times New Roman" w:hAnsi="Times New Roman" w:cs="Times New Roman"/>
                <w:sz w:val="24"/>
                <w:szCs w:val="24"/>
                <w:lang w:eastAsia="ru-RU"/>
              </w:rPr>
            </w:pPr>
            <w:r w:rsidRPr="007F6E10">
              <w:rPr>
                <w:rFonts w:ascii="Times New Roman" w:eastAsia="Times New Roman" w:hAnsi="Times New Roman" w:cs="Times New Roman"/>
                <w:bCs/>
                <w:sz w:val="24"/>
                <w:szCs w:val="24"/>
                <w:lang w:eastAsia="ru-RU"/>
              </w:rPr>
              <w:t>Для повышения эффективности работы по профилактике безнадзорности и правонарушений несовершеннолетних, защиты их прав и законных интересов необходимо уделить больше внимания:</w:t>
            </w:r>
          </w:p>
          <w:p w:rsidR="00016252" w:rsidRPr="007F6E10" w:rsidRDefault="00016252" w:rsidP="0001625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6E10">
              <w:rPr>
                <w:rFonts w:ascii="Times New Roman" w:eastAsia="Times New Roman" w:hAnsi="Times New Roman" w:cs="Times New Roman"/>
                <w:sz w:val="24"/>
                <w:szCs w:val="24"/>
                <w:lang w:eastAsia="ru-RU"/>
              </w:rPr>
              <w:t>организации межведомственного обмена информацией о несовершеннолетних и семьях, имеющих ранние признаки социального неблагополучия;</w:t>
            </w:r>
          </w:p>
          <w:p w:rsidR="00016252" w:rsidRDefault="00016252" w:rsidP="0001625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6E10">
              <w:rPr>
                <w:rFonts w:ascii="Times New Roman" w:eastAsia="Times New Roman" w:hAnsi="Times New Roman" w:cs="Times New Roman"/>
                <w:sz w:val="24"/>
                <w:szCs w:val="24"/>
                <w:lang w:eastAsia="ru-RU"/>
              </w:rPr>
              <w:t>осуществлению комплексного анализа причин и условий детс</w:t>
            </w:r>
            <w:r>
              <w:rPr>
                <w:rFonts w:ascii="Times New Roman" w:eastAsia="Times New Roman" w:hAnsi="Times New Roman" w:cs="Times New Roman"/>
                <w:sz w:val="24"/>
                <w:szCs w:val="24"/>
                <w:lang w:eastAsia="ru-RU"/>
              </w:rPr>
              <w:t>кого и семейного неблагополучия.</w:t>
            </w:r>
          </w:p>
          <w:p w:rsidR="00016252" w:rsidRPr="007F6E10" w:rsidRDefault="00016252" w:rsidP="0001625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2022 год перед комиссией, в целях </w:t>
            </w:r>
            <w:r w:rsidRPr="00787807">
              <w:rPr>
                <w:rFonts w:ascii="Times New Roman" w:hAnsi="Times New Roman" w:cs="Times New Roman"/>
                <w:sz w:val="24"/>
                <w:szCs w:val="24"/>
              </w:rPr>
              <w:t>защиты прав несовершеннолетних</w:t>
            </w:r>
            <w:r>
              <w:rPr>
                <w:rFonts w:ascii="Times New Roman" w:eastAsia="Times New Roman" w:hAnsi="Times New Roman" w:cs="Times New Roman"/>
                <w:sz w:val="24"/>
                <w:szCs w:val="24"/>
                <w:lang w:eastAsia="ru-RU"/>
              </w:rPr>
              <w:t>, поставлены следующие задачи:</w:t>
            </w:r>
          </w:p>
          <w:p w:rsidR="0069188F" w:rsidRPr="007052E9" w:rsidRDefault="00016252" w:rsidP="00016252">
            <w:pPr>
              <w:jc w:val="both"/>
              <w:rPr>
                <w:rFonts w:ascii="Times New Roman" w:hAnsi="Times New Roman" w:cs="Times New Roman"/>
                <w:sz w:val="24"/>
                <w:szCs w:val="24"/>
              </w:rPr>
            </w:pPr>
            <w:r>
              <w:rPr>
                <w:rFonts w:ascii="Times New Roman" w:hAnsi="Times New Roman" w:cs="Times New Roman"/>
                <w:sz w:val="24"/>
                <w:szCs w:val="24"/>
              </w:rPr>
              <w:t>-с</w:t>
            </w:r>
            <w:r w:rsidRPr="007F6E10">
              <w:rPr>
                <w:rFonts w:ascii="Times New Roman" w:hAnsi="Times New Roman" w:cs="Times New Roman"/>
                <w:sz w:val="24"/>
                <w:szCs w:val="24"/>
              </w:rPr>
              <w:t xml:space="preserve">оздание </w:t>
            </w:r>
            <w:r>
              <w:rPr>
                <w:rFonts w:ascii="Times New Roman" w:hAnsi="Times New Roman" w:cs="Times New Roman"/>
                <w:sz w:val="24"/>
                <w:szCs w:val="24"/>
              </w:rPr>
              <w:t xml:space="preserve">районной службы медиации, в составе которой </w:t>
            </w:r>
            <w:r w:rsidRPr="007F6E10">
              <w:rPr>
                <w:rFonts w:ascii="Times New Roman" w:hAnsi="Times New Roman" w:cs="Times New Roman"/>
                <w:sz w:val="24"/>
                <w:szCs w:val="24"/>
              </w:rPr>
              <w:t xml:space="preserve"> </w:t>
            </w:r>
            <w:r>
              <w:rPr>
                <w:rFonts w:ascii="Times New Roman" w:hAnsi="Times New Roman" w:cs="Times New Roman"/>
                <w:sz w:val="24"/>
                <w:szCs w:val="24"/>
              </w:rPr>
              <w:t>будут представители школьных администраций</w:t>
            </w:r>
            <w:r w:rsidRPr="007F6E10">
              <w:rPr>
                <w:rFonts w:ascii="Times New Roman" w:hAnsi="Times New Roman" w:cs="Times New Roman"/>
                <w:sz w:val="24"/>
                <w:szCs w:val="24"/>
              </w:rPr>
              <w:t>, педаг</w:t>
            </w:r>
            <w:r>
              <w:rPr>
                <w:rFonts w:ascii="Times New Roman" w:hAnsi="Times New Roman" w:cs="Times New Roman"/>
                <w:sz w:val="24"/>
                <w:szCs w:val="24"/>
              </w:rPr>
              <w:t>оги, ученики и родители</w:t>
            </w:r>
            <w:r w:rsidRPr="007F6E10">
              <w:rPr>
                <w:rFonts w:ascii="Times New Roman" w:hAnsi="Times New Roman" w:cs="Times New Roman"/>
                <w:sz w:val="24"/>
                <w:szCs w:val="24"/>
              </w:rPr>
              <w:t xml:space="preserve">, а также </w:t>
            </w:r>
            <w:r>
              <w:rPr>
                <w:rFonts w:ascii="Times New Roman" w:hAnsi="Times New Roman" w:cs="Times New Roman"/>
                <w:sz w:val="24"/>
                <w:szCs w:val="24"/>
              </w:rPr>
              <w:t xml:space="preserve">представители </w:t>
            </w:r>
            <w:r w:rsidRPr="007F6E10">
              <w:rPr>
                <w:rFonts w:ascii="Times New Roman" w:hAnsi="Times New Roman" w:cs="Times New Roman"/>
                <w:sz w:val="24"/>
                <w:szCs w:val="24"/>
              </w:rPr>
              <w:t xml:space="preserve">органов и учреждений системы профилактики </w:t>
            </w:r>
            <w:r>
              <w:rPr>
                <w:rFonts w:ascii="Times New Roman" w:hAnsi="Times New Roman" w:cs="Times New Roman"/>
                <w:sz w:val="24"/>
                <w:szCs w:val="24"/>
              </w:rPr>
              <w:t xml:space="preserve">района, </w:t>
            </w:r>
            <w:r w:rsidRPr="007F6E10">
              <w:rPr>
                <w:rFonts w:ascii="Times New Roman" w:hAnsi="Times New Roman" w:cs="Times New Roman"/>
                <w:sz w:val="24"/>
                <w:szCs w:val="24"/>
              </w:rPr>
              <w:t>с целью оказания квалифицированной, всесторонней и своевременной помощи детям их родителям по защите их личностных прав и предупреждения их правонарушений.</w:t>
            </w:r>
          </w:p>
        </w:tc>
      </w:tr>
      <w:tr w:rsidR="00787807" w:rsidRPr="007052E9" w:rsidTr="00787807">
        <w:tc>
          <w:tcPr>
            <w:tcW w:w="1266" w:type="dxa"/>
          </w:tcPr>
          <w:p w:rsidR="00787807" w:rsidRPr="00E0791D" w:rsidRDefault="00787807" w:rsidP="001A2919">
            <w:pPr>
              <w:jc w:val="both"/>
              <w:rPr>
                <w:rFonts w:ascii="Times New Roman" w:hAnsi="Times New Roman" w:cs="Times New Roman"/>
                <w:b/>
                <w:sz w:val="24"/>
                <w:szCs w:val="24"/>
              </w:rPr>
            </w:pPr>
            <w:r w:rsidRPr="00E0791D">
              <w:rPr>
                <w:rFonts w:ascii="Times New Roman" w:hAnsi="Times New Roman" w:cs="Times New Roman"/>
                <w:b/>
                <w:sz w:val="24"/>
                <w:szCs w:val="24"/>
              </w:rPr>
              <w:t>3.5</w:t>
            </w:r>
          </w:p>
        </w:tc>
        <w:tc>
          <w:tcPr>
            <w:tcW w:w="4919" w:type="dxa"/>
          </w:tcPr>
          <w:p w:rsidR="00787807" w:rsidRPr="00787807" w:rsidRDefault="00787807" w:rsidP="001A2919">
            <w:pPr>
              <w:jc w:val="both"/>
              <w:rPr>
                <w:rFonts w:ascii="Times New Roman" w:hAnsi="Times New Roman" w:cs="Times New Roman"/>
                <w:sz w:val="24"/>
                <w:szCs w:val="24"/>
              </w:rPr>
            </w:pPr>
            <w:r w:rsidRPr="00787807">
              <w:rPr>
                <w:rFonts w:ascii="Times New Roman" w:hAnsi="Times New Roman" w:cs="Times New Roman"/>
                <w:sz w:val="24"/>
                <w:szCs w:val="24"/>
              </w:rPr>
              <w:t>приоритетные направления деятельности, основные цели и задачи на следующий отчетный период</w:t>
            </w:r>
          </w:p>
        </w:tc>
        <w:tc>
          <w:tcPr>
            <w:tcW w:w="8601" w:type="dxa"/>
          </w:tcPr>
          <w:p w:rsidR="00B5707C" w:rsidRPr="00B5707C" w:rsidRDefault="00B5707C" w:rsidP="00B5707C">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B5707C">
              <w:rPr>
                <w:rFonts w:ascii="Times New Roman" w:hAnsi="Times New Roman" w:cs="Times New Roman"/>
                <w:sz w:val="24"/>
                <w:szCs w:val="24"/>
              </w:rPr>
              <w:t xml:space="preserve">В связи с изложенным, в целях дальнейшей реализации федерального законодательства, нормативных правовых актов Саратовской области комиссия по делам несовершеннолетних и защите их прав администрации Пугачевского муниципального района определяет </w:t>
            </w:r>
            <w:proofErr w:type="gramStart"/>
            <w:r w:rsidRPr="00B5707C">
              <w:rPr>
                <w:rFonts w:ascii="Times New Roman" w:hAnsi="Times New Roman" w:cs="Times New Roman"/>
                <w:sz w:val="24"/>
                <w:szCs w:val="24"/>
              </w:rPr>
              <w:t>приоритетными</w:t>
            </w:r>
            <w:proofErr w:type="gramEnd"/>
            <w:r w:rsidRPr="00B5707C">
              <w:rPr>
                <w:rFonts w:ascii="Times New Roman" w:hAnsi="Times New Roman" w:cs="Times New Roman"/>
                <w:sz w:val="24"/>
                <w:szCs w:val="24"/>
              </w:rPr>
              <w:t xml:space="preserve"> в 2022 году следующие </w:t>
            </w:r>
            <w:r w:rsidRPr="00B5707C">
              <w:rPr>
                <w:rFonts w:ascii="Times New Roman" w:hAnsi="Times New Roman" w:cs="Times New Roman"/>
                <w:sz w:val="24"/>
                <w:szCs w:val="24"/>
              </w:rPr>
              <w:lastRenderedPageBreak/>
              <w:t xml:space="preserve">основные задачи: </w:t>
            </w:r>
          </w:p>
          <w:p w:rsidR="00B5707C" w:rsidRPr="00B5707C" w:rsidRDefault="00B5707C" w:rsidP="00B5707C">
            <w:pPr>
              <w:pStyle w:val="a6"/>
              <w:jc w:val="both"/>
              <w:rPr>
                <w:rFonts w:ascii="Times New Roman" w:hAnsi="Times New Roman" w:cs="Times New Roman"/>
                <w:sz w:val="24"/>
                <w:szCs w:val="24"/>
              </w:rPr>
            </w:pPr>
            <w:r w:rsidRPr="00B5707C">
              <w:rPr>
                <w:rFonts w:ascii="Times New Roman" w:hAnsi="Times New Roman" w:cs="Times New Roman"/>
                <w:sz w:val="24"/>
                <w:szCs w:val="24"/>
              </w:rPr>
              <w:t xml:space="preserve">1) обеспечение межведомственного взаимодействия в работе по предупреждению безнадзорности и правонарушений, антиобщественных действий несовершеннолетних, по выявлению и устранению причин и условий, способствующих этому; </w:t>
            </w:r>
          </w:p>
          <w:p w:rsidR="00B5707C" w:rsidRPr="00B5707C" w:rsidRDefault="00B5707C" w:rsidP="00B5707C">
            <w:pPr>
              <w:pStyle w:val="a6"/>
              <w:jc w:val="both"/>
              <w:rPr>
                <w:rFonts w:ascii="Times New Roman" w:hAnsi="Times New Roman" w:cs="Times New Roman"/>
                <w:sz w:val="24"/>
                <w:szCs w:val="24"/>
              </w:rPr>
            </w:pPr>
            <w:r w:rsidRPr="00B5707C">
              <w:rPr>
                <w:rFonts w:ascii="Times New Roman" w:hAnsi="Times New Roman" w:cs="Times New Roman"/>
                <w:sz w:val="24"/>
                <w:szCs w:val="24"/>
              </w:rPr>
              <w:t xml:space="preserve">2) повышение эффективности работы по предупреждению повторных правонарушений и преступлений, по социальной реабилитации несовершеннолетних, осужденных условно, осужденных к иным мерам наказания, не связанным с лишением свободы; </w:t>
            </w:r>
          </w:p>
          <w:p w:rsidR="00B5707C" w:rsidRPr="00B5707C" w:rsidRDefault="00B5707C" w:rsidP="00B5707C">
            <w:pPr>
              <w:pStyle w:val="a6"/>
              <w:jc w:val="both"/>
              <w:rPr>
                <w:rFonts w:ascii="Times New Roman" w:hAnsi="Times New Roman" w:cs="Times New Roman"/>
                <w:sz w:val="24"/>
                <w:szCs w:val="24"/>
              </w:rPr>
            </w:pPr>
            <w:r w:rsidRPr="00B5707C">
              <w:rPr>
                <w:rFonts w:ascii="Times New Roman" w:hAnsi="Times New Roman" w:cs="Times New Roman"/>
                <w:sz w:val="24"/>
                <w:szCs w:val="24"/>
              </w:rPr>
              <w:t xml:space="preserve">3) профилактика алкоголизма, наркомании, токсикомании, </w:t>
            </w:r>
            <w:proofErr w:type="spellStart"/>
            <w:r w:rsidRPr="00B5707C">
              <w:rPr>
                <w:rFonts w:ascii="Times New Roman" w:hAnsi="Times New Roman" w:cs="Times New Roman"/>
                <w:sz w:val="24"/>
                <w:szCs w:val="24"/>
              </w:rPr>
              <w:t>табакокурения</w:t>
            </w:r>
            <w:proofErr w:type="spellEnd"/>
            <w:r w:rsidRPr="00B5707C">
              <w:rPr>
                <w:rFonts w:ascii="Times New Roman" w:hAnsi="Times New Roman" w:cs="Times New Roman"/>
                <w:sz w:val="24"/>
                <w:szCs w:val="24"/>
              </w:rPr>
              <w:t xml:space="preserve"> и употребления других одурманивающих веще</w:t>
            </w:r>
            <w:proofErr w:type="gramStart"/>
            <w:r w:rsidRPr="00B5707C">
              <w:rPr>
                <w:rFonts w:ascii="Times New Roman" w:hAnsi="Times New Roman" w:cs="Times New Roman"/>
                <w:sz w:val="24"/>
                <w:szCs w:val="24"/>
              </w:rPr>
              <w:t>ств ср</w:t>
            </w:r>
            <w:proofErr w:type="gramEnd"/>
            <w:r w:rsidRPr="00B5707C">
              <w:rPr>
                <w:rFonts w:ascii="Times New Roman" w:hAnsi="Times New Roman" w:cs="Times New Roman"/>
                <w:sz w:val="24"/>
                <w:szCs w:val="24"/>
              </w:rPr>
              <w:t xml:space="preserve">еди несовершеннолетних; </w:t>
            </w:r>
          </w:p>
          <w:p w:rsidR="00B5707C" w:rsidRPr="00B5707C" w:rsidRDefault="00B5707C" w:rsidP="00B5707C">
            <w:pPr>
              <w:pStyle w:val="a6"/>
              <w:jc w:val="both"/>
              <w:rPr>
                <w:rFonts w:ascii="Times New Roman" w:hAnsi="Times New Roman" w:cs="Times New Roman"/>
                <w:sz w:val="24"/>
                <w:szCs w:val="24"/>
              </w:rPr>
            </w:pPr>
            <w:r w:rsidRPr="00B5707C">
              <w:rPr>
                <w:rFonts w:ascii="Times New Roman" w:hAnsi="Times New Roman" w:cs="Times New Roman"/>
                <w:sz w:val="24"/>
                <w:szCs w:val="24"/>
              </w:rPr>
              <w:t>4) повышение качества межведомственной индивидуальной профилактической, реабилитационной работы с семьями и детьми, оказавшимися в социально опасном положении;</w:t>
            </w:r>
          </w:p>
          <w:p w:rsidR="00787807" w:rsidRPr="00B5707C" w:rsidRDefault="00B5707C" w:rsidP="00B5707C">
            <w:pPr>
              <w:pStyle w:val="a6"/>
              <w:jc w:val="both"/>
            </w:pPr>
            <w:r w:rsidRPr="00B5707C">
              <w:rPr>
                <w:rFonts w:ascii="Times New Roman" w:hAnsi="Times New Roman" w:cs="Times New Roman"/>
                <w:sz w:val="24"/>
                <w:szCs w:val="24"/>
              </w:rPr>
              <w:t>5) профилактика жестокого обращения и насилия (в том числе сексуального) в отношении детей со стороны родителей, законных представителей, а также преступлений в отношении несовершеннолетних.</w:t>
            </w:r>
          </w:p>
        </w:tc>
      </w:tr>
      <w:tr w:rsidR="0069188F" w:rsidRPr="007052E9" w:rsidTr="002520A3">
        <w:trPr>
          <w:trHeight w:val="120"/>
        </w:trPr>
        <w:tc>
          <w:tcPr>
            <w:tcW w:w="1266" w:type="dxa"/>
          </w:tcPr>
          <w:p w:rsidR="0069188F" w:rsidRPr="00E0791D" w:rsidRDefault="00787807" w:rsidP="001A2919">
            <w:pPr>
              <w:jc w:val="both"/>
              <w:rPr>
                <w:rFonts w:ascii="Times New Roman" w:hAnsi="Times New Roman" w:cs="Times New Roman"/>
                <w:b/>
                <w:sz w:val="24"/>
                <w:szCs w:val="24"/>
              </w:rPr>
            </w:pPr>
            <w:r w:rsidRPr="00E0791D">
              <w:rPr>
                <w:rFonts w:ascii="Times New Roman" w:hAnsi="Times New Roman" w:cs="Times New Roman"/>
                <w:b/>
                <w:sz w:val="24"/>
                <w:szCs w:val="24"/>
              </w:rPr>
              <w:lastRenderedPageBreak/>
              <w:t>3.6</w:t>
            </w:r>
          </w:p>
        </w:tc>
        <w:tc>
          <w:tcPr>
            <w:tcW w:w="4919" w:type="dxa"/>
          </w:tcPr>
          <w:p w:rsidR="0069188F" w:rsidRPr="007052E9" w:rsidRDefault="00787807" w:rsidP="001A2919">
            <w:pPr>
              <w:jc w:val="both"/>
              <w:rPr>
                <w:rFonts w:ascii="Times New Roman" w:hAnsi="Times New Roman" w:cs="Times New Roman"/>
                <w:sz w:val="24"/>
                <w:szCs w:val="24"/>
              </w:rPr>
            </w:pPr>
            <w:r w:rsidRPr="00787807">
              <w:rPr>
                <w:rFonts w:ascii="Times New Roman" w:hAnsi="Times New Roman" w:cs="Times New Roman"/>
                <w:sz w:val="24"/>
                <w:szCs w:val="24"/>
              </w:rPr>
              <w:t>иные сведения</w:t>
            </w:r>
          </w:p>
        </w:tc>
        <w:tc>
          <w:tcPr>
            <w:tcW w:w="8601" w:type="dxa"/>
          </w:tcPr>
          <w:p w:rsidR="0069188F" w:rsidRPr="007052E9" w:rsidRDefault="0069188F" w:rsidP="001A2919">
            <w:pPr>
              <w:jc w:val="both"/>
              <w:rPr>
                <w:rFonts w:ascii="Times New Roman" w:hAnsi="Times New Roman" w:cs="Times New Roman"/>
                <w:sz w:val="24"/>
                <w:szCs w:val="24"/>
              </w:rPr>
            </w:pPr>
          </w:p>
        </w:tc>
      </w:tr>
      <w:tr w:rsidR="00787807" w:rsidRPr="007052E9" w:rsidTr="005243A5">
        <w:tc>
          <w:tcPr>
            <w:tcW w:w="14786" w:type="dxa"/>
            <w:gridSpan w:val="3"/>
          </w:tcPr>
          <w:p w:rsidR="00787807" w:rsidRPr="00644492" w:rsidRDefault="00787807" w:rsidP="00787807">
            <w:pPr>
              <w:jc w:val="center"/>
              <w:rPr>
                <w:rFonts w:ascii="Times New Roman" w:hAnsi="Times New Roman" w:cs="Times New Roman"/>
                <w:b/>
                <w:sz w:val="20"/>
                <w:szCs w:val="20"/>
              </w:rPr>
            </w:pPr>
            <w:r w:rsidRPr="00644492">
              <w:rPr>
                <w:rFonts w:ascii="Times New Roman" w:hAnsi="Times New Roman" w:cs="Times New Roman"/>
                <w:b/>
                <w:sz w:val="20"/>
                <w:szCs w:val="20"/>
              </w:rPr>
              <w:t>IV. Раздел</w:t>
            </w:r>
            <w:r w:rsidR="00E0791D" w:rsidRPr="00644492">
              <w:rPr>
                <w:rFonts w:ascii="Times New Roman" w:hAnsi="Times New Roman" w:cs="Times New Roman"/>
                <w:b/>
                <w:sz w:val="20"/>
                <w:szCs w:val="20"/>
              </w:rPr>
              <w:t>.</w:t>
            </w:r>
            <w:r w:rsidR="00621FF4" w:rsidRPr="00644492">
              <w:rPr>
                <w:rFonts w:ascii="Times New Roman" w:hAnsi="Times New Roman" w:cs="Times New Roman"/>
                <w:b/>
                <w:sz w:val="20"/>
                <w:szCs w:val="20"/>
              </w:rPr>
              <w:t xml:space="preserve"> Приложения</w:t>
            </w:r>
          </w:p>
          <w:p w:rsidR="00787807" w:rsidRPr="00787807" w:rsidRDefault="00621FF4" w:rsidP="00621FF4">
            <w:pPr>
              <w:jc w:val="center"/>
              <w:rPr>
                <w:rFonts w:ascii="Times New Roman" w:hAnsi="Times New Roman" w:cs="Times New Roman"/>
                <w:b/>
                <w:sz w:val="24"/>
                <w:szCs w:val="24"/>
              </w:rPr>
            </w:pPr>
            <w:r w:rsidRPr="00644492">
              <w:rPr>
                <w:rFonts w:ascii="Times New Roman" w:hAnsi="Times New Roman" w:cs="Times New Roman"/>
                <w:b/>
                <w:sz w:val="20"/>
                <w:szCs w:val="20"/>
              </w:rPr>
              <w:t>(д</w:t>
            </w:r>
            <w:r w:rsidR="00787807" w:rsidRPr="00644492">
              <w:rPr>
                <w:rFonts w:ascii="Times New Roman" w:hAnsi="Times New Roman" w:cs="Times New Roman"/>
                <w:b/>
                <w:sz w:val="20"/>
                <w:szCs w:val="20"/>
              </w:rPr>
              <w:t>ополнительные материал</w:t>
            </w:r>
            <w:r w:rsidRPr="00644492">
              <w:rPr>
                <w:rFonts w:ascii="Times New Roman" w:hAnsi="Times New Roman" w:cs="Times New Roman"/>
                <w:b/>
                <w:sz w:val="20"/>
                <w:szCs w:val="20"/>
              </w:rPr>
              <w:t>ы, ф</w:t>
            </w:r>
            <w:r w:rsidR="00787807" w:rsidRPr="00644492">
              <w:rPr>
                <w:rFonts w:ascii="Times New Roman" w:hAnsi="Times New Roman" w:cs="Times New Roman"/>
                <w:b/>
                <w:sz w:val="20"/>
                <w:szCs w:val="20"/>
              </w:rPr>
              <w:t>ормы отчетов показателей деятельности комиссий, иные формы отчетности, графики, диаграммы, схемы, результаты социологич</w:t>
            </w:r>
            <w:r w:rsidRPr="00644492">
              <w:rPr>
                <w:rFonts w:ascii="Times New Roman" w:hAnsi="Times New Roman" w:cs="Times New Roman"/>
                <w:b/>
                <w:sz w:val="20"/>
                <w:szCs w:val="20"/>
              </w:rPr>
              <w:t>еских опросов и иная информация)</w:t>
            </w:r>
          </w:p>
        </w:tc>
      </w:tr>
    </w:tbl>
    <w:p w:rsidR="001A2919" w:rsidRPr="007052E9" w:rsidRDefault="001A2919" w:rsidP="001A2919">
      <w:pPr>
        <w:jc w:val="both"/>
        <w:rPr>
          <w:rFonts w:ascii="Times New Roman" w:hAnsi="Times New Roman" w:cs="Times New Roman"/>
          <w:sz w:val="24"/>
          <w:szCs w:val="24"/>
        </w:rPr>
      </w:pPr>
    </w:p>
    <w:sectPr w:rsidR="001A2919" w:rsidRPr="007052E9" w:rsidSect="001A291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B90"/>
    <w:multiLevelType w:val="hybridMultilevel"/>
    <w:tmpl w:val="7E6EC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1A2919"/>
    <w:rsid w:val="00003F3A"/>
    <w:rsid w:val="00016252"/>
    <w:rsid w:val="00035B01"/>
    <w:rsid w:val="000372EB"/>
    <w:rsid w:val="0004269C"/>
    <w:rsid w:val="000D7D86"/>
    <w:rsid w:val="000F25A7"/>
    <w:rsid w:val="001020DF"/>
    <w:rsid w:val="00104976"/>
    <w:rsid w:val="00125208"/>
    <w:rsid w:val="0013267E"/>
    <w:rsid w:val="001A2919"/>
    <w:rsid w:val="001B07CE"/>
    <w:rsid w:val="001B41E3"/>
    <w:rsid w:val="001B761F"/>
    <w:rsid w:val="001C1C4F"/>
    <w:rsid w:val="001C3619"/>
    <w:rsid w:val="001E3562"/>
    <w:rsid w:val="001E5EE2"/>
    <w:rsid w:val="001F664F"/>
    <w:rsid w:val="00231C2B"/>
    <w:rsid w:val="0023345B"/>
    <w:rsid w:val="00236728"/>
    <w:rsid w:val="002500BB"/>
    <w:rsid w:val="00250265"/>
    <w:rsid w:val="002520A3"/>
    <w:rsid w:val="0027730C"/>
    <w:rsid w:val="0028731C"/>
    <w:rsid w:val="002921F3"/>
    <w:rsid w:val="00293378"/>
    <w:rsid w:val="002A0653"/>
    <w:rsid w:val="002A542C"/>
    <w:rsid w:val="002B1B2A"/>
    <w:rsid w:val="002C7396"/>
    <w:rsid w:val="002F0DC7"/>
    <w:rsid w:val="002F62DC"/>
    <w:rsid w:val="00303806"/>
    <w:rsid w:val="00305900"/>
    <w:rsid w:val="003557CB"/>
    <w:rsid w:val="0035725C"/>
    <w:rsid w:val="00364111"/>
    <w:rsid w:val="00382E3E"/>
    <w:rsid w:val="00392B78"/>
    <w:rsid w:val="00395B32"/>
    <w:rsid w:val="003A43D4"/>
    <w:rsid w:val="003C56F2"/>
    <w:rsid w:val="003E55BF"/>
    <w:rsid w:val="00437A6E"/>
    <w:rsid w:val="00441E44"/>
    <w:rsid w:val="0046321F"/>
    <w:rsid w:val="00474DD5"/>
    <w:rsid w:val="004966FF"/>
    <w:rsid w:val="004A754A"/>
    <w:rsid w:val="004D1DA5"/>
    <w:rsid w:val="004D26A0"/>
    <w:rsid w:val="004D3ACE"/>
    <w:rsid w:val="00514F28"/>
    <w:rsid w:val="005207AE"/>
    <w:rsid w:val="005243A5"/>
    <w:rsid w:val="0053258A"/>
    <w:rsid w:val="00532B2E"/>
    <w:rsid w:val="00537A14"/>
    <w:rsid w:val="00542A48"/>
    <w:rsid w:val="00547159"/>
    <w:rsid w:val="005542AB"/>
    <w:rsid w:val="00555BC5"/>
    <w:rsid w:val="005D34D6"/>
    <w:rsid w:val="005D4F13"/>
    <w:rsid w:val="005D709E"/>
    <w:rsid w:val="005E6DF0"/>
    <w:rsid w:val="00603B0C"/>
    <w:rsid w:val="00604159"/>
    <w:rsid w:val="00621FF4"/>
    <w:rsid w:val="00644492"/>
    <w:rsid w:val="0065389A"/>
    <w:rsid w:val="00665094"/>
    <w:rsid w:val="006764E3"/>
    <w:rsid w:val="00680C9F"/>
    <w:rsid w:val="00683A38"/>
    <w:rsid w:val="0069188F"/>
    <w:rsid w:val="006C3D97"/>
    <w:rsid w:val="006E299B"/>
    <w:rsid w:val="006F0239"/>
    <w:rsid w:val="00702E26"/>
    <w:rsid w:val="007052E9"/>
    <w:rsid w:val="00742A6B"/>
    <w:rsid w:val="007507DA"/>
    <w:rsid w:val="00765AB2"/>
    <w:rsid w:val="00787807"/>
    <w:rsid w:val="007A0181"/>
    <w:rsid w:val="007C0B7D"/>
    <w:rsid w:val="007D05F8"/>
    <w:rsid w:val="007E135B"/>
    <w:rsid w:val="007F6FA7"/>
    <w:rsid w:val="007F79D6"/>
    <w:rsid w:val="00801CE5"/>
    <w:rsid w:val="008152AD"/>
    <w:rsid w:val="00831C52"/>
    <w:rsid w:val="00886592"/>
    <w:rsid w:val="008A3CA8"/>
    <w:rsid w:val="008B098A"/>
    <w:rsid w:val="008B3AF2"/>
    <w:rsid w:val="008B3B03"/>
    <w:rsid w:val="008E7B03"/>
    <w:rsid w:val="008F1254"/>
    <w:rsid w:val="00900029"/>
    <w:rsid w:val="00901427"/>
    <w:rsid w:val="00932383"/>
    <w:rsid w:val="00937295"/>
    <w:rsid w:val="00945B2B"/>
    <w:rsid w:val="00970D90"/>
    <w:rsid w:val="0099487D"/>
    <w:rsid w:val="00996A87"/>
    <w:rsid w:val="009A0174"/>
    <w:rsid w:val="009A58D0"/>
    <w:rsid w:val="009D5AC1"/>
    <w:rsid w:val="009E3856"/>
    <w:rsid w:val="009E57C4"/>
    <w:rsid w:val="009F524A"/>
    <w:rsid w:val="00A0633B"/>
    <w:rsid w:val="00A64CF9"/>
    <w:rsid w:val="00AA2C14"/>
    <w:rsid w:val="00AB1924"/>
    <w:rsid w:val="00AB68A3"/>
    <w:rsid w:val="00AB6B6E"/>
    <w:rsid w:val="00AC00A4"/>
    <w:rsid w:val="00AF5BBF"/>
    <w:rsid w:val="00B265F0"/>
    <w:rsid w:val="00B40E7C"/>
    <w:rsid w:val="00B5240A"/>
    <w:rsid w:val="00B52D9E"/>
    <w:rsid w:val="00B54026"/>
    <w:rsid w:val="00B5707C"/>
    <w:rsid w:val="00B574A9"/>
    <w:rsid w:val="00B67B30"/>
    <w:rsid w:val="00B84B05"/>
    <w:rsid w:val="00B866AD"/>
    <w:rsid w:val="00B871C8"/>
    <w:rsid w:val="00BA1827"/>
    <w:rsid w:val="00BB0E76"/>
    <w:rsid w:val="00BC348A"/>
    <w:rsid w:val="00BC46BF"/>
    <w:rsid w:val="00BC6D59"/>
    <w:rsid w:val="00BD4104"/>
    <w:rsid w:val="00BD6025"/>
    <w:rsid w:val="00BE4485"/>
    <w:rsid w:val="00C0071C"/>
    <w:rsid w:val="00C0600B"/>
    <w:rsid w:val="00C06142"/>
    <w:rsid w:val="00C12AA7"/>
    <w:rsid w:val="00C1549E"/>
    <w:rsid w:val="00C65EB2"/>
    <w:rsid w:val="00C7479E"/>
    <w:rsid w:val="00CB1196"/>
    <w:rsid w:val="00CD2753"/>
    <w:rsid w:val="00CF360C"/>
    <w:rsid w:val="00D721DB"/>
    <w:rsid w:val="00D74F33"/>
    <w:rsid w:val="00D812EA"/>
    <w:rsid w:val="00D92EC7"/>
    <w:rsid w:val="00DE3303"/>
    <w:rsid w:val="00DF1FF9"/>
    <w:rsid w:val="00DF78E8"/>
    <w:rsid w:val="00E00B25"/>
    <w:rsid w:val="00E014A6"/>
    <w:rsid w:val="00E03B59"/>
    <w:rsid w:val="00E06F95"/>
    <w:rsid w:val="00E0791D"/>
    <w:rsid w:val="00E51373"/>
    <w:rsid w:val="00E54CF1"/>
    <w:rsid w:val="00E80776"/>
    <w:rsid w:val="00EC0C05"/>
    <w:rsid w:val="00EE175B"/>
    <w:rsid w:val="00F2075B"/>
    <w:rsid w:val="00F3353B"/>
    <w:rsid w:val="00F40EF2"/>
    <w:rsid w:val="00F550A6"/>
    <w:rsid w:val="00F60BE1"/>
    <w:rsid w:val="00F75C2B"/>
    <w:rsid w:val="00F7643D"/>
    <w:rsid w:val="00F948AE"/>
    <w:rsid w:val="00FA13E2"/>
    <w:rsid w:val="00FA60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32B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2B2E"/>
    <w:rPr>
      <w:rFonts w:ascii="Tahoma" w:hAnsi="Tahoma" w:cs="Tahoma"/>
      <w:sz w:val="16"/>
      <w:szCs w:val="16"/>
    </w:rPr>
  </w:style>
  <w:style w:type="paragraph" w:styleId="a6">
    <w:name w:val="No Spacing"/>
    <w:aliases w:val="основа"/>
    <w:link w:val="a7"/>
    <w:uiPriority w:val="1"/>
    <w:qFormat/>
    <w:rsid w:val="00555BC5"/>
    <w:pPr>
      <w:spacing w:after="0" w:line="240" w:lineRule="auto"/>
    </w:pPr>
  </w:style>
  <w:style w:type="paragraph" w:styleId="a8">
    <w:name w:val="footer"/>
    <w:basedOn w:val="a"/>
    <w:link w:val="a9"/>
    <w:rsid w:val="001B761F"/>
    <w:pPr>
      <w:tabs>
        <w:tab w:val="center" w:pos="4677"/>
        <w:tab w:val="right" w:pos="9355"/>
      </w:tabs>
      <w:spacing w:after="0" w:line="240" w:lineRule="auto"/>
      <w:ind w:firstLine="709"/>
      <w:jc w:val="both"/>
    </w:pPr>
    <w:rPr>
      <w:rFonts w:ascii="Times New Roman" w:eastAsia="Calibri" w:hAnsi="Times New Roman" w:cs="Times New Roman"/>
      <w:sz w:val="24"/>
      <w:szCs w:val="24"/>
      <w:lang w:eastAsia="ru-RU"/>
    </w:rPr>
  </w:style>
  <w:style w:type="character" w:customStyle="1" w:styleId="a9">
    <w:name w:val="Нижний колонтитул Знак"/>
    <w:basedOn w:val="a0"/>
    <w:link w:val="a8"/>
    <w:rsid w:val="001B761F"/>
    <w:rPr>
      <w:rFonts w:ascii="Times New Roman" w:eastAsia="Calibri" w:hAnsi="Times New Roman" w:cs="Times New Roman"/>
      <w:sz w:val="24"/>
      <w:szCs w:val="24"/>
      <w:lang w:eastAsia="ru-RU"/>
    </w:rPr>
  </w:style>
  <w:style w:type="character" w:customStyle="1" w:styleId="wmi-callto">
    <w:name w:val="wmi-callto"/>
    <w:basedOn w:val="a0"/>
    <w:rsid w:val="00AB68A3"/>
  </w:style>
  <w:style w:type="character" w:customStyle="1" w:styleId="a7">
    <w:name w:val="Без интервала Знак"/>
    <w:aliases w:val="основа Знак"/>
    <w:basedOn w:val="a0"/>
    <w:link w:val="a6"/>
    <w:uiPriority w:val="1"/>
    <w:locked/>
    <w:rsid w:val="00537A14"/>
  </w:style>
  <w:style w:type="character" w:customStyle="1" w:styleId="apple-converted-space">
    <w:name w:val="apple-converted-space"/>
    <w:basedOn w:val="a0"/>
    <w:rsid w:val="007507DA"/>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7507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E80776"/>
    <w:rPr>
      <w:b/>
      <w:bCs/>
    </w:rPr>
  </w:style>
  <w:style w:type="character" w:customStyle="1" w:styleId="NoSpacingChar">
    <w:name w:val="No Spacing Char"/>
    <w:link w:val="1"/>
    <w:locked/>
    <w:rsid w:val="00547159"/>
    <w:rPr>
      <w:rFonts w:ascii="Calibri" w:eastAsia="Times New Roman" w:hAnsi="Calibri" w:cs="Times New Roman"/>
    </w:rPr>
  </w:style>
  <w:style w:type="paragraph" w:customStyle="1" w:styleId="1">
    <w:name w:val="Без интервала1"/>
    <w:link w:val="NoSpacingChar"/>
    <w:rsid w:val="00547159"/>
    <w:pPr>
      <w:spacing w:after="0" w:line="240" w:lineRule="auto"/>
    </w:pPr>
    <w:rPr>
      <w:rFonts w:ascii="Calibri" w:eastAsia="Times New Roman" w:hAnsi="Calibri" w:cs="Times New Roman"/>
    </w:rPr>
  </w:style>
  <w:style w:type="paragraph" w:styleId="ac">
    <w:name w:val="List Paragraph"/>
    <w:basedOn w:val="a"/>
    <w:uiPriority w:val="34"/>
    <w:qFormat/>
    <w:rsid w:val="004D1DA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d">
    <w:name w:val="Основной текст_"/>
    <w:link w:val="2"/>
    <w:locked/>
    <w:rsid w:val="00970D90"/>
    <w:rPr>
      <w:sz w:val="27"/>
      <w:szCs w:val="27"/>
      <w:shd w:val="clear" w:color="auto" w:fill="FFFFFF"/>
    </w:rPr>
  </w:style>
  <w:style w:type="paragraph" w:customStyle="1" w:styleId="2">
    <w:name w:val="Основной текст2"/>
    <w:basedOn w:val="a"/>
    <w:link w:val="ad"/>
    <w:rsid w:val="00970D90"/>
    <w:pPr>
      <w:widowControl w:val="0"/>
      <w:shd w:val="clear" w:color="auto" w:fill="FFFFFF"/>
      <w:spacing w:after="0" w:line="240" w:lineRule="exact"/>
    </w:pPr>
    <w:rPr>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32B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2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2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265D-37BF-4E28-9E66-F7ABF0C9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63</Pages>
  <Words>20410</Words>
  <Characters>116340</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 Елена Юрьевна</dc:creator>
  <cp:lastModifiedBy>admin</cp:lastModifiedBy>
  <cp:revision>15</cp:revision>
  <cp:lastPrinted>2022-01-19T06:04:00Z</cp:lastPrinted>
  <dcterms:created xsi:type="dcterms:W3CDTF">2022-01-24T13:11:00Z</dcterms:created>
  <dcterms:modified xsi:type="dcterms:W3CDTF">2022-02-17T12:25:00Z</dcterms:modified>
</cp:coreProperties>
</file>